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3491" w:rsidRDefault="00C64D4D">
      <w:pPr>
        <w:spacing w:after="128" w:line="259" w:lineRule="auto"/>
        <w:ind w:left="10" w:right="469"/>
        <w:jc w:val="right"/>
      </w:pPr>
      <w:r>
        <w:rPr>
          <w:b/>
          <w:sz w:val="44"/>
        </w:rPr>
        <w:t>Hydraulic Remodelling of Irrigation Channel:</w:t>
      </w:r>
      <w:r>
        <w:t xml:space="preserve"> </w:t>
      </w:r>
      <w:r>
        <w:rPr>
          <w:sz w:val="37"/>
          <w:vertAlign w:val="subscript"/>
        </w:rPr>
        <w:t xml:space="preserve"> </w:t>
      </w:r>
    </w:p>
    <w:p w:rsidR="00603491" w:rsidRDefault="00C64D4D">
      <w:pPr>
        <w:spacing w:after="0" w:line="259" w:lineRule="auto"/>
        <w:ind w:left="1399" w:right="0"/>
        <w:jc w:val="left"/>
      </w:pPr>
      <w:r>
        <w:t xml:space="preserve"> </w:t>
      </w:r>
      <w:r>
        <w:rPr>
          <w:b/>
          <w:sz w:val="44"/>
        </w:rPr>
        <w:t>A Case Study of Upper Jhelum Canal</w:t>
      </w:r>
      <w:r>
        <w:t xml:space="preserve"> </w:t>
      </w:r>
    </w:p>
    <w:p w:rsidR="00603491" w:rsidRDefault="00C64D4D">
      <w:pPr>
        <w:spacing w:after="1" w:line="259" w:lineRule="auto"/>
        <w:ind w:left="0" w:right="3" w:firstLine="0"/>
        <w:jc w:val="center"/>
      </w:pPr>
      <w:r>
        <w:rPr>
          <w:sz w:val="22"/>
        </w:rPr>
        <w:t xml:space="preserve"> </w:t>
      </w:r>
      <w:r>
        <w:t xml:space="preserve">  </w:t>
      </w:r>
    </w:p>
    <w:p w:rsidR="00603491" w:rsidRDefault="00C64D4D">
      <w:pPr>
        <w:spacing w:after="182" w:line="259" w:lineRule="auto"/>
        <w:ind w:left="61" w:right="0" w:firstLine="0"/>
        <w:jc w:val="center"/>
      </w:pPr>
      <w:r>
        <w:rPr>
          <w:noProof/>
        </w:rPr>
        <w:drawing>
          <wp:inline distT="0" distB="0" distL="0" distR="0">
            <wp:extent cx="2122932" cy="1749552"/>
            <wp:effectExtent l="0" t="0" r="0" b="0"/>
            <wp:docPr id="85" name="Picture 85"/>
            <wp:cNvGraphicFramePr/>
            <a:graphic xmlns:a="http://schemas.openxmlformats.org/drawingml/2006/main">
              <a:graphicData uri="http://schemas.openxmlformats.org/drawingml/2006/picture">
                <pic:pic xmlns:pic="http://schemas.openxmlformats.org/drawingml/2006/picture">
                  <pic:nvPicPr>
                    <pic:cNvPr id="85" name="Picture 85"/>
                    <pic:cNvPicPr/>
                  </pic:nvPicPr>
                  <pic:blipFill>
                    <a:blip r:embed="rId8"/>
                    <a:stretch>
                      <a:fillRect/>
                    </a:stretch>
                  </pic:blipFill>
                  <pic:spPr>
                    <a:xfrm>
                      <a:off x="0" y="0"/>
                      <a:ext cx="2122932" cy="1749552"/>
                    </a:xfrm>
                    <a:prstGeom prst="rect">
                      <a:avLst/>
                    </a:prstGeom>
                  </pic:spPr>
                </pic:pic>
              </a:graphicData>
            </a:graphic>
          </wp:inline>
        </w:drawing>
      </w:r>
      <w:r>
        <w:rPr>
          <w:b/>
        </w:rPr>
        <w:t xml:space="preserve"> </w:t>
      </w:r>
      <w:r>
        <w:t xml:space="preserve">   </w:t>
      </w:r>
    </w:p>
    <w:p w:rsidR="00603491" w:rsidRDefault="00C64D4D">
      <w:pPr>
        <w:spacing w:after="324" w:line="259" w:lineRule="auto"/>
        <w:ind w:left="0" w:right="84" w:firstLine="0"/>
        <w:jc w:val="center"/>
      </w:pPr>
      <w:r>
        <w:rPr>
          <w:b/>
          <w:sz w:val="32"/>
        </w:rPr>
        <w:t xml:space="preserve"> </w:t>
      </w:r>
    </w:p>
    <w:p w:rsidR="00603491" w:rsidRDefault="00C64D4D">
      <w:pPr>
        <w:spacing w:after="224" w:line="259" w:lineRule="auto"/>
        <w:ind w:left="10" w:right="164"/>
        <w:jc w:val="center"/>
      </w:pPr>
      <w:r>
        <w:rPr>
          <w:b/>
          <w:sz w:val="32"/>
        </w:rPr>
        <w:t xml:space="preserve">AUTHORS </w:t>
      </w:r>
      <w:r>
        <w:rPr>
          <w:b/>
          <w:sz w:val="36"/>
        </w:rPr>
        <w:t xml:space="preserve"> </w:t>
      </w:r>
      <w:r>
        <w:rPr>
          <w:b/>
          <w:sz w:val="32"/>
        </w:rPr>
        <w:t xml:space="preserve"> </w:t>
      </w:r>
    </w:p>
    <w:p w:rsidR="00603491" w:rsidRDefault="00C64D4D">
      <w:pPr>
        <w:tabs>
          <w:tab w:val="center" w:pos="3615"/>
          <w:tab w:val="center" w:pos="4335"/>
          <w:tab w:val="center" w:pos="5055"/>
          <w:tab w:val="center" w:pos="5775"/>
          <w:tab w:val="center" w:pos="6495"/>
          <w:tab w:val="center" w:pos="8041"/>
        </w:tabs>
        <w:spacing w:after="328" w:line="259" w:lineRule="auto"/>
        <w:ind w:left="-15" w:right="0" w:firstLine="0"/>
        <w:jc w:val="left"/>
      </w:pPr>
      <w:r>
        <w:rPr>
          <w:sz w:val="30"/>
        </w:rPr>
        <w:t xml:space="preserve">HASEEB AKHTAR    </w:t>
      </w:r>
      <w:r>
        <w:rPr>
          <w:sz w:val="30"/>
        </w:rPr>
        <w:tab/>
        <w:t xml:space="preserve"> </w:t>
      </w:r>
      <w:r>
        <w:rPr>
          <w:sz w:val="30"/>
        </w:rPr>
        <w:tab/>
        <w:t xml:space="preserve"> </w:t>
      </w:r>
      <w:r>
        <w:rPr>
          <w:sz w:val="30"/>
        </w:rPr>
        <w:tab/>
        <w:t xml:space="preserve"> </w:t>
      </w:r>
      <w:r>
        <w:rPr>
          <w:sz w:val="30"/>
        </w:rPr>
        <w:tab/>
        <w:t xml:space="preserve"> </w:t>
      </w:r>
      <w:r>
        <w:rPr>
          <w:sz w:val="30"/>
        </w:rPr>
        <w:tab/>
        <w:t xml:space="preserve"> </w:t>
      </w:r>
      <w:r>
        <w:rPr>
          <w:sz w:val="30"/>
        </w:rPr>
        <w:tab/>
        <w:t xml:space="preserve">14001132010 </w:t>
      </w:r>
      <w:r>
        <w:t xml:space="preserve">  </w:t>
      </w:r>
    </w:p>
    <w:p w:rsidR="00603491" w:rsidRDefault="00C64D4D">
      <w:pPr>
        <w:tabs>
          <w:tab w:val="center" w:pos="2895"/>
          <w:tab w:val="center" w:pos="3615"/>
          <w:tab w:val="center" w:pos="4335"/>
          <w:tab w:val="center" w:pos="5055"/>
          <w:tab w:val="center" w:pos="5775"/>
          <w:tab w:val="center" w:pos="6495"/>
          <w:tab w:val="center" w:pos="8041"/>
        </w:tabs>
        <w:spacing w:after="326" w:line="259" w:lineRule="auto"/>
        <w:ind w:left="-15" w:right="0" w:firstLine="0"/>
        <w:jc w:val="left"/>
      </w:pPr>
      <w:r>
        <w:rPr>
          <w:sz w:val="30"/>
        </w:rPr>
        <w:t xml:space="preserve">AAMIR SAEED    </w:t>
      </w:r>
      <w:r>
        <w:rPr>
          <w:sz w:val="30"/>
        </w:rPr>
        <w:tab/>
        <w:t xml:space="preserve"> </w:t>
      </w:r>
      <w:r>
        <w:rPr>
          <w:sz w:val="30"/>
        </w:rPr>
        <w:tab/>
        <w:t xml:space="preserve"> </w:t>
      </w:r>
      <w:r>
        <w:rPr>
          <w:sz w:val="30"/>
        </w:rPr>
        <w:tab/>
        <w:t xml:space="preserve"> </w:t>
      </w:r>
      <w:r>
        <w:rPr>
          <w:sz w:val="30"/>
        </w:rPr>
        <w:tab/>
        <w:t xml:space="preserve"> </w:t>
      </w:r>
      <w:r>
        <w:rPr>
          <w:sz w:val="30"/>
        </w:rPr>
        <w:tab/>
        <w:t xml:space="preserve"> </w:t>
      </w:r>
      <w:r>
        <w:rPr>
          <w:sz w:val="30"/>
        </w:rPr>
        <w:tab/>
        <w:t xml:space="preserve"> </w:t>
      </w:r>
      <w:r>
        <w:rPr>
          <w:sz w:val="30"/>
        </w:rPr>
        <w:tab/>
        <w:t xml:space="preserve">14001132036 </w:t>
      </w:r>
      <w:r>
        <w:t xml:space="preserve">  </w:t>
      </w:r>
    </w:p>
    <w:p w:rsidR="00603491" w:rsidRDefault="00C64D4D">
      <w:pPr>
        <w:tabs>
          <w:tab w:val="center" w:pos="5055"/>
          <w:tab w:val="center" w:pos="5775"/>
          <w:tab w:val="center" w:pos="6495"/>
          <w:tab w:val="center" w:pos="8041"/>
        </w:tabs>
        <w:spacing w:after="275" w:line="259" w:lineRule="auto"/>
        <w:ind w:left="-15" w:right="0" w:firstLine="0"/>
        <w:jc w:val="left"/>
      </w:pPr>
      <w:r>
        <w:rPr>
          <w:sz w:val="30"/>
        </w:rPr>
        <w:t xml:space="preserve">TANEES UL HUSNAIN AHMAD   </w:t>
      </w:r>
      <w:r>
        <w:rPr>
          <w:sz w:val="30"/>
        </w:rPr>
        <w:tab/>
        <w:t xml:space="preserve"> </w:t>
      </w:r>
      <w:r>
        <w:rPr>
          <w:sz w:val="30"/>
        </w:rPr>
        <w:tab/>
        <w:t xml:space="preserve"> </w:t>
      </w:r>
      <w:r>
        <w:rPr>
          <w:sz w:val="30"/>
        </w:rPr>
        <w:tab/>
        <w:t xml:space="preserve"> </w:t>
      </w:r>
      <w:r>
        <w:rPr>
          <w:sz w:val="30"/>
        </w:rPr>
        <w:tab/>
        <w:t xml:space="preserve">14001132024 </w:t>
      </w:r>
      <w:r>
        <w:t xml:space="preserve">  </w:t>
      </w:r>
    </w:p>
    <w:p w:rsidR="00603491" w:rsidRDefault="00C64D4D">
      <w:pPr>
        <w:spacing w:after="173" w:line="259" w:lineRule="auto"/>
        <w:ind w:left="29" w:right="0" w:firstLine="0"/>
        <w:jc w:val="left"/>
      </w:pPr>
      <w:r>
        <w:rPr>
          <w:sz w:val="30"/>
        </w:rPr>
        <w:t xml:space="preserve"> </w:t>
      </w:r>
      <w:r>
        <w:t xml:space="preserve">  </w:t>
      </w:r>
    </w:p>
    <w:p w:rsidR="00603491" w:rsidRDefault="00C64D4D">
      <w:pPr>
        <w:spacing w:after="171" w:line="259" w:lineRule="auto"/>
        <w:ind w:left="29" w:right="0" w:firstLine="0"/>
        <w:jc w:val="left"/>
      </w:pPr>
      <w:r>
        <w:t xml:space="preserve">   </w:t>
      </w:r>
    </w:p>
    <w:p w:rsidR="00603491" w:rsidRDefault="00C64D4D">
      <w:pPr>
        <w:spacing w:after="224" w:line="259" w:lineRule="auto"/>
        <w:ind w:left="10" w:right="162"/>
        <w:jc w:val="center"/>
      </w:pPr>
      <w:r>
        <w:rPr>
          <w:b/>
          <w:sz w:val="32"/>
        </w:rPr>
        <w:t xml:space="preserve">SUPERVISOR </w:t>
      </w:r>
      <w:r>
        <w:rPr>
          <w:b/>
          <w:sz w:val="36"/>
        </w:rPr>
        <w:t xml:space="preserve"> </w:t>
      </w:r>
      <w:r>
        <w:rPr>
          <w:b/>
          <w:sz w:val="32"/>
        </w:rPr>
        <w:t xml:space="preserve"> </w:t>
      </w:r>
    </w:p>
    <w:p w:rsidR="00603491" w:rsidRDefault="00C64D4D">
      <w:pPr>
        <w:spacing w:after="238" w:line="259" w:lineRule="auto"/>
        <w:ind w:left="10" w:right="164"/>
        <w:jc w:val="center"/>
      </w:pPr>
      <w:r>
        <w:rPr>
          <w:sz w:val="30"/>
        </w:rPr>
        <w:t>DR.</w:t>
      </w:r>
      <w:r w:rsidR="003E01B8">
        <w:rPr>
          <w:sz w:val="30"/>
        </w:rPr>
        <w:t xml:space="preserve"> </w:t>
      </w:r>
      <w:r>
        <w:rPr>
          <w:sz w:val="30"/>
        </w:rPr>
        <w:t xml:space="preserve">MUHAMMAD USMAN RASHID  </w:t>
      </w:r>
      <w:r>
        <w:t xml:space="preserve">  </w:t>
      </w:r>
    </w:p>
    <w:p w:rsidR="00603491" w:rsidRDefault="00C64D4D">
      <w:pPr>
        <w:spacing w:after="240" w:line="259" w:lineRule="auto"/>
        <w:ind w:left="10" w:right="371"/>
        <w:jc w:val="center"/>
      </w:pPr>
      <w:r>
        <w:rPr>
          <w:sz w:val="26"/>
        </w:rPr>
        <w:t xml:space="preserve">CHAIRPERSON OF CIVIL ENGINEERING DEPARTMENT </w:t>
      </w:r>
      <w:r>
        <w:t xml:space="preserve">  </w:t>
      </w:r>
    </w:p>
    <w:p w:rsidR="00603491" w:rsidRDefault="00C64D4D">
      <w:pPr>
        <w:spacing w:after="311" w:line="259" w:lineRule="auto"/>
        <w:ind w:left="29" w:right="0" w:firstLine="0"/>
        <w:jc w:val="left"/>
      </w:pPr>
      <w:r>
        <w:rPr>
          <w:b/>
          <w:sz w:val="26"/>
        </w:rPr>
        <w:t xml:space="preserve"> </w:t>
      </w:r>
      <w:r>
        <w:t xml:space="preserve">   </w:t>
      </w:r>
    </w:p>
    <w:p w:rsidR="00603491" w:rsidRDefault="00C64D4D">
      <w:pPr>
        <w:spacing w:after="5" w:line="259" w:lineRule="auto"/>
        <w:ind w:left="10" w:right="373"/>
        <w:jc w:val="center"/>
      </w:pPr>
      <w:r>
        <w:rPr>
          <w:sz w:val="30"/>
        </w:rPr>
        <w:t xml:space="preserve">DEPARTMENT OF CIVIL ENGINEERING </w:t>
      </w:r>
      <w:r>
        <w:t xml:space="preserve">  </w:t>
      </w:r>
    </w:p>
    <w:p w:rsidR="00603491" w:rsidRDefault="00C64D4D">
      <w:pPr>
        <w:spacing w:after="5" w:line="259" w:lineRule="auto"/>
        <w:ind w:left="10" w:right="373"/>
        <w:jc w:val="center"/>
      </w:pPr>
      <w:r>
        <w:rPr>
          <w:sz w:val="30"/>
        </w:rPr>
        <w:t xml:space="preserve">UNIVERSITY OF MANAGEMENT AND TECHNOLOGY </w:t>
      </w:r>
      <w:r>
        <w:t xml:space="preserve">  </w:t>
      </w:r>
    </w:p>
    <w:p w:rsidR="00603491" w:rsidRDefault="00C64D4D">
      <w:pPr>
        <w:spacing w:after="5" w:line="259" w:lineRule="auto"/>
        <w:ind w:left="10" w:right="163"/>
        <w:jc w:val="center"/>
      </w:pPr>
      <w:r>
        <w:rPr>
          <w:sz w:val="30"/>
        </w:rPr>
        <w:t xml:space="preserve">LAHORE  </w:t>
      </w:r>
      <w:r>
        <w:t xml:space="preserve"> </w:t>
      </w:r>
    </w:p>
    <w:p w:rsidR="00603491" w:rsidRDefault="00C64D4D">
      <w:pPr>
        <w:spacing w:after="60" w:line="259" w:lineRule="auto"/>
        <w:ind w:left="0" w:right="58" w:firstLine="0"/>
        <w:jc w:val="center"/>
      </w:pPr>
      <w:r>
        <w:t xml:space="preserve">  </w:t>
      </w:r>
    </w:p>
    <w:p w:rsidR="00603491" w:rsidRDefault="00C64D4D" w:rsidP="003E01B8">
      <w:pPr>
        <w:spacing w:after="82" w:line="259" w:lineRule="auto"/>
        <w:ind w:left="10" w:right="163"/>
        <w:jc w:val="center"/>
      </w:pPr>
      <w:r>
        <w:rPr>
          <w:sz w:val="30"/>
        </w:rPr>
        <w:t xml:space="preserve">July 2018 </w:t>
      </w:r>
      <w:r>
        <w:t xml:space="preserve">  </w:t>
      </w:r>
    </w:p>
    <w:p w:rsidR="00603491" w:rsidRDefault="00C64D4D">
      <w:pPr>
        <w:spacing w:after="128" w:line="259" w:lineRule="auto"/>
        <w:ind w:left="10" w:right="469"/>
        <w:jc w:val="right"/>
      </w:pPr>
      <w:r>
        <w:rPr>
          <w:b/>
          <w:sz w:val="44"/>
        </w:rPr>
        <w:lastRenderedPageBreak/>
        <w:t>Hydraulic Remodelling of Irrigation Channel:</w:t>
      </w:r>
      <w:r>
        <w:t xml:space="preserve"> </w:t>
      </w:r>
      <w:r>
        <w:rPr>
          <w:sz w:val="37"/>
          <w:vertAlign w:val="subscript"/>
        </w:rPr>
        <w:t xml:space="preserve"> </w:t>
      </w:r>
    </w:p>
    <w:p w:rsidR="00603491" w:rsidRDefault="00C64D4D">
      <w:pPr>
        <w:spacing w:after="0" w:line="259" w:lineRule="auto"/>
        <w:ind w:left="1399" w:right="0"/>
        <w:jc w:val="left"/>
      </w:pPr>
      <w:r>
        <w:t xml:space="preserve"> </w:t>
      </w:r>
      <w:r>
        <w:rPr>
          <w:b/>
          <w:sz w:val="44"/>
        </w:rPr>
        <w:t>A Case Study of Upper Jhelum Canal</w:t>
      </w:r>
      <w:r>
        <w:t xml:space="preserve"> </w:t>
      </w:r>
    </w:p>
    <w:p w:rsidR="00603491" w:rsidRDefault="00C64D4D">
      <w:pPr>
        <w:spacing w:after="149" w:line="276" w:lineRule="auto"/>
        <w:ind w:left="29" w:right="8373" w:firstLine="0"/>
        <w:jc w:val="left"/>
      </w:pPr>
      <w:r>
        <w:t xml:space="preserve">       </w:t>
      </w:r>
    </w:p>
    <w:p w:rsidR="00603491" w:rsidRDefault="00C64D4D">
      <w:pPr>
        <w:spacing w:after="0" w:line="259" w:lineRule="auto"/>
        <w:ind w:left="10" w:right="164"/>
        <w:jc w:val="center"/>
      </w:pPr>
      <w:r>
        <w:rPr>
          <w:b/>
          <w:sz w:val="32"/>
        </w:rPr>
        <w:t xml:space="preserve">AUTHORS </w:t>
      </w:r>
      <w:r>
        <w:rPr>
          <w:b/>
          <w:sz w:val="36"/>
        </w:rPr>
        <w:t xml:space="preserve"> </w:t>
      </w:r>
      <w:r>
        <w:rPr>
          <w:b/>
          <w:sz w:val="32"/>
        </w:rPr>
        <w:t xml:space="preserve"> </w:t>
      </w:r>
    </w:p>
    <w:tbl>
      <w:tblPr>
        <w:tblStyle w:val="TableGrid"/>
        <w:tblW w:w="8654" w:type="dxa"/>
        <w:tblInd w:w="170" w:type="dxa"/>
        <w:tblCellMar>
          <w:top w:w="2" w:type="dxa"/>
        </w:tblCellMar>
        <w:tblLook w:val="04A0" w:firstRow="1" w:lastRow="0" w:firstColumn="1" w:lastColumn="0" w:noHBand="0" w:noVBand="1"/>
      </w:tblPr>
      <w:tblGrid>
        <w:gridCol w:w="6868"/>
        <w:gridCol w:w="1786"/>
      </w:tblGrid>
      <w:tr w:rsidR="00603491">
        <w:trPr>
          <w:trHeight w:val="474"/>
        </w:trPr>
        <w:tc>
          <w:tcPr>
            <w:tcW w:w="6867" w:type="dxa"/>
            <w:tcBorders>
              <w:top w:val="nil"/>
              <w:left w:val="nil"/>
              <w:bottom w:val="nil"/>
              <w:right w:val="nil"/>
            </w:tcBorders>
          </w:tcPr>
          <w:p w:rsidR="00603491" w:rsidRDefault="00C64D4D">
            <w:pPr>
              <w:spacing w:after="0" w:line="259" w:lineRule="auto"/>
              <w:ind w:left="0" w:right="0" w:firstLine="0"/>
              <w:jc w:val="left"/>
            </w:pPr>
            <w:r>
              <w:rPr>
                <w:sz w:val="30"/>
              </w:rPr>
              <w:t xml:space="preserve">HASEEB AKHTAR </w:t>
            </w:r>
            <w:r>
              <w:t xml:space="preserve">  </w:t>
            </w:r>
          </w:p>
        </w:tc>
        <w:tc>
          <w:tcPr>
            <w:tcW w:w="1786" w:type="dxa"/>
            <w:tcBorders>
              <w:top w:val="nil"/>
              <w:left w:val="nil"/>
              <w:bottom w:val="nil"/>
              <w:right w:val="nil"/>
            </w:tcBorders>
          </w:tcPr>
          <w:p w:rsidR="00603491" w:rsidRDefault="00C64D4D">
            <w:pPr>
              <w:spacing w:after="0" w:line="259" w:lineRule="auto"/>
              <w:ind w:left="0" w:right="0" w:firstLine="0"/>
            </w:pPr>
            <w:r>
              <w:rPr>
                <w:sz w:val="30"/>
              </w:rPr>
              <w:t xml:space="preserve">14001132010 </w:t>
            </w:r>
            <w:r>
              <w:t xml:space="preserve"> </w:t>
            </w:r>
          </w:p>
        </w:tc>
      </w:tr>
      <w:tr w:rsidR="00603491">
        <w:trPr>
          <w:trHeight w:val="616"/>
        </w:trPr>
        <w:tc>
          <w:tcPr>
            <w:tcW w:w="6867" w:type="dxa"/>
            <w:tcBorders>
              <w:top w:val="nil"/>
              <w:left w:val="nil"/>
              <w:bottom w:val="nil"/>
              <w:right w:val="nil"/>
            </w:tcBorders>
            <w:vAlign w:val="center"/>
          </w:tcPr>
          <w:p w:rsidR="00603491" w:rsidRDefault="00C64D4D">
            <w:pPr>
              <w:spacing w:after="0" w:line="259" w:lineRule="auto"/>
              <w:ind w:left="0" w:right="0" w:firstLine="0"/>
              <w:jc w:val="left"/>
            </w:pPr>
            <w:r>
              <w:rPr>
                <w:sz w:val="30"/>
              </w:rPr>
              <w:t xml:space="preserve">AAMIR SAEED  </w:t>
            </w:r>
            <w:r>
              <w:t xml:space="preserve">  </w:t>
            </w:r>
          </w:p>
        </w:tc>
        <w:tc>
          <w:tcPr>
            <w:tcW w:w="1786" w:type="dxa"/>
            <w:tcBorders>
              <w:top w:val="nil"/>
              <w:left w:val="nil"/>
              <w:bottom w:val="nil"/>
              <w:right w:val="nil"/>
            </w:tcBorders>
            <w:vAlign w:val="center"/>
          </w:tcPr>
          <w:p w:rsidR="00603491" w:rsidRDefault="00C64D4D">
            <w:pPr>
              <w:spacing w:after="0" w:line="259" w:lineRule="auto"/>
              <w:ind w:left="0" w:right="0" w:firstLine="0"/>
            </w:pPr>
            <w:r>
              <w:rPr>
                <w:sz w:val="30"/>
              </w:rPr>
              <w:t xml:space="preserve">14001132036 </w:t>
            </w:r>
            <w:r>
              <w:t xml:space="preserve"> </w:t>
            </w:r>
          </w:p>
        </w:tc>
      </w:tr>
      <w:tr w:rsidR="00603491">
        <w:trPr>
          <w:trHeight w:val="474"/>
        </w:trPr>
        <w:tc>
          <w:tcPr>
            <w:tcW w:w="6867" w:type="dxa"/>
            <w:tcBorders>
              <w:top w:val="nil"/>
              <w:left w:val="nil"/>
              <w:bottom w:val="nil"/>
              <w:right w:val="nil"/>
            </w:tcBorders>
            <w:vAlign w:val="bottom"/>
          </w:tcPr>
          <w:p w:rsidR="00603491" w:rsidRDefault="00C64D4D">
            <w:pPr>
              <w:spacing w:after="0" w:line="259" w:lineRule="auto"/>
              <w:ind w:left="0" w:right="0" w:firstLine="0"/>
              <w:jc w:val="left"/>
            </w:pPr>
            <w:r>
              <w:rPr>
                <w:sz w:val="30"/>
              </w:rPr>
              <w:t xml:space="preserve">TANEES UL HUSNAIN AHMAD </w:t>
            </w:r>
            <w:r>
              <w:t xml:space="preserve">  </w:t>
            </w:r>
          </w:p>
        </w:tc>
        <w:tc>
          <w:tcPr>
            <w:tcW w:w="1786" w:type="dxa"/>
            <w:tcBorders>
              <w:top w:val="nil"/>
              <w:left w:val="nil"/>
              <w:bottom w:val="nil"/>
              <w:right w:val="nil"/>
            </w:tcBorders>
            <w:vAlign w:val="bottom"/>
          </w:tcPr>
          <w:p w:rsidR="00603491" w:rsidRDefault="00C64D4D">
            <w:pPr>
              <w:spacing w:after="0" w:line="259" w:lineRule="auto"/>
              <w:ind w:left="0" w:right="0" w:firstLine="0"/>
            </w:pPr>
            <w:r>
              <w:rPr>
                <w:sz w:val="30"/>
              </w:rPr>
              <w:t xml:space="preserve">14001132024 </w:t>
            </w:r>
            <w:r>
              <w:t xml:space="preserve"> </w:t>
            </w:r>
          </w:p>
        </w:tc>
      </w:tr>
    </w:tbl>
    <w:p w:rsidR="00603491" w:rsidRDefault="00C64D4D">
      <w:pPr>
        <w:spacing w:after="245" w:line="259" w:lineRule="auto"/>
        <w:ind w:left="29" w:right="0" w:firstLine="0"/>
        <w:jc w:val="left"/>
      </w:pPr>
      <w:r>
        <w:rPr>
          <w:sz w:val="30"/>
        </w:rPr>
        <w:t xml:space="preserve"> </w:t>
      </w:r>
      <w:r>
        <w:t xml:space="preserve">  </w:t>
      </w:r>
    </w:p>
    <w:p w:rsidR="00603491" w:rsidRDefault="00C64D4D">
      <w:pPr>
        <w:spacing w:after="3" w:line="259" w:lineRule="auto"/>
        <w:ind w:left="10" w:right="577"/>
        <w:jc w:val="right"/>
      </w:pPr>
      <w:r>
        <w:rPr>
          <w:sz w:val="28"/>
        </w:rPr>
        <w:t xml:space="preserve">A Project submitted in partial fulfillment of the requirements for the degree of </w:t>
      </w:r>
      <w:r>
        <w:t xml:space="preserve">  </w:t>
      </w:r>
    </w:p>
    <w:p w:rsidR="00603491" w:rsidRDefault="00C64D4D">
      <w:pPr>
        <w:spacing w:after="304" w:line="259" w:lineRule="auto"/>
        <w:ind w:left="0" w:right="180" w:firstLine="0"/>
        <w:jc w:val="center"/>
      </w:pPr>
      <w:r>
        <w:rPr>
          <w:sz w:val="28"/>
        </w:rPr>
        <w:t>B.Sc. Civil Engineering</w:t>
      </w:r>
      <w:r>
        <w:rPr>
          <w:b/>
          <w:sz w:val="28"/>
        </w:rPr>
        <w:t xml:space="preserve"> </w:t>
      </w:r>
      <w:r>
        <w:t xml:space="preserve">  </w:t>
      </w:r>
    </w:p>
    <w:p w:rsidR="00603491" w:rsidRDefault="00C64D4D">
      <w:pPr>
        <w:spacing w:after="462" w:line="259" w:lineRule="auto"/>
        <w:ind w:left="0" w:right="118" w:firstLine="0"/>
        <w:jc w:val="center"/>
      </w:pPr>
      <w:r>
        <w:t xml:space="preserve"> </w:t>
      </w:r>
    </w:p>
    <w:p w:rsidR="00603491" w:rsidRDefault="00C64D4D">
      <w:pPr>
        <w:spacing w:after="224" w:line="259" w:lineRule="auto"/>
        <w:ind w:left="10" w:right="162"/>
        <w:jc w:val="center"/>
      </w:pPr>
      <w:r>
        <w:rPr>
          <w:b/>
          <w:sz w:val="32"/>
        </w:rPr>
        <w:t xml:space="preserve">SUPERVISOR </w:t>
      </w:r>
      <w:r>
        <w:rPr>
          <w:b/>
          <w:sz w:val="36"/>
        </w:rPr>
        <w:t xml:space="preserve"> </w:t>
      </w:r>
      <w:r>
        <w:rPr>
          <w:b/>
          <w:sz w:val="32"/>
        </w:rPr>
        <w:t xml:space="preserve"> </w:t>
      </w:r>
    </w:p>
    <w:p w:rsidR="00603491" w:rsidRDefault="00C64D4D">
      <w:pPr>
        <w:spacing w:after="240" w:line="259" w:lineRule="auto"/>
        <w:ind w:left="10" w:right="165"/>
        <w:jc w:val="center"/>
      </w:pPr>
      <w:r>
        <w:rPr>
          <w:sz w:val="30"/>
        </w:rPr>
        <w:t xml:space="preserve">DR. MUHAMMAD USMAN RASHID  </w:t>
      </w:r>
      <w:r>
        <w:t xml:space="preserve">  </w:t>
      </w:r>
    </w:p>
    <w:p w:rsidR="00603491" w:rsidRDefault="00C64D4D">
      <w:pPr>
        <w:spacing w:after="266" w:line="259" w:lineRule="auto"/>
        <w:ind w:left="10" w:right="376"/>
        <w:jc w:val="center"/>
      </w:pPr>
      <w:r>
        <w:rPr>
          <w:sz w:val="26"/>
        </w:rPr>
        <w:t xml:space="preserve">CHAIRPERSON OF CIVIL ENGINEERING DEPARTMENT </w:t>
      </w:r>
      <w:r>
        <w:t xml:space="preserve">  </w:t>
      </w:r>
    </w:p>
    <w:p w:rsidR="00603491" w:rsidRDefault="00C64D4D">
      <w:pPr>
        <w:spacing w:after="366" w:line="259" w:lineRule="auto"/>
        <w:ind w:left="0" w:right="0"/>
        <w:jc w:val="left"/>
      </w:pPr>
      <w:r>
        <w:rPr>
          <w:sz w:val="28"/>
        </w:rPr>
        <w:t xml:space="preserve">External examination signature: _______________________________  </w:t>
      </w:r>
      <w:r>
        <w:t xml:space="preserve"> </w:t>
      </w:r>
    </w:p>
    <w:p w:rsidR="00603491" w:rsidRDefault="00C64D4D">
      <w:pPr>
        <w:spacing w:after="366" w:line="259" w:lineRule="auto"/>
        <w:ind w:left="0" w:right="0"/>
        <w:jc w:val="left"/>
      </w:pPr>
      <w:r>
        <w:rPr>
          <w:sz w:val="28"/>
        </w:rPr>
        <w:t xml:space="preserve">Project Supervisor signature: _________________________________  </w:t>
      </w:r>
      <w:r>
        <w:t xml:space="preserve">  </w:t>
      </w:r>
    </w:p>
    <w:p w:rsidR="00603491" w:rsidRDefault="00C64D4D">
      <w:pPr>
        <w:spacing w:after="0" w:line="259" w:lineRule="auto"/>
        <w:ind w:left="16" w:right="0" w:firstLine="0"/>
        <w:jc w:val="center"/>
      </w:pPr>
      <w:r>
        <w:rPr>
          <w:sz w:val="30"/>
        </w:rPr>
        <w:t xml:space="preserve"> </w:t>
      </w:r>
      <w:r>
        <w:t xml:space="preserve">  </w:t>
      </w:r>
    </w:p>
    <w:p w:rsidR="00603491" w:rsidRDefault="00C64D4D">
      <w:pPr>
        <w:spacing w:after="13" w:line="259" w:lineRule="auto"/>
        <w:ind w:left="2091" w:right="0"/>
        <w:jc w:val="left"/>
      </w:pPr>
      <w:r>
        <w:rPr>
          <w:sz w:val="30"/>
        </w:rPr>
        <w:t xml:space="preserve">DEPARTMENT OF CIVIL ENGINEERING </w:t>
      </w:r>
      <w:r>
        <w:t xml:space="preserve">  </w:t>
      </w:r>
    </w:p>
    <w:p w:rsidR="00603491" w:rsidRDefault="00C64D4D">
      <w:pPr>
        <w:spacing w:after="13" w:line="259" w:lineRule="auto"/>
        <w:ind w:left="1145" w:right="0"/>
        <w:jc w:val="left"/>
      </w:pPr>
      <w:r>
        <w:rPr>
          <w:sz w:val="30"/>
        </w:rPr>
        <w:t xml:space="preserve">UNIVERSITY OF MANAGEMENT AND TECHNOLOGY </w:t>
      </w:r>
      <w:r>
        <w:t xml:space="preserve">  </w:t>
      </w:r>
    </w:p>
    <w:p w:rsidR="00603491" w:rsidRDefault="00C64D4D">
      <w:pPr>
        <w:spacing w:after="319" w:line="259" w:lineRule="auto"/>
        <w:ind w:left="10" w:right="163"/>
        <w:jc w:val="center"/>
      </w:pPr>
      <w:r>
        <w:rPr>
          <w:sz w:val="30"/>
        </w:rPr>
        <w:t xml:space="preserve">LAHORE </w:t>
      </w:r>
      <w:r>
        <w:t xml:space="preserve">  </w:t>
      </w:r>
    </w:p>
    <w:p w:rsidR="00603491" w:rsidRDefault="00C64D4D">
      <w:pPr>
        <w:spacing w:after="207" w:line="259" w:lineRule="auto"/>
        <w:ind w:left="10" w:right="163"/>
        <w:jc w:val="center"/>
      </w:pPr>
      <w:r>
        <w:rPr>
          <w:sz w:val="30"/>
        </w:rPr>
        <w:t xml:space="preserve">July 2018 </w:t>
      </w:r>
      <w:r>
        <w:t xml:space="preserve">  </w:t>
      </w:r>
    </w:p>
    <w:p w:rsidR="00603491" w:rsidRDefault="00C64D4D">
      <w:pPr>
        <w:spacing w:after="0" w:line="259" w:lineRule="auto"/>
        <w:ind w:left="0" w:right="58" w:firstLine="0"/>
        <w:jc w:val="center"/>
      </w:pPr>
      <w:r>
        <w:t xml:space="preserve">  </w:t>
      </w:r>
    </w:p>
    <w:p w:rsidR="00603491" w:rsidRDefault="00C64D4D">
      <w:pPr>
        <w:spacing w:after="0" w:line="259" w:lineRule="auto"/>
        <w:ind w:left="0" w:right="118" w:firstLine="0"/>
        <w:jc w:val="center"/>
      </w:pPr>
      <w:r>
        <w:t xml:space="preserve"> </w:t>
      </w:r>
    </w:p>
    <w:p w:rsidR="003E01B8" w:rsidRDefault="00C64D4D">
      <w:pPr>
        <w:spacing w:after="290" w:line="258" w:lineRule="auto"/>
        <w:jc w:val="center"/>
      </w:pPr>
      <w:r>
        <w:t xml:space="preserve">   </w:t>
      </w:r>
    </w:p>
    <w:p w:rsidR="00603491" w:rsidRDefault="00C64D4D">
      <w:pPr>
        <w:spacing w:after="290" w:line="258" w:lineRule="auto"/>
        <w:jc w:val="center"/>
      </w:pPr>
      <w:r>
        <w:t xml:space="preserve">i   </w:t>
      </w:r>
    </w:p>
    <w:p w:rsidR="00603491" w:rsidRDefault="00C64D4D">
      <w:pPr>
        <w:spacing w:after="436" w:line="259" w:lineRule="auto"/>
        <w:ind w:left="10" w:right="167"/>
        <w:jc w:val="center"/>
      </w:pPr>
      <w:r>
        <w:rPr>
          <w:b/>
          <w:sz w:val="32"/>
        </w:rPr>
        <w:lastRenderedPageBreak/>
        <w:t xml:space="preserve">ABSTRACT </w:t>
      </w:r>
    </w:p>
    <w:p w:rsidR="00603491" w:rsidRDefault="00C64D4D">
      <w:pPr>
        <w:spacing w:after="241" w:line="259" w:lineRule="auto"/>
        <w:ind w:left="1010" w:right="0"/>
        <w:jc w:val="left"/>
      </w:pPr>
      <w:r>
        <w:rPr>
          <w:b/>
          <w:sz w:val="40"/>
        </w:rPr>
        <w:t>Hydraulic Remodelling of Irrigation Channel:</w:t>
      </w:r>
      <w:r>
        <w:rPr>
          <w:sz w:val="40"/>
        </w:rPr>
        <w:t xml:space="preserve">  </w:t>
      </w:r>
    </w:p>
    <w:p w:rsidR="00603491" w:rsidRDefault="00C64D4D">
      <w:pPr>
        <w:spacing w:after="241" w:line="259" w:lineRule="auto"/>
        <w:ind w:left="1010" w:right="0"/>
        <w:jc w:val="left"/>
      </w:pPr>
      <w:r>
        <w:rPr>
          <w:b/>
          <w:sz w:val="40"/>
        </w:rPr>
        <w:t>A Case Study of Upper Jhelum Canal</w:t>
      </w:r>
      <w:r>
        <w:rPr>
          <w:sz w:val="40"/>
        </w:rPr>
        <w:t xml:space="preserve"> </w:t>
      </w:r>
      <w:r>
        <w:rPr>
          <w:b/>
          <w:sz w:val="40"/>
        </w:rPr>
        <w:t xml:space="preserve">  </w:t>
      </w:r>
    </w:p>
    <w:p w:rsidR="00603491" w:rsidRDefault="00C64D4D">
      <w:pPr>
        <w:spacing w:after="198" w:line="259" w:lineRule="auto"/>
        <w:ind w:left="1015" w:right="0" w:firstLine="0"/>
        <w:jc w:val="left"/>
      </w:pPr>
      <w:r>
        <w:rPr>
          <w:b/>
          <w:sz w:val="40"/>
        </w:rPr>
        <w:t xml:space="preserve"> </w:t>
      </w:r>
    </w:p>
    <w:p w:rsidR="00603491" w:rsidRDefault="00C64D4D">
      <w:pPr>
        <w:spacing w:after="0" w:line="259" w:lineRule="auto"/>
        <w:ind w:left="10" w:right="164"/>
        <w:jc w:val="center"/>
      </w:pPr>
      <w:r>
        <w:rPr>
          <w:b/>
          <w:sz w:val="32"/>
        </w:rPr>
        <w:t xml:space="preserve">AUTHORS </w:t>
      </w:r>
      <w:r>
        <w:rPr>
          <w:b/>
          <w:sz w:val="36"/>
        </w:rPr>
        <w:t xml:space="preserve"> </w:t>
      </w:r>
      <w:r>
        <w:rPr>
          <w:b/>
          <w:sz w:val="32"/>
        </w:rPr>
        <w:t xml:space="preserve"> </w:t>
      </w:r>
    </w:p>
    <w:p w:rsidR="00603491" w:rsidRDefault="00C64D4D">
      <w:pPr>
        <w:spacing w:after="0" w:line="259" w:lineRule="auto"/>
        <w:ind w:left="14" w:right="0" w:firstLine="0"/>
        <w:jc w:val="left"/>
      </w:pPr>
      <w:r>
        <w:rPr>
          <w:sz w:val="22"/>
        </w:rPr>
        <w:t xml:space="preserve"> </w:t>
      </w:r>
      <w:r>
        <w:t xml:space="preserve">  </w:t>
      </w:r>
    </w:p>
    <w:tbl>
      <w:tblPr>
        <w:tblStyle w:val="TableGrid"/>
        <w:tblW w:w="8812" w:type="dxa"/>
        <w:tblInd w:w="29" w:type="dxa"/>
        <w:tblCellMar>
          <w:top w:w="2" w:type="dxa"/>
        </w:tblCellMar>
        <w:tblLook w:val="04A0" w:firstRow="1" w:lastRow="0" w:firstColumn="1" w:lastColumn="0" w:noHBand="0" w:noVBand="1"/>
      </w:tblPr>
      <w:tblGrid>
        <w:gridCol w:w="7081"/>
        <w:gridCol w:w="1731"/>
      </w:tblGrid>
      <w:tr w:rsidR="00603491">
        <w:trPr>
          <w:trHeight w:val="452"/>
        </w:trPr>
        <w:tc>
          <w:tcPr>
            <w:tcW w:w="7081" w:type="dxa"/>
            <w:tcBorders>
              <w:top w:val="nil"/>
              <w:left w:val="nil"/>
              <w:bottom w:val="nil"/>
              <w:right w:val="nil"/>
            </w:tcBorders>
          </w:tcPr>
          <w:p w:rsidR="00603491" w:rsidRDefault="00C64D4D">
            <w:pPr>
              <w:spacing w:after="0" w:line="259" w:lineRule="auto"/>
              <w:ind w:left="0" w:right="0" w:firstLine="0"/>
              <w:jc w:val="left"/>
            </w:pPr>
            <w:r>
              <w:rPr>
                <w:sz w:val="28"/>
              </w:rPr>
              <w:t xml:space="preserve">HASEEB AKHTAR </w:t>
            </w:r>
            <w:r>
              <w:t xml:space="preserve">  </w:t>
            </w:r>
          </w:p>
        </w:tc>
        <w:tc>
          <w:tcPr>
            <w:tcW w:w="1731" w:type="dxa"/>
            <w:tcBorders>
              <w:top w:val="nil"/>
              <w:left w:val="nil"/>
              <w:bottom w:val="nil"/>
              <w:right w:val="nil"/>
            </w:tcBorders>
          </w:tcPr>
          <w:p w:rsidR="00603491" w:rsidRDefault="00C64D4D">
            <w:pPr>
              <w:spacing w:after="0" w:line="259" w:lineRule="auto"/>
              <w:ind w:left="0" w:right="0" w:firstLine="0"/>
            </w:pPr>
            <w:r>
              <w:rPr>
                <w:sz w:val="28"/>
              </w:rPr>
              <w:t xml:space="preserve">14001132010 </w:t>
            </w:r>
            <w:r>
              <w:t xml:space="preserve">  </w:t>
            </w:r>
          </w:p>
        </w:tc>
      </w:tr>
      <w:tr w:rsidR="00603491">
        <w:trPr>
          <w:trHeight w:val="594"/>
        </w:trPr>
        <w:tc>
          <w:tcPr>
            <w:tcW w:w="7081" w:type="dxa"/>
            <w:tcBorders>
              <w:top w:val="nil"/>
              <w:left w:val="nil"/>
              <w:bottom w:val="nil"/>
              <w:right w:val="nil"/>
            </w:tcBorders>
            <w:vAlign w:val="center"/>
          </w:tcPr>
          <w:p w:rsidR="00603491" w:rsidRDefault="00C64D4D">
            <w:pPr>
              <w:spacing w:after="0" w:line="259" w:lineRule="auto"/>
              <w:ind w:left="0" w:right="0" w:firstLine="0"/>
              <w:jc w:val="left"/>
            </w:pPr>
            <w:r>
              <w:rPr>
                <w:sz w:val="28"/>
              </w:rPr>
              <w:t xml:space="preserve">AAMIR SAEED  </w:t>
            </w:r>
            <w:r>
              <w:t xml:space="preserve">  </w:t>
            </w:r>
          </w:p>
        </w:tc>
        <w:tc>
          <w:tcPr>
            <w:tcW w:w="1731" w:type="dxa"/>
            <w:tcBorders>
              <w:top w:val="nil"/>
              <w:left w:val="nil"/>
              <w:bottom w:val="nil"/>
              <w:right w:val="nil"/>
            </w:tcBorders>
            <w:vAlign w:val="center"/>
          </w:tcPr>
          <w:p w:rsidR="00603491" w:rsidRDefault="00C64D4D">
            <w:pPr>
              <w:spacing w:after="0" w:line="259" w:lineRule="auto"/>
              <w:ind w:left="0" w:right="0" w:firstLine="0"/>
            </w:pPr>
            <w:r>
              <w:rPr>
                <w:sz w:val="28"/>
              </w:rPr>
              <w:t xml:space="preserve">14001132036 </w:t>
            </w:r>
            <w:r>
              <w:t xml:space="preserve">  </w:t>
            </w:r>
          </w:p>
        </w:tc>
      </w:tr>
      <w:tr w:rsidR="00603491">
        <w:trPr>
          <w:trHeight w:val="453"/>
        </w:trPr>
        <w:tc>
          <w:tcPr>
            <w:tcW w:w="7081" w:type="dxa"/>
            <w:tcBorders>
              <w:top w:val="nil"/>
              <w:left w:val="nil"/>
              <w:bottom w:val="nil"/>
              <w:right w:val="nil"/>
            </w:tcBorders>
            <w:vAlign w:val="bottom"/>
          </w:tcPr>
          <w:p w:rsidR="00603491" w:rsidRDefault="00C64D4D">
            <w:pPr>
              <w:spacing w:after="0" w:line="259" w:lineRule="auto"/>
              <w:ind w:left="0" w:right="0" w:firstLine="0"/>
              <w:jc w:val="left"/>
            </w:pPr>
            <w:r>
              <w:rPr>
                <w:sz w:val="28"/>
              </w:rPr>
              <w:t xml:space="preserve">TANEES UL HUSNAIN AHMAD </w:t>
            </w:r>
            <w:r>
              <w:t xml:space="preserve">  </w:t>
            </w:r>
          </w:p>
        </w:tc>
        <w:tc>
          <w:tcPr>
            <w:tcW w:w="1731" w:type="dxa"/>
            <w:tcBorders>
              <w:top w:val="nil"/>
              <w:left w:val="nil"/>
              <w:bottom w:val="nil"/>
              <w:right w:val="nil"/>
            </w:tcBorders>
            <w:vAlign w:val="bottom"/>
          </w:tcPr>
          <w:p w:rsidR="00603491" w:rsidRDefault="00C64D4D">
            <w:pPr>
              <w:spacing w:after="0" w:line="259" w:lineRule="auto"/>
              <w:ind w:left="0" w:right="0" w:firstLine="0"/>
            </w:pPr>
            <w:r>
              <w:rPr>
                <w:sz w:val="28"/>
              </w:rPr>
              <w:t xml:space="preserve">14001132024 </w:t>
            </w:r>
            <w:r>
              <w:t xml:space="preserve">  </w:t>
            </w:r>
          </w:p>
        </w:tc>
      </w:tr>
    </w:tbl>
    <w:p w:rsidR="00603491" w:rsidRDefault="00C64D4D">
      <w:pPr>
        <w:spacing w:after="336" w:line="259" w:lineRule="auto"/>
        <w:ind w:left="29" w:right="0" w:firstLine="0"/>
        <w:jc w:val="left"/>
      </w:pPr>
      <w:r>
        <w:t xml:space="preserve">   </w:t>
      </w:r>
    </w:p>
    <w:p w:rsidR="00603491" w:rsidRDefault="00C64D4D">
      <w:pPr>
        <w:spacing w:after="366" w:line="259" w:lineRule="auto"/>
        <w:ind w:left="0" w:right="0"/>
        <w:jc w:val="left"/>
      </w:pPr>
      <w:r>
        <w:rPr>
          <w:sz w:val="28"/>
        </w:rPr>
        <w:t xml:space="preserve">PROJECT SUPERVISOR:                          DR. MUHAMMAD USMAN RASHID  </w:t>
      </w:r>
      <w:r>
        <w:t xml:space="preserve">  </w:t>
      </w:r>
    </w:p>
    <w:p w:rsidR="00603491" w:rsidRDefault="00C64D4D">
      <w:pPr>
        <w:spacing w:after="209" w:line="259" w:lineRule="auto"/>
        <w:ind w:left="9" w:right="0"/>
        <w:jc w:val="left"/>
      </w:pPr>
      <w:r>
        <w:rPr>
          <w:sz w:val="28"/>
        </w:rPr>
        <w:t xml:space="preserve">                                        </w:t>
      </w:r>
      <w:r>
        <w:rPr>
          <w:sz w:val="26"/>
        </w:rPr>
        <w:t xml:space="preserve">CHAIRPERSON OF CIVIL ENGINEERING DEPARTMENT  </w:t>
      </w:r>
      <w:r>
        <w:t xml:space="preserve"> </w:t>
      </w:r>
    </w:p>
    <w:p w:rsidR="00603491" w:rsidRDefault="0002035B">
      <w:pPr>
        <w:spacing w:after="1" w:line="357" w:lineRule="auto"/>
        <w:ind w:left="74" w:right="354"/>
      </w:pPr>
      <w:r>
        <w:t>The thesis</w:t>
      </w:r>
      <w:r w:rsidR="00C64D4D">
        <w:t xml:space="preserve"> develops and implements the remodelling approach for large alluvial irrigation channels. The approach mainly includes in-depth analysis of original/existing design parameters, identification of existing condition of channel and hydraulic structures along with their problems, evaluating different options and finalizing the remodelling parameters by emphasizing hydraulic, structural and economic consideration. UJC in Pakistan was selected as case study channel. After visiting the UJC it was observed that canal was facing multiple problems like excessive silt deposition, erosion of banks, inadequate freeboard. The reason of these problems was canal operate at less discharge which has low velocity of flow that was not suitable for regime channel. Due to these problems bed width of the canal was enhanced and depth of the canal was reduced. The channel was modelled by HEC-RAS software at enhanced discharge for various structural scenarios and the best option was found to enhance the depth 13.55ft and keeping the bed width same 240ft to keep width to depth ratio in permissible limits due to economical consideration. </w:t>
      </w:r>
    </w:p>
    <w:p w:rsidR="00603491" w:rsidRDefault="00C64D4D">
      <w:pPr>
        <w:spacing w:after="314"/>
        <w:ind w:left="74" w:right="0"/>
      </w:pPr>
      <w:r>
        <w:t xml:space="preserve">Hydraulic modelling of the hydraulic structures of the UJC including bridges were also conducted  </w:t>
      </w:r>
    </w:p>
    <w:p w:rsidR="00603491" w:rsidRDefault="00C64D4D">
      <w:pPr>
        <w:spacing w:after="290" w:line="258" w:lineRule="auto"/>
        <w:ind w:left="10" w:right="342"/>
        <w:jc w:val="center"/>
      </w:pPr>
      <w:r>
        <w:t xml:space="preserve">ii </w:t>
      </w:r>
    </w:p>
    <w:p w:rsidR="00603491" w:rsidRDefault="00C64D4D">
      <w:pPr>
        <w:spacing w:after="210" w:line="357" w:lineRule="auto"/>
        <w:ind w:left="74" w:right="352"/>
      </w:pPr>
      <w:r>
        <w:lastRenderedPageBreak/>
        <w:t>to check their suitability for remodeling of the channel at enhanced discharge. Most of the hydraulic structure were found safe to pass the enhanced discharge and only few structures required raising of their deck slab. The foundation of the hydraulic structures were checked and found safe for subsurface flow. The remodelling of UJC as per recommended parameters will ensure increased agriculture and power benefits and enhance conveyance efficiency.</w:t>
      </w:r>
      <w:r>
        <w:rPr>
          <w:b/>
          <w:i/>
        </w:rPr>
        <w:t xml:space="preserve">  </w:t>
      </w:r>
      <w:r>
        <w:t xml:space="preserve">   </w:t>
      </w:r>
    </w:p>
    <w:p w:rsidR="00603491" w:rsidRDefault="00C64D4D">
      <w:pPr>
        <w:spacing w:after="383"/>
        <w:ind w:left="74" w:right="0"/>
      </w:pPr>
      <w:r>
        <w:rPr>
          <w:b/>
          <w:i/>
        </w:rPr>
        <w:t>Keyword-</w:t>
      </w:r>
      <w:r>
        <w:t xml:space="preserve">Upper Jhelum Canal, Remodelling, HEC-RAS, Alluvial channel, Hydraulic Structure.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rPr>
          <w:b/>
          <w:sz w:val="32"/>
        </w:rPr>
      </w:pPr>
      <w:r>
        <w:rPr>
          <w:b/>
          <w:sz w:val="32"/>
        </w:rPr>
        <w:t xml:space="preserve"> </w:t>
      </w:r>
    </w:p>
    <w:p w:rsidR="00C64D4D" w:rsidRDefault="00C64D4D">
      <w:pPr>
        <w:spacing w:after="0" w:line="259" w:lineRule="auto"/>
        <w:ind w:left="3526" w:right="0" w:firstLine="0"/>
        <w:jc w:val="left"/>
        <w:rPr>
          <w:b/>
          <w:sz w:val="32"/>
        </w:rPr>
      </w:pPr>
    </w:p>
    <w:p w:rsidR="00C64D4D" w:rsidRDefault="00C64D4D">
      <w:pPr>
        <w:spacing w:after="0" w:line="259" w:lineRule="auto"/>
        <w:ind w:left="3526" w:right="0" w:firstLine="0"/>
        <w:jc w:val="left"/>
        <w:rPr>
          <w:b/>
          <w:sz w:val="32"/>
        </w:rPr>
      </w:pPr>
    </w:p>
    <w:p w:rsidR="00C64D4D" w:rsidRDefault="00C64D4D">
      <w:pPr>
        <w:spacing w:after="0" w:line="259" w:lineRule="auto"/>
        <w:ind w:left="3526" w:right="0" w:firstLine="0"/>
        <w:jc w:val="left"/>
        <w:rPr>
          <w:b/>
          <w:sz w:val="32"/>
        </w:rPr>
      </w:pPr>
    </w:p>
    <w:p w:rsidR="00C64D4D" w:rsidRDefault="00C64D4D">
      <w:pPr>
        <w:spacing w:after="0" w:line="259" w:lineRule="auto"/>
        <w:ind w:left="3526" w:right="0" w:firstLine="0"/>
        <w:jc w:val="left"/>
      </w:pP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603491" w:rsidRDefault="00C64D4D">
      <w:pPr>
        <w:spacing w:after="0" w:line="259" w:lineRule="auto"/>
        <w:ind w:left="3526" w:right="0" w:firstLine="0"/>
        <w:jc w:val="left"/>
      </w:pPr>
      <w:r>
        <w:rPr>
          <w:b/>
          <w:sz w:val="32"/>
        </w:rPr>
        <w:t xml:space="preserve"> </w:t>
      </w:r>
    </w:p>
    <w:p w:rsidR="003E01B8" w:rsidRDefault="003E01B8">
      <w:pPr>
        <w:spacing w:after="290" w:line="258" w:lineRule="auto"/>
        <w:ind w:left="10" w:right="159"/>
        <w:jc w:val="center"/>
      </w:pPr>
    </w:p>
    <w:p w:rsidR="00603491" w:rsidRDefault="00C64D4D">
      <w:pPr>
        <w:spacing w:after="290" w:line="258" w:lineRule="auto"/>
        <w:ind w:left="10" w:right="159"/>
        <w:jc w:val="center"/>
      </w:pPr>
      <w:r>
        <w:t xml:space="preserve">iii </w:t>
      </w:r>
    </w:p>
    <w:p w:rsidR="00603491" w:rsidRDefault="00C64D4D">
      <w:pPr>
        <w:spacing w:after="0" w:line="259" w:lineRule="auto"/>
        <w:ind w:left="3536" w:right="0"/>
        <w:jc w:val="left"/>
      </w:pPr>
      <w:r>
        <w:rPr>
          <w:b/>
          <w:sz w:val="32"/>
        </w:rPr>
        <w:lastRenderedPageBreak/>
        <w:t xml:space="preserve">UNDERTAKING </w:t>
      </w:r>
      <w:r>
        <w:t xml:space="preserve"> </w:t>
      </w:r>
    </w:p>
    <w:p w:rsidR="00603491" w:rsidRDefault="00C64D4D">
      <w:pPr>
        <w:spacing w:after="53" w:line="259" w:lineRule="auto"/>
        <w:ind w:left="29" w:right="0" w:firstLine="0"/>
        <w:jc w:val="left"/>
      </w:pPr>
      <w:r>
        <w:rPr>
          <w:sz w:val="23"/>
        </w:rPr>
        <w:t xml:space="preserve">.  </w:t>
      </w:r>
      <w:r>
        <w:t xml:space="preserve">  </w:t>
      </w:r>
    </w:p>
    <w:p w:rsidR="00603491" w:rsidRDefault="00C64D4D">
      <w:pPr>
        <w:spacing w:after="117"/>
        <w:ind w:left="74" w:right="0"/>
      </w:pPr>
      <w:r>
        <w:t xml:space="preserve">We certify that research work titled “Hydraulic remodelling of irrigation channel: A case study of </w:t>
      </w:r>
    </w:p>
    <w:p w:rsidR="00603491" w:rsidRDefault="00C64D4D">
      <w:pPr>
        <w:spacing w:after="170" w:line="329" w:lineRule="auto"/>
        <w:ind w:left="74" w:right="0"/>
      </w:pPr>
      <w:r>
        <w:t xml:space="preserve">UJC” is our own work. The work has not been presented elsewhere for assessment. Where material has been used from other sources it has been properly acknowledged and referred.   </w:t>
      </w:r>
    </w:p>
    <w:p w:rsidR="00603491" w:rsidRDefault="00C64D4D">
      <w:pPr>
        <w:spacing w:after="210" w:line="259" w:lineRule="auto"/>
        <w:ind w:left="21" w:right="0" w:firstLine="0"/>
        <w:jc w:val="center"/>
      </w:pPr>
      <w:r>
        <w:rPr>
          <w:b/>
          <w:sz w:val="32"/>
        </w:rPr>
        <w:t xml:space="preserve"> </w:t>
      </w:r>
      <w:r>
        <w:t xml:space="preserve">  </w:t>
      </w:r>
    </w:p>
    <w:p w:rsidR="00603491" w:rsidRDefault="00C64D4D">
      <w:pPr>
        <w:spacing w:after="215" w:line="259" w:lineRule="auto"/>
        <w:ind w:left="21" w:right="0" w:firstLine="0"/>
        <w:jc w:val="center"/>
      </w:pPr>
      <w:r>
        <w:rPr>
          <w:b/>
          <w:sz w:val="32"/>
        </w:rPr>
        <w:t xml:space="preserve"> </w:t>
      </w:r>
      <w:r>
        <w:t xml:space="preserve">  </w:t>
      </w:r>
    </w:p>
    <w:p w:rsidR="00603491" w:rsidRDefault="00C64D4D">
      <w:pPr>
        <w:spacing w:after="202" w:line="259" w:lineRule="auto"/>
        <w:ind w:left="21" w:right="0" w:firstLine="0"/>
        <w:jc w:val="center"/>
      </w:pPr>
      <w:r>
        <w:rPr>
          <w:b/>
          <w:sz w:val="32"/>
        </w:rPr>
        <w:t xml:space="preserve"> </w:t>
      </w:r>
      <w:r>
        <w:t xml:space="preserve">  </w:t>
      </w:r>
    </w:p>
    <w:p w:rsidR="00603491" w:rsidRDefault="00C64D4D">
      <w:pPr>
        <w:spacing w:after="270" w:line="259" w:lineRule="auto"/>
        <w:ind w:left="10" w:right="220"/>
        <w:jc w:val="right"/>
      </w:pPr>
      <w:r>
        <w:rPr>
          <w:sz w:val="28"/>
        </w:rPr>
        <w:t xml:space="preserve">HASEEB AKHTAR                   </w:t>
      </w:r>
    </w:p>
    <w:p w:rsidR="00603491" w:rsidRDefault="00C64D4D">
      <w:pPr>
        <w:spacing w:after="270" w:line="259" w:lineRule="auto"/>
        <w:ind w:left="10" w:right="220"/>
        <w:jc w:val="right"/>
      </w:pPr>
      <w:r>
        <w:rPr>
          <w:sz w:val="28"/>
        </w:rPr>
        <w:t xml:space="preserve">14001132010 </w:t>
      </w:r>
      <w:r>
        <w:t xml:space="preserve">  </w:t>
      </w:r>
    </w:p>
    <w:p w:rsidR="00603491" w:rsidRDefault="00C64D4D">
      <w:pPr>
        <w:spacing w:after="241" w:line="259" w:lineRule="auto"/>
        <w:ind w:left="0" w:right="0" w:firstLine="0"/>
        <w:jc w:val="right"/>
      </w:pPr>
      <w:r>
        <w:rPr>
          <w:sz w:val="28"/>
        </w:rPr>
        <w:t xml:space="preserve"> </w:t>
      </w:r>
      <w:r>
        <w:t xml:space="preserve">  </w:t>
      </w:r>
    </w:p>
    <w:p w:rsidR="00603491" w:rsidRDefault="00C64D4D">
      <w:pPr>
        <w:spacing w:after="280" w:line="259" w:lineRule="auto"/>
        <w:ind w:left="0" w:right="0" w:firstLine="0"/>
        <w:jc w:val="right"/>
      </w:pPr>
      <w:r>
        <w:rPr>
          <w:sz w:val="28"/>
        </w:rPr>
        <w:t xml:space="preserve"> </w:t>
      </w:r>
      <w:r>
        <w:t xml:space="preserve">  </w:t>
      </w:r>
    </w:p>
    <w:p w:rsidR="00603491" w:rsidRDefault="00C64D4D">
      <w:pPr>
        <w:spacing w:after="270" w:line="259" w:lineRule="auto"/>
        <w:ind w:left="10" w:right="220"/>
        <w:jc w:val="right"/>
      </w:pPr>
      <w:r>
        <w:rPr>
          <w:sz w:val="28"/>
        </w:rPr>
        <w:t xml:space="preserve">AAMIR SAEED  </w:t>
      </w:r>
      <w:r>
        <w:t xml:space="preserve">  </w:t>
      </w:r>
    </w:p>
    <w:p w:rsidR="00603491" w:rsidRDefault="00C64D4D">
      <w:pPr>
        <w:spacing w:after="270" w:line="259" w:lineRule="auto"/>
        <w:ind w:left="10" w:right="220"/>
        <w:jc w:val="right"/>
      </w:pPr>
      <w:r>
        <w:rPr>
          <w:sz w:val="28"/>
        </w:rPr>
        <w:t xml:space="preserve">14001132036 </w:t>
      </w:r>
      <w:r>
        <w:t xml:space="preserve">  </w:t>
      </w:r>
    </w:p>
    <w:p w:rsidR="00603491" w:rsidRDefault="00C64D4D">
      <w:pPr>
        <w:spacing w:after="244" w:line="259" w:lineRule="auto"/>
        <w:ind w:left="0" w:right="0" w:firstLine="0"/>
        <w:jc w:val="right"/>
      </w:pPr>
      <w:r>
        <w:rPr>
          <w:sz w:val="28"/>
        </w:rPr>
        <w:t xml:space="preserve"> </w:t>
      </w:r>
      <w:r>
        <w:t xml:space="preserve">  </w:t>
      </w:r>
    </w:p>
    <w:p w:rsidR="00603491" w:rsidRDefault="00C64D4D">
      <w:pPr>
        <w:spacing w:after="267" w:line="259" w:lineRule="auto"/>
        <w:ind w:left="0" w:right="0" w:firstLine="0"/>
        <w:jc w:val="right"/>
      </w:pPr>
      <w:r>
        <w:rPr>
          <w:sz w:val="28"/>
        </w:rPr>
        <w:t xml:space="preserve"> </w:t>
      </w:r>
      <w:r>
        <w:t xml:space="preserve">  </w:t>
      </w:r>
    </w:p>
    <w:p w:rsidR="00603491" w:rsidRDefault="00F020A6">
      <w:pPr>
        <w:spacing w:after="366" w:line="259" w:lineRule="auto"/>
        <w:ind w:left="5428" w:right="0"/>
        <w:jc w:val="left"/>
      </w:pPr>
      <w:r>
        <w:rPr>
          <w:sz w:val="28"/>
        </w:rPr>
        <w:t xml:space="preserve">   </w:t>
      </w:r>
      <w:r w:rsidR="00C64D4D">
        <w:rPr>
          <w:sz w:val="28"/>
        </w:rPr>
        <w:t xml:space="preserve">TANEES UL HUSNAIN AHMAD </w:t>
      </w:r>
      <w:r w:rsidR="00C64D4D">
        <w:t xml:space="preserve">  </w:t>
      </w:r>
    </w:p>
    <w:p w:rsidR="00603491" w:rsidRDefault="00C64D4D">
      <w:pPr>
        <w:spacing w:after="244" w:line="259" w:lineRule="auto"/>
        <w:ind w:left="10" w:right="220"/>
        <w:jc w:val="right"/>
      </w:pPr>
      <w:r>
        <w:rPr>
          <w:sz w:val="28"/>
        </w:rPr>
        <w:t xml:space="preserve">14001132024 </w:t>
      </w:r>
      <w:r>
        <w:t xml:space="preserve">  </w:t>
      </w:r>
    </w:p>
    <w:p w:rsidR="00603491" w:rsidRDefault="00C64D4D">
      <w:pPr>
        <w:spacing w:after="274" w:line="259" w:lineRule="auto"/>
        <w:ind w:left="29" w:right="0" w:firstLine="0"/>
        <w:jc w:val="left"/>
      </w:pPr>
      <w:r>
        <w:rPr>
          <w:b/>
        </w:rPr>
        <w:t xml:space="preserve"> </w:t>
      </w:r>
      <w:r>
        <w:t xml:space="preserve">  </w:t>
      </w:r>
    </w:p>
    <w:p w:rsidR="00603491" w:rsidRDefault="00C64D4D">
      <w:pPr>
        <w:spacing w:after="271" w:line="259" w:lineRule="auto"/>
        <w:ind w:left="0" w:right="104" w:firstLine="0"/>
        <w:jc w:val="center"/>
      </w:pPr>
      <w:r>
        <w:t xml:space="preserve"> </w:t>
      </w:r>
    </w:p>
    <w:p w:rsidR="00603491" w:rsidRDefault="00C64D4D">
      <w:pPr>
        <w:spacing w:after="268" w:line="259" w:lineRule="auto"/>
        <w:ind w:left="0" w:right="104" w:firstLine="0"/>
        <w:jc w:val="center"/>
      </w:pPr>
      <w:r>
        <w:t xml:space="preserve"> </w:t>
      </w:r>
    </w:p>
    <w:p w:rsidR="00603491" w:rsidRDefault="00C64D4D">
      <w:pPr>
        <w:spacing w:after="271" w:line="259" w:lineRule="auto"/>
        <w:ind w:left="0" w:right="104" w:firstLine="0"/>
        <w:jc w:val="center"/>
      </w:pPr>
      <w:r>
        <w:t xml:space="preserve"> </w:t>
      </w:r>
    </w:p>
    <w:p w:rsidR="00603491" w:rsidRDefault="00C64D4D">
      <w:pPr>
        <w:spacing w:after="268" w:line="259" w:lineRule="auto"/>
        <w:ind w:left="0" w:right="104" w:firstLine="0"/>
        <w:jc w:val="center"/>
      </w:pPr>
      <w:r>
        <w:t xml:space="preserve"> </w:t>
      </w:r>
    </w:p>
    <w:p w:rsidR="00603491" w:rsidRDefault="00C64D4D">
      <w:pPr>
        <w:spacing w:after="290" w:line="258" w:lineRule="auto"/>
        <w:ind w:left="10" w:right="164"/>
        <w:jc w:val="center"/>
      </w:pPr>
      <w:r>
        <w:t xml:space="preserve">iv </w:t>
      </w:r>
    </w:p>
    <w:p w:rsidR="00603491" w:rsidRDefault="00C64D4D">
      <w:pPr>
        <w:spacing w:after="47" w:line="259" w:lineRule="auto"/>
        <w:ind w:left="10" w:right="164"/>
        <w:jc w:val="center"/>
      </w:pPr>
      <w:r>
        <w:rPr>
          <w:b/>
          <w:sz w:val="32"/>
        </w:rPr>
        <w:lastRenderedPageBreak/>
        <w:t xml:space="preserve">ACKNOWLEDGEMENT   </w:t>
      </w:r>
    </w:p>
    <w:p w:rsidR="00603491" w:rsidRDefault="00C64D4D">
      <w:pPr>
        <w:spacing w:after="94" w:line="259" w:lineRule="auto"/>
        <w:ind w:left="0" w:right="181" w:firstLine="0"/>
        <w:jc w:val="center"/>
      </w:pPr>
      <w:r>
        <w:rPr>
          <w:b/>
          <w:i/>
        </w:rPr>
        <w:t xml:space="preserve">In the name of Allah the most Merciful and Beneficent </w:t>
      </w:r>
      <w:r>
        <w:rPr>
          <w:b/>
          <w:sz w:val="28"/>
        </w:rPr>
        <w:t xml:space="preserve"> </w:t>
      </w:r>
      <w:r>
        <w:t xml:space="preserve"> </w:t>
      </w:r>
    </w:p>
    <w:p w:rsidR="00603491" w:rsidRDefault="00C64D4D">
      <w:pPr>
        <w:spacing w:after="179" w:line="248" w:lineRule="auto"/>
        <w:ind w:left="14" w:right="293" w:hanging="29"/>
      </w:pPr>
      <w:r>
        <w:rPr>
          <w:i/>
        </w:rPr>
        <w:t xml:space="preserve">First and Foremost praise is to ALLAH, the Almighty, the greatest of all, on whom ultimately we depend for sustenance and guidance. We would like to thank Almighty Allah for giving us opportunity, determination and strength to do our research. His continuous grace and mercy was with us throughout our life and ever more during the tenure of our research. </w:t>
      </w:r>
      <w:r>
        <w:t xml:space="preserve">  </w:t>
      </w:r>
    </w:p>
    <w:p w:rsidR="00603491" w:rsidRDefault="00C64D4D">
      <w:pPr>
        <w:spacing w:after="179" w:line="248" w:lineRule="auto"/>
        <w:ind w:left="14" w:right="293" w:hanging="29"/>
      </w:pPr>
      <w:r>
        <w:rPr>
          <w:i/>
        </w:rPr>
        <w:t xml:space="preserve">A successful project can never be prepared by the single or the person to whom project is assigned, but it also demand the help and guardianship of some conversant person who helps in the undersigned activity or passively in the completion of successful project. </w:t>
      </w:r>
      <w:r>
        <w:t xml:space="preserve">  </w:t>
      </w:r>
    </w:p>
    <w:p w:rsidR="00603491" w:rsidRDefault="00C64D4D">
      <w:pPr>
        <w:spacing w:after="179" w:line="248" w:lineRule="auto"/>
        <w:ind w:left="14" w:right="293" w:hanging="29"/>
      </w:pPr>
      <w:r>
        <w:rPr>
          <w:i/>
        </w:rPr>
        <w:t xml:space="preserve">We are highly indebted to our project adviser, </w:t>
      </w:r>
      <w:r>
        <w:rPr>
          <w:b/>
          <w:i/>
        </w:rPr>
        <w:t>Dr. Muhammad Usman Rashid</w:t>
      </w:r>
      <w:r>
        <w:rPr>
          <w:i/>
        </w:rPr>
        <w:t xml:space="preserve"> (Chairman of Civil Engineering Department, University of Management and Technology  Lahore) for their continuous support, supervision motivation and guidance throughout the tenure of our project in spite of their hectic schedule who truly remained driving spirit in our project and their experience gave us the light in handling researched project and helped us in clarifying the abstruse concepts, requiring knowledge and perception, handling critical situations and in understanding the objective of our work. </w:t>
      </w:r>
      <w:r>
        <w:t xml:space="preserve">  </w:t>
      </w:r>
    </w:p>
    <w:p w:rsidR="00603491" w:rsidRDefault="00C64D4D">
      <w:pPr>
        <w:spacing w:after="179" w:line="248" w:lineRule="auto"/>
        <w:ind w:left="14" w:right="0" w:hanging="29"/>
      </w:pPr>
      <w:r>
        <w:rPr>
          <w:i/>
        </w:rPr>
        <w:t xml:space="preserve">We would also like to thank all the teachers of our Civil Engineering Department. They have supported us in this endeavor and appreciated us in our efforts during our project. </w:t>
      </w:r>
      <w:r>
        <w:t xml:space="preserve">  </w:t>
      </w:r>
    </w:p>
    <w:p w:rsidR="00603491" w:rsidRDefault="00C64D4D">
      <w:pPr>
        <w:spacing w:after="291" w:line="346" w:lineRule="auto"/>
        <w:ind w:left="14" w:right="0" w:hanging="29"/>
      </w:pPr>
      <w:r>
        <w:rPr>
          <w:i/>
        </w:rPr>
        <w:t>Lastly, we would like to express our deep appreciation towards our classmates and our indebt ness to our parents for providing us the moral support and encouragement.</w:t>
      </w:r>
      <w:r>
        <w:rPr>
          <w:b/>
          <w:i/>
        </w:rPr>
        <w:t xml:space="preserve"> </w:t>
      </w:r>
      <w:r>
        <w:t xml:space="preserve">  </w:t>
      </w:r>
    </w:p>
    <w:p w:rsidR="00603491" w:rsidRDefault="00C64D4D">
      <w:pPr>
        <w:spacing w:after="271" w:line="259" w:lineRule="auto"/>
        <w:ind w:left="29" w:right="0" w:firstLine="0"/>
        <w:jc w:val="left"/>
      </w:pPr>
      <w:r>
        <w:rPr>
          <w:b/>
        </w:rPr>
        <w:t xml:space="preserve"> </w:t>
      </w:r>
      <w:r>
        <w:t xml:space="preserve">  </w:t>
      </w:r>
    </w:p>
    <w:p w:rsidR="00603491" w:rsidRDefault="00C64D4D">
      <w:pPr>
        <w:spacing w:after="268" w:line="259" w:lineRule="auto"/>
        <w:ind w:left="29" w:right="0" w:firstLine="0"/>
        <w:jc w:val="left"/>
      </w:pPr>
      <w:r>
        <w:rPr>
          <w:b/>
        </w:rPr>
        <w:t xml:space="preserve"> </w:t>
      </w:r>
      <w:r>
        <w:t xml:space="preserve">  </w:t>
      </w:r>
    </w:p>
    <w:p w:rsidR="00603491" w:rsidRDefault="00C64D4D">
      <w:pPr>
        <w:spacing w:after="271" w:line="259" w:lineRule="auto"/>
        <w:ind w:left="29" w:right="0" w:firstLine="0"/>
        <w:jc w:val="left"/>
      </w:pPr>
      <w:r>
        <w:rPr>
          <w:b/>
        </w:rPr>
        <w:t xml:space="preserve"> </w:t>
      </w:r>
      <w:r>
        <w:t xml:space="preserve">  </w:t>
      </w:r>
    </w:p>
    <w:p w:rsidR="00603491" w:rsidRDefault="00C64D4D">
      <w:pPr>
        <w:spacing w:after="271" w:line="259" w:lineRule="auto"/>
        <w:ind w:left="29" w:right="0" w:firstLine="0"/>
        <w:jc w:val="left"/>
      </w:pPr>
      <w:r>
        <w:rPr>
          <w:b/>
        </w:rPr>
        <w:t xml:space="preserve"> </w:t>
      </w:r>
      <w:r>
        <w:t xml:space="preserve">  </w:t>
      </w:r>
    </w:p>
    <w:p w:rsidR="00603491" w:rsidRDefault="00C64D4D">
      <w:pPr>
        <w:spacing w:after="271" w:line="259" w:lineRule="auto"/>
        <w:ind w:left="29" w:right="0" w:firstLine="0"/>
        <w:jc w:val="left"/>
      </w:pPr>
      <w:r>
        <w:rPr>
          <w:b/>
        </w:rPr>
        <w:t xml:space="preserve"> </w:t>
      </w:r>
      <w:r>
        <w:t xml:space="preserve">  </w:t>
      </w:r>
    </w:p>
    <w:p w:rsidR="00603491" w:rsidRDefault="00C64D4D">
      <w:pPr>
        <w:spacing w:after="268" w:line="259" w:lineRule="auto"/>
        <w:ind w:left="29" w:right="0" w:firstLine="0"/>
        <w:jc w:val="left"/>
      </w:pPr>
      <w:r>
        <w:rPr>
          <w:b/>
        </w:rPr>
        <w:t xml:space="preserve"> </w:t>
      </w:r>
      <w:r>
        <w:t xml:space="preserve">  </w:t>
      </w:r>
    </w:p>
    <w:p w:rsidR="00603491" w:rsidRDefault="00C64D4D">
      <w:pPr>
        <w:spacing w:after="273" w:line="259" w:lineRule="auto"/>
        <w:ind w:left="29" w:right="0" w:firstLine="0"/>
        <w:jc w:val="left"/>
      </w:pPr>
      <w:r>
        <w:rPr>
          <w:b/>
        </w:rPr>
        <w:t xml:space="preserve"> </w:t>
      </w:r>
      <w:r>
        <w:t xml:space="preserve">  </w:t>
      </w:r>
    </w:p>
    <w:p w:rsidR="00603491" w:rsidRDefault="00C64D4D">
      <w:pPr>
        <w:spacing w:after="266" w:line="259" w:lineRule="auto"/>
        <w:ind w:left="29" w:right="0" w:firstLine="0"/>
        <w:jc w:val="left"/>
      </w:pPr>
      <w:r>
        <w:rPr>
          <w:b/>
        </w:rPr>
        <w:t xml:space="preserve"> </w:t>
      </w:r>
      <w:r>
        <w:t xml:space="preserve">  </w:t>
      </w:r>
    </w:p>
    <w:p w:rsidR="00603491" w:rsidRDefault="00C64D4D">
      <w:pPr>
        <w:spacing w:after="276" w:line="259" w:lineRule="auto"/>
        <w:ind w:left="0" w:right="104" w:firstLine="0"/>
        <w:jc w:val="center"/>
      </w:pPr>
      <w:r>
        <w:t xml:space="preserve"> </w:t>
      </w:r>
    </w:p>
    <w:p w:rsidR="00603491" w:rsidRDefault="00C64D4D">
      <w:pPr>
        <w:spacing w:after="278" w:line="259" w:lineRule="auto"/>
        <w:ind w:left="0" w:right="104" w:firstLine="0"/>
        <w:jc w:val="center"/>
      </w:pPr>
      <w:r>
        <w:t xml:space="preserve"> </w:t>
      </w:r>
    </w:p>
    <w:p w:rsidR="00603491" w:rsidRDefault="00C64D4D">
      <w:pPr>
        <w:spacing w:after="290" w:line="258" w:lineRule="auto"/>
        <w:ind w:left="10" w:right="164"/>
        <w:jc w:val="center"/>
      </w:pPr>
      <w:r>
        <w:t xml:space="preserve">v </w:t>
      </w:r>
    </w:p>
    <w:p w:rsidR="00603491" w:rsidRDefault="00C64D4D">
      <w:pPr>
        <w:spacing w:after="752" w:line="265" w:lineRule="auto"/>
        <w:ind w:left="10" w:right="164"/>
        <w:jc w:val="center"/>
      </w:pPr>
      <w:r>
        <w:rPr>
          <w:b/>
          <w:sz w:val="36"/>
        </w:rPr>
        <w:lastRenderedPageBreak/>
        <w:t xml:space="preserve">TABLE OF CONTENTS </w:t>
      </w:r>
    </w:p>
    <w:p w:rsidR="00603491" w:rsidRDefault="00C64D4D">
      <w:pPr>
        <w:tabs>
          <w:tab w:val="center" w:pos="1454"/>
          <w:tab w:val="center" w:pos="2174"/>
          <w:tab w:val="center" w:pos="2895"/>
          <w:tab w:val="center" w:pos="3615"/>
          <w:tab w:val="center" w:pos="4335"/>
          <w:tab w:val="center" w:pos="5055"/>
          <w:tab w:val="center" w:pos="5775"/>
          <w:tab w:val="center" w:pos="6495"/>
          <w:tab w:val="center" w:pos="7215"/>
          <w:tab w:val="center" w:pos="8570"/>
        </w:tabs>
        <w:spacing w:after="263" w:line="259" w:lineRule="auto"/>
        <w:ind w:left="0" w:right="0" w:firstLine="0"/>
        <w:jc w:val="left"/>
      </w:pPr>
      <w:r>
        <w:rPr>
          <w:b/>
          <w:sz w:val="28"/>
        </w:rPr>
        <w:t>LIST</w:t>
      </w: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r>
      <w:r>
        <w:rPr>
          <w:b/>
          <w:sz w:val="28"/>
        </w:rPr>
        <w:t xml:space="preserve"> </w:t>
      </w:r>
      <w:r>
        <w:rPr>
          <w:b/>
          <w:sz w:val="28"/>
        </w:rPr>
        <w:tab/>
        <w:t>PAGE NO</w:t>
      </w:r>
      <w:r>
        <w:t xml:space="preserve"> </w:t>
      </w:r>
    </w:p>
    <w:p w:rsidR="00603491" w:rsidRDefault="00C64D4D">
      <w:pPr>
        <w:spacing w:after="252" w:line="259" w:lineRule="auto"/>
        <w:ind w:left="9" w:right="0"/>
        <w:jc w:val="left"/>
      </w:pPr>
      <w:r>
        <w:rPr>
          <w:sz w:val="26"/>
        </w:rPr>
        <w:t xml:space="preserve">CHAPTER I   </w:t>
      </w:r>
    </w:p>
    <w:p w:rsidR="00603491" w:rsidRDefault="00B17CBF">
      <w:pPr>
        <w:tabs>
          <w:tab w:val="center" w:pos="2895"/>
          <w:tab w:val="center" w:pos="3615"/>
          <w:tab w:val="center" w:pos="4335"/>
          <w:tab w:val="center" w:pos="5098"/>
          <w:tab w:val="center" w:pos="5775"/>
          <w:tab w:val="center" w:pos="6495"/>
          <w:tab w:val="center" w:pos="7215"/>
          <w:tab w:val="center" w:pos="7936"/>
        </w:tabs>
        <w:spacing w:after="252" w:line="259" w:lineRule="auto"/>
        <w:ind w:left="-1" w:right="0" w:firstLine="0"/>
        <w:jc w:val="left"/>
      </w:pPr>
      <w:r>
        <w:rPr>
          <w:sz w:val="26"/>
        </w:rPr>
        <w:t xml:space="preserve">   </w:t>
      </w:r>
      <w:r w:rsidR="00F020A6">
        <w:rPr>
          <w:sz w:val="26"/>
        </w:rPr>
        <w:t>INT</w:t>
      </w:r>
      <w:r w:rsidR="00C64D4D">
        <w:rPr>
          <w:sz w:val="26"/>
        </w:rPr>
        <w:t xml:space="preserve">RODUCTION   </w:t>
      </w:r>
      <w:r w:rsidR="00C64D4D">
        <w:rPr>
          <w:sz w:val="26"/>
        </w:rPr>
        <w:tab/>
        <w:t xml:space="preserve"> </w:t>
      </w:r>
      <w:r w:rsidR="00C64D4D">
        <w:rPr>
          <w:sz w:val="26"/>
        </w:rPr>
        <w:tab/>
        <w:t xml:space="preserve"> </w:t>
      </w:r>
      <w:r w:rsidR="00C64D4D">
        <w:rPr>
          <w:sz w:val="26"/>
        </w:rPr>
        <w:tab/>
        <w:t xml:space="preserve"> </w:t>
      </w:r>
      <w:r w:rsidR="00C64D4D">
        <w:rPr>
          <w:sz w:val="26"/>
        </w:rPr>
        <w:tab/>
        <w:t xml:space="preserve">` </w:t>
      </w:r>
      <w:r w:rsidR="00C64D4D">
        <w:rPr>
          <w:sz w:val="26"/>
        </w:rPr>
        <w:tab/>
        <w:t xml:space="preserve"> </w:t>
      </w:r>
      <w:r w:rsidR="00C64D4D">
        <w:rPr>
          <w:sz w:val="26"/>
        </w:rPr>
        <w:tab/>
        <w:t xml:space="preserve"> </w:t>
      </w:r>
      <w:r w:rsidR="00C64D4D">
        <w:rPr>
          <w:sz w:val="26"/>
        </w:rPr>
        <w:tab/>
        <w:t xml:space="preserve"> </w:t>
      </w:r>
      <w:r w:rsidR="00C64D4D">
        <w:rPr>
          <w:sz w:val="26"/>
        </w:rPr>
        <w:tab/>
        <w:t xml:space="preserve"> </w:t>
      </w:r>
    </w:p>
    <w:p w:rsidR="00603491" w:rsidRDefault="00C64D4D">
      <w:pPr>
        <w:tabs>
          <w:tab w:val="center" w:pos="2895"/>
          <w:tab w:val="center" w:pos="3615"/>
          <w:tab w:val="center" w:pos="4335"/>
          <w:tab w:val="center" w:pos="5055"/>
          <w:tab w:val="center" w:pos="5775"/>
          <w:tab w:val="center" w:pos="6495"/>
          <w:tab w:val="center" w:pos="7215"/>
          <w:tab w:val="center" w:pos="7936"/>
          <w:tab w:val="center" w:pos="8721"/>
        </w:tabs>
        <w:spacing w:after="252" w:line="259" w:lineRule="auto"/>
        <w:ind w:left="-1" w:right="0" w:firstLine="0"/>
        <w:jc w:val="left"/>
      </w:pPr>
      <w:r>
        <w:rPr>
          <w:sz w:val="26"/>
        </w:rPr>
        <w:t xml:space="preserve">1.1 Problem statement   </w:t>
      </w:r>
      <w:r>
        <w:rPr>
          <w:sz w:val="26"/>
        </w:rPr>
        <w:tab/>
        <w:t xml:space="preserve">   </w:t>
      </w:r>
      <w:r>
        <w:rPr>
          <w:sz w:val="26"/>
        </w:rPr>
        <w:tab/>
        <w:t xml:space="preserve">   </w:t>
      </w:r>
      <w:r>
        <w:rPr>
          <w:sz w:val="26"/>
        </w:rPr>
        <w:tab/>
        <w:t xml:space="preserve"> </w:t>
      </w:r>
      <w:r w:rsidR="00E443B4">
        <w:rPr>
          <w:sz w:val="26"/>
        </w:rPr>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01</w:t>
      </w:r>
      <w:r>
        <w:rPr>
          <w:sz w:val="26"/>
        </w:rPr>
        <w:t xml:space="preserve"> </w:t>
      </w:r>
    </w:p>
    <w:p w:rsidR="00603491" w:rsidRDefault="000E2F7F">
      <w:pPr>
        <w:tabs>
          <w:tab w:val="center" w:pos="2174"/>
          <w:tab w:val="center" w:pos="2895"/>
          <w:tab w:val="center" w:pos="3615"/>
          <w:tab w:val="center" w:pos="4335"/>
          <w:tab w:val="center" w:pos="5055"/>
          <w:tab w:val="center" w:pos="5775"/>
          <w:tab w:val="center" w:pos="6495"/>
          <w:tab w:val="center" w:pos="7215"/>
          <w:tab w:val="center" w:pos="7936"/>
          <w:tab w:val="center" w:pos="8721"/>
        </w:tabs>
        <w:spacing w:after="252" w:line="259" w:lineRule="auto"/>
        <w:ind w:left="-1" w:right="0" w:firstLine="0"/>
        <w:jc w:val="left"/>
      </w:pPr>
      <w:r>
        <w:rPr>
          <w:sz w:val="26"/>
        </w:rPr>
        <w:t>1.2</w:t>
      </w:r>
      <w:r w:rsidR="00C64D4D">
        <w:rPr>
          <w:sz w:val="26"/>
        </w:rPr>
        <w:t xml:space="preserve"> Objectives   </w:t>
      </w:r>
      <w:r w:rsidR="00C64D4D">
        <w:rPr>
          <w:sz w:val="26"/>
        </w:rPr>
        <w:tab/>
        <w:t xml:space="preserve">   </w:t>
      </w:r>
      <w:r w:rsidR="00C64D4D">
        <w:rPr>
          <w:sz w:val="26"/>
        </w:rPr>
        <w:tab/>
        <w:t xml:space="preserve"> </w:t>
      </w:r>
      <w:r w:rsidR="00E443B4">
        <w:rPr>
          <w:sz w:val="26"/>
        </w:rPr>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02</w:t>
      </w:r>
      <w:r w:rsidR="00C64D4D">
        <w:rPr>
          <w:sz w:val="26"/>
        </w:rPr>
        <w:t xml:space="preserve">   </w:t>
      </w:r>
    </w:p>
    <w:p w:rsidR="00162AC1" w:rsidRDefault="000E2F7F" w:rsidP="00162AC1">
      <w:pPr>
        <w:tabs>
          <w:tab w:val="center" w:pos="2895"/>
          <w:tab w:val="center" w:pos="3615"/>
          <w:tab w:val="center" w:pos="4335"/>
          <w:tab w:val="center" w:pos="5055"/>
          <w:tab w:val="center" w:pos="5775"/>
          <w:tab w:val="center" w:pos="6495"/>
          <w:tab w:val="center" w:pos="7215"/>
          <w:tab w:val="center" w:pos="7936"/>
          <w:tab w:val="center" w:pos="8721"/>
        </w:tabs>
        <w:spacing w:after="252" w:line="259" w:lineRule="auto"/>
        <w:ind w:left="-1" w:right="0" w:firstLine="0"/>
        <w:jc w:val="left"/>
      </w:pPr>
      <w:r>
        <w:rPr>
          <w:sz w:val="26"/>
        </w:rPr>
        <w:t>1.3</w:t>
      </w:r>
      <w:r w:rsidR="00C64D4D">
        <w:rPr>
          <w:sz w:val="26"/>
        </w:rPr>
        <w:t xml:space="preserve"> Case study of UJ</w:t>
      </w:r>
      <w:r w:rsidR="00E443B4">
        <w:rPr>
          <w:sz w:val="26"/>
        </w:rPr>
        <w:t xml:space="preserve">C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02</w:t>
      </w:r>
      <w:r w:rsidR="00C64D4D">
        <w:rPr>
          <w:sz w:val="26"/>
        </w:rPr>
        <w:t xml:space="preserve"> </w:t>
      </w:r>
    </w:p>
    <w:p w:rsidR="00162AC1" w:rsidRDefault="00162AC1" w:rsidP="00162AC1">
      <w:pPr>
        <w:tabs>
          <w:tab w:val="center" w:pos="2895"/>
          <w:tab w:val="center" w:pos="3615"/>
          <w:tab w:val="center" w:pos="4335"/>
          <w:tab w:val="center" w:pos="5055"/>
          <w:tab w:val="center" w:pos="5775"/>
          <w:tab w:val="center" w:pos="6495"/>
          <w:tab w:val="center" w:pos="7215"/>
          <w:tab w:val="center" w:pos="7936"/>
          <w:tab w:val="center" w:pos="8721"/>
        </w:tabs>
        <w:spacing w:after="252" w:line="259" w:lineRule="auto"/>
        <w:ind w:left="-1" w:right="0" w:firstLine="0"/>
        <w:jc w:val="left"/>
      </w:pPr>
    </w:p>
    <w:p w:rsidR="00603491" w:rsidRDefault="00C64D4D">
      <w:pPr>
        <w:spacing w:after="252" w:line="259" w:lineRule="auto"/>
        <w:ind w:left="9" w:right="0"/>
        <w:jc w:val="left"/>
      </w:pPr>
      <w:r>
        <w:rPr>
          <w:sz w:val="26"/>
        </w:rPr>
        <w:t xml:space="preserve">CHAPTER II </w:t>
      </w:r>
      <w:r>
        <w:rPr>
          <w:b/>
          <w:sz w:val="26"/>
        </w:rPr>
        <w:t xml:space="preserve">  </w:t>
      </w:r>
    </w:p>
    <w:p w:rsidR="00603491" w:rsidRDefault="00B17CBF">
      <w:pPr>
        <w:spacing w:after="252" w:line="259" w:lineRule="auto"/>
        <w:ind w:left="9" w:right="0"/>
        <w:jc w:val="left"/>
      </w:pPr>
      <w:r>
        <w:rPr>
          <w:sz w:val="26"/>
        </w:rPr>
        <w:t xml:space="preserve"> </w:t>
      </w:r>
      <w:r w:rsidR="00C64D4D">
        <w:rPr>
          <w:sz w:val="26"/>
        </w:rPr>
        <w:t xml:space="preserve"> </w:t>
      </w:r>
      <w:r w:rsidR="00F020A6">
        <w:rPr>
          <w:sz w:val="26"/>
        </w:rPr>
        <w:t>LITERA</w:t>
      </w:r>
      <w:r w:rsidR="00C64D4D">
        <w:rPr>
          <w:sz w:val="26"/>
        </w:rPr>
        <w:t xml:space="preserve">TURE REVIEW </w:t>
      </w:r>
    </w:p>
    <w:p w:rsidR="00603491" w:rsidRDefault="00C64D4D">
      <w:pPr>
        <w:tabs>
          <w:tab w:val="center" w:pos="5775"/>
          <w:tab w:val="center" w:pos="6495"/>
          <w:tab w:val="center" w:pos="7215"/>
          <w:tab w:val="center" w:pos="7936"/>
          <w:tab w:val="center" w:pos="8721"/>
        </w:tabs>
        <w:spacing w:after="252" w:line="259" w:lineRule="auto"/>
        <w:ind w:left="-1" w:right="0" w:firstLine="0"/>
        <w:jc w:val="left"/>
      </w:pPr>
      <w:r>
        <w:rPr>
          <w:sz w:val="26"/>
        </w:rPr>
        <w:t>2.2 Design discharge for remodelli</w:t>
      </w:r>
      <w:r w:rsidR="00E443B4">
        <w:rPr>
          <w:sz w:val="26"/>
        </w:rPr>
        <w:t>ng of UJC</w:t>
      </w:r>
      <w:r w:rsidR="00E443B4">
        <w:rPr>
          <w:sz w:val="26"/>
        </w:rPr>
        <w:tab/>
      </w:r>
      <w:r w:rsidR="00E443B4">
        <w:rPr>
          <w:sz w:val="26"/>
        </w:rPr>
        <w:tab/>
      </w:r>
      <w:r w:rsidR="00E443B4">
        <w:rPr>
          <w:sz w:val="26"/>
        </w:rPr>
        <w:tab/>
      </w:r>
      <w:r w:rsidR="00E443B4">
        <w:rPr>
          <w:sz w:val="26"/>
        </w:rPr>
        <w:tab/>
      </w:r>
      <w:r w:rsidR="00E443B4">
        <w:rPr>
          <w:sz w:val="26"/>
        </w:rPr>
        <w:tab/>
        <w:t>05</w:t>
      </w:r>
      <w:r>
        <w:rPr>
          <w:sz w:val="26"/>
        </w:rPr>
        <w:t xml:space="preserve">  </w:t>
      </w:r>
    </w:p>
    <w:p w:rsidR="00C64D4D" w:rsidRDefault="00C64D4D" w:rsidP="000E2F7F">
      <w:pPr>
        <w:spacing w:after="252" w:line="259" w:lineRule="auto"/>
        <w:ind w:left="9" w:right="0"/>
        <w:jc w:val="left"/>
        <w:rPr>
          <w:sz w:val="26"/>
        </w:rPr>
      </w:pPr>
      <w:r>
        <w:rPr>
          <w:sz w:val="26"/>
        </w:rPr>
        <w:t>2.3 Evaluation of possible options</w:t>
      </w:r>
      <w:r w:rsidR="00E443B4">
        <w:rPr>
          <w:sz w:val="26"/>
        </w:rPr>
        <w:t xml:space="preserve">                                                                             06</w:t>
      </w:r>
    </w:p>
    <w:p w:rsidR="000E2F7F" w:rsidRDefault="000E2F7F" w:rsidP="000E2F7F">
      <w:pPr>
        <w:spacing w:after="252" w:line="259" w:lineRule="auto"/>
        <w:ind w:left="9" w:right="0"/>
        <w:jc w:val="left"/>
        <w:rPr>
          <w:sz w:val="26"/>
        </w:rPr>
      </w:pPr>
    </w:p>
    <w:p w:rsidR="00603491" w:rsidRDefault="00C64D4D">
      <w:pPr>
        <w:spacing w:after="252" w:line="259" w:lineRule="auto"/>
        <w:ind w:left="9" w:right="0"/>
        <w:jc w:val="left"/>
      </w:pPr>
      <w:r>
        <w:rPr>
          <w:sz w:val="26"/>
        </w:rPr>
        <w:t xml:space="preserve">CHAPTER III </w:t>
      </w:r>
      <w:r>
        <w:rPr>
          <w:b/>
          <w:sz w:val="26"/>
        </w:rPr>
        <w:t xml:space="preserve">  </w:t>
      </w:r>
    </w:p>
    <w:p w:rsidR="00603491" w:rsidRDefault="00B17CBF">
      <w:pPr>
        <w:spacing w:after="0" w:line="259" w:lineRule="auto"/>
        <w:ind w:left="9" w:right="0"/>
        <w:jc w:val="left"/>
        <w:rPr>
          <w:sz w:val="26"/>
        </w:rPr>
      </w:pPr>
      <w:r>
        <w:rPr>
          <w:sz w:val="26"/>
        </w:rPr>
        <w:t xml:space="preserve">  </w:t>
      </w:r>
      <w:r w:rsidR="00F020A6">
        <w:rPr>
          <w:sz w:val="26"/>
        </w:rPr>
        <w:t>METHODOLOGY</w:t>
      </w:r>
      <w:r w:rsidR="00C64D4D">
        <w:rPr>
          <w:sz w:val="26"/>
        </w:rPr>
        <w:t xml:space="preserve"> </w:t>
      </w:r>
    </w:p>
    <w:p w:rsidR="00C64D4D" w:rsidRDefault="00C64D4D">
      <w:pPr>
        <w:spacing w:after="0" w:line="259" w:lineRule="auto"/>
        <w:ind w:left="9" w:right="0"/>
        <w:jc w:val="left"/>
      </w:pPr>
    </w:p>
    <w:p w:rsidR="00603491" w:rsidRDefault="00C64D4D">
      <w:pPr>
        <w:tabs>
          <w:tab w:val="center" w:pos="5055"/>
          <w:tab w:val="center" w:pos="5775"/>
          <w:tab w:val="center" w:pos="6495"/>
          <w:tab w:val="center" w:pos="7215"/>
          <w:tab w:val="center" w:pos="7936"/>
          <w:tab w:val="center" w:pos="8786"/>
        </w:tabs>
        <w:spacing w:after="160" w:line="259" w:lineRule="auto"/>
        <w:ind w:left="0" w:right="0" w:firstLine="0"/>
        <w:jc w:val="left"/>
      </w:pPr>
      <w:r>
        <w:rPr>
          <w:sz w:val="26"/>
        </w:rPr>
        <w:t>3.1 Methodology for remodel</w:t>
      </w:r>
      <w:r w:rsidR="000E2F7F">
        <w:rPr>
          <w:sz w:val="26"/>
        </w:rPr>
        <w:t>ling of</w:t>
      </w:r>
      <w:r w:rsidR="00E443B4">
        <w:rPr>
          <w:sz w:val="26"/>
        </w:rPr>
        <w:t xml:space="preserve"> UJC</w:t>
      </w:r>
      <w:r w:rsidR="00E443B4">
        <w:rPr>
          <w:sz w:val="26"/>
        </w:rPr>
        <w:tab/>
      </w:r>
      <w:r w:rsidR="00E443B4">
        <w:rPr>
          <w:sz w:val="26"/>
        </w:rPr>
        <w:tab/>
      </w:r>
      <w:r w:rsidR="00E443B4">
        <w:rPr>
          <w:sz w:val="26"/>
        </w:rPr>
        <w:tab/>
      </w:r>
      <w:r w:rsidR="00E443B4">
        <w:rPr>
          <w:sz w:val="26"/>
        </w:rPr>
        <w:tab/>
      </w:r>
      <w:r w:rsidR="00E443B4">
        <w:rPr>
          <w:sz w:val="26"/>
        </w:rPr>
        <w:tab/>
        <w:t xml:space="preserve">                     08</w:t>
      </w:r>
      <w:r>
        <w:rPr>
          <w:sz w:val="26"/>
        </w:rPr>
        <w:t xml:space="preserve">   </w:t>
      </w:r>
    </w:p>
    <w:p w:rsidR="00C64D4D" w:rsidRDefault="00C64D4D" w:rsidP="00C64D4D">
      <w:pPr>
        <w:tabs>
          <w:tab w:val="center" w:pos="5775"/>
          <w:tab w:val="center" w:pos="6495"/>
          <w:tab w:val="center" w:pos="7215"/>
          <w:tab w:val="center" w:pos="7936"/>
          <w:tab w:val="center" w:pos="8721"/>
        </w:tabs>
        <w:spacing w:after="252" w:line="259" w:lineRule="auto"/>
        <w:ind w:left="-1" w:right="0" w:firstLine="0"/>
        <w:jc w:val="left"/>
      </w:pPr>
      <w:r>
        <w:rPr>
          <w:sz w:val="26"/>
        </w:rPr>
        <w:t xml:space="preserve"> 3.2 Site visit to conduct condition survey </w:t>
      </w:r>
      <w:r w:rsidR="00E443B4">
        <w:rPr>
          <w:sz w:val="26"/>
        </w:rPr>
        <w:t xml:space="preserve">of UJC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r>
      <w:r w:rsidR="00F020A6">
        <w:rPr>
          <w:sz w:val="26"/>
        </w:rPr>
        <w:t>08</w:t>
      </w:r>
    </w:p>
    <w:p w:rsidR="00C64D4D" w:rsidRDefault="00C64D4D" w:rsidP="00C64D4D">
      <w:pPr>
        <w:tabs>
          <w:tab w:val="center" w:pos="5775"/>
          <w:tab w:val="center" w:pos="6495"/>
          <w:tab w:val="center" w:pos="7215"/>
          <w:tab w:val="center" w:pos="7936"/>
          <w:tab w:val="center" w:pos="8721"/>
        </w:tabs>
        <w:spacing w:after="252" w:line="259" w:lineRule="auto"/>
        <w:ind w:left="-1" w:right="0" w:firstLine="0"/>
        <w:jc w:val="left"/>
      </w:pPr>
      <w:r>
        <w:rPr>
          <w:sz w:val="26"/>
        </w:rPr>
        <w:t xml:space="preserve">   3.2.1 Excessive silt deposition an</w:t>
      </w:r>
      <w:r w:rsidR="000E2F7F">
        <w:rPr>
          <w:sz w:val="26"/>
        </w:rPr>
        <w:t>d</w:t>
      </w:r>
      <w:r w:rsidR="00E443B4">
        <w:rPr>
          <w:sz w:val="26"/>
        </w:rPr>
        <w:t xml:space="preserve"> scouring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10</w:t>
      </w:r>
      <w:r>
        <w:rPr>
          <w:sz w:val="26"/>
        </w:rPr>
        <w:t xml:space="preserve">   </w:t>
      </w:r>
    </w:p>
    <w:p w:rsidR="00C64D4D" w:rsidRDefault="00C64D4D" w:rsidP="00C64D4D">
      <w:pPr>
        <w:tabs>
          <w:tab w:val="center" w:pos="3615"/>
          <w:tab w:val="center" w:pos="4335"/>
          <w:tab w:val="center" w:pos="5055"/>
          <w:tab w:val="center" w:pos="5775"/>
          <w:tab w:val="center" w:pos="6495"/>
          <w:tab w:val="center" w:pos="7215"/>
          <w:tab w:val="center" w:pos="7936"/>
          <w:tab w:val="center" w:pos="8721"/>
        </w:tabs>
        <w:spacing w:after="252" w:line="259" w:lineRule="auto"/>
        <w:ind w:left="-1" w:right="0" w:firstLine="0"/>
        <w:jc w:val="left"/>
      </w:pPr>
      <w:r>
        <w:rPr>
          <w:sz w:val="26"/>
        </w:rPr>
        <w:t xml:space="preserve">   3.2.2 Erosion of banks     </w:t>
      </w:r>
      <w:r w:rsidR="00E443B4">
        <w:rPr>
          <w:sz w:val="26"/>
        </w:rPr>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11</w:t>
      </w:r>
    </w:p>
    <w:p w:rsidR="00C64D4D" w:rsidRDefault="00C64D4D" w:rsidP="00C64D4D">
      <w:pPr>
        <w:tabs>
          <w:tab w:val="center" w:pos="3615"/>
          <w:tab w:val="center" w:pos="4335"/>
          <w:tab w:val="center" w:pos="5055"/>
          <w:tab w:val="center" w:pos="5775"/>
          <w:tab w:val="center" w:pos="6495"/>
          <w:tab w:val="center" w:pos="7215"/>
          <w:tab w:val="center" w:pos="7936"/>
          <w:tab w:val="center" w:pos="8721"/>
        </w:tabs>
        <w:spacing w:after="252" w:line="259" w:lineRule="auto"/>
        <w:ind w:left="-1" w:right="0" w:firstLine="0"/>
        <w:jc w:val="left"/>
      </w:pPr>
      <w:r>
        <w:rPr>
          <w:sz w:val="26"/>
        </w:rPr>
        <w:t xml:space="preserve">  3.2.3 Inadequate freeboard </w:t>
      </w:r>
      <w:r w:rsidR="000E2F7F">
        <w:rPr>
          <w:sz w:val="26"/>
        </w:rPr>
        <w:t xml:space="preserve"> </w:t>
      </w:r>
      <w:r w:rsidR="00E443B4">
        <w:rPr>
          <w:sz w:val="26"/>
        </w:rPr>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11</w:t>
      </w:r>
      <w:r>
        <w:rPr>
          <w:sz w:val="26"/>
        </w:rPr>
        <w:t xml:space="preserve">  </w:t>
      </w:r>
    </w:p>
    <w:p w:rsidR="00C64D4D" w:rsidRDefault="00C64D4D" w:rsidP="000E2F7F">
      <w:pPr>
        <w:tabs>
          <w:tab w:val="center" w:pos="6495"/>
          <w:tab w:val="center" w:pos="7215"/>
          <w:tab w:val="center" w:pos="7936"/>
          <w:tab w:val="center" w:pos="8721"/>
        </w:tabs>
        <w:spacing w:after="252" w:line="259" w:lineRule="auto"/>
        <w:ind w:left="-1" w:right="0" w:firstLine="0"/>
        <w:jc w:val="left"/>
      </w:pPr>
      <w:r>
        <w:rPr>
          <w:sz w:val="26"/>
        </w:rPr>
        <w:t xml:space="preserve">  3.2.4 Side embayment and widened of </w:t>
      </w:r>
      <w:r w:rsidR="00E443B4">
        <w:rPr>
          <w:sz w:val="26"/>
        </w:rPr>
        <w:t xml:space="preserve">channel section    </w:t>
      </w:r>
      <w:r w:rsidR="00E443B4">
        <w:rPr>
          <w:sz w:val="26"/>
        </w:rPr>
        <w:tab/>
        <w:t xml:space="preserve">   </w:t>
      </w:r>
      <w:r w:rsidR="00E443B4">
        <w:rPr>
          <w:sz w:val="26"/>
        </w:rPr>
        <w:tab/>
        <w:t xml:space="preserve">   </w:t>
      </w:r>
      <w:r w:rsidR="00E443B4">
        <w:rPr>
          <w:sz w:val="26"/>
        </w:rPr>
        <w:tab/>
        <w:t xml:space="preserve"> </w:t>
      </w:r>
      <w:r w:rsidR="00E443B4">
        <w:rPr>
          <w:sz w:val="26"/>
        </w:rPr>
        <w:tab/>
        <w:t>12</w:t>
      </w:r>
    </w:p>
    <w:p w:rsidR="00C64D4D" w:rsidRDefault="00C64D4D" w:rsidP="00C64D4D">
      <w:pPr>
        <w:spacing w:after="252" w:line="259" w:lineRule="auto"/>
        <w:ind w:left="9" w:right="0"/>
        <w:jc w:val="left"/>
      </w:pPr>
      <w:r>
        <w:rPr>
          <w:sz w:val="26"/>
        </w:rPr>
        <w:t xml:space="preserve">  3.2.5 Deteriorated condition of super structure of few hyd</w:t>
      </w:r>
      <w:r w:rsidR="00E443B4">
        <w:rPr>
          <w:sz w:val="26"/>
        </w:rPr>
        <w:t>raulic structures            13</w:t>
      </w:r>
      <w:r>
        <w:rPr>
          <w:sz w:val="26"/>
        </w:rPr>
        <w:t xml:space="preserve"> </w:t>
      </w:r>
    </w:p>
    <w:p w:rsidR="000E2F7F" w:rsidRDefault="000E2F7F" w:rsidP="000E2F7F">
      <w:pPr>
        <w:tabs>
          <w:tab w:val="center" w:pos="2895"/>
          <w:tab w:val="center" w:pos="3615"/>
          <w:tab w:val="center" w:pos="4335"/>
          <w:tab w:val="center" w:pos="5055"/>
          <w:tab w:val="center" w:pos="5775"/>
          <w:tab w:val="center" w:pos="6495"/>
          <w:tab w:val="center" w:pos="7215"/>
          <w:tab w:val="center" w:pos="7936"/>
          <w:tab w:val="center" w:pos="8721"/>
        </w:tabs>
        <w:spacing w:after="252" w:line="259" w:lineRule="auto"/>
        <w:ind w:left="-1" w:right="0" w:firstLine="0"/>
        <w:jc w:val="left"/>
      </w:pPr>
      <w:r>
        <w:rPr>
          <w:sz w:val="26"/>
        </w:rPr>
        <w:lastRenderedPageBreak/>
        <w:t xml:space="preserve">3.3 Proposed solution   </w:t>
      </w:r>
      <w:r>
        <w:rPr>
          <w:sz w:val="26"/>
        </w:rPr>
        <w:tab/>
        <w:t xml:space="preserve">  </w:t>
      </w:r>
      <w:r w:rsidR="00E443B4">
        <w:rPr>
          <w:sz w:val="26"/>
        </w:rPr>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13</w:t>
      </w:r>
      <w:r>
        <w:rPr>
          <w:sz w:val="26"/>
        </w:rPr>
        <w:t xml:space="preserve"> </w:t>
      </w:r>
    </w:p>
    <w:p w:rsidR="00603491" w:rsidRDefault="00603491">
      <w:pPr>
        <w:spacing w:after="160" w:line="259" w:lineRule="auto"/>
        <w:ind w:left="0" w:right="0" w:firstLine="0"/>
        <w:jc w:val="left"/>
      </w:pPr>
    </w:p>
    <w:p w:rsidR="00603491" w:rsidRDefault="00C64D4D">
      <w:pPr>
        <w:spacing w:after="160" w:line="259" w:lineRule="auto"/>
        <w:ind w:left="0" w:right="0" w:firstLine="0"/>
        <w:jc w:val="left"/>
        <w:rPr>
          <w:b/>
          <w:sz w:val="26"/>
        </w:rPr>
      </w:pPr>
      <w:r>
        <w:rPr>
          <w:sz w:val="26"/>
        </w:rPr>
        <w:t>CHAPTER IV</w:t>
      </w:r>
      <w:r>
        <w:rPr>
          <w:b/>
          <w:sz w:val="26"/>
        </w:rPr>
        <w:t xml:space="preserve"> </w:t>
      </w:r>
    </w:p>
    <w:p w:rsidR="008A570F" w:rsidRPr="00C64D4D" w:rsidRDefault="008A570F" w:rsidP="00C64D4D">
      <w:pPr>
        <w:spacing w:after="160" w:line="259" w:lineRule="auto"/>
        <w:ind w:left="0" w:right="0" w:firstLine="0"/>
        <w:jc w:val="left"/>
        <w:rPr>
          <w:bCs/>
          <w:sz w:val="26"/>
        </w:rPr>
      </w:pPr>
      <w:r>
        <w:rPr>
          <w:bCs/>
          <w:sz w:val="26"/>
        </w:rPr>
        <w:t xml:space="preserve">  </w:t>
      </w:r>
      <w:r w:rsidR="00C64D4D">
        <w:rPr>
          <w:bCs/>
          <w:sz w:val="26"/>
        </w:rPr>
        <w:t>INTRODUCTION HEC-RAS</w:t>
      </w:r>
    </w:p>
    <w:p w:rsidR="00603491" w:rsidRDefault="00C64D4D">
      <w:pPr>
        <w:tabs>
          <w:tab w:val="center" w:pos="3615"/>
          <w:tab w:val="center" w:pos="4335"/>
          <w:tab w:val="center" w:pos="5055"/>
          <w:tab w:val="center" w:pos="5775"/>
          <w:tab w:val="center" w:pos="6495"/>
          <w:tab w:val="center" w:pos="7215"/>
          <w:tab w:val="center" w:pos="7936"/>
          <w:tab w:val="center" w:pos="8786"/>
        </w:tabs>
        <w:spacing w:after="160" w:line="259" w:lineRule="auto"/>
        <w:ind w:left="0" w:right="0" w:firstLine="0"/>
        <w:jc w:val="left"/>
      </w:pPr>
      <w:r>
        <w:rPr>
          <w:sz w:val="26"/>
        </w:rPr>
        <w:t xml:space="preserve">4.1 Introduction of HEC-RAS   </w:t>
      </w:r>
      <w:r w:rsidR="00E443B4">
        <w:rPr>
          <w:sz w:val="26"/>
        </w:rPr>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15</w:t>
      </w:r>
      <w:r>
        <w:rPr>
          <w:sz w:val="26"/>
        </w:rPr>
        <w:t xml:space="preserve">  </w:t>
      </w:r>
    </w:p>
    <w:p w:rsidR="00603491" w:rsidRDefault="00C64D4D">
      <w:pPr>
        <w:tabs>
          <w:tab w:val="center" w:pos="4335"/>
          <w:tab w:val="center" w:pos="5055"/>
          <w:tab w:val="center" w:pos="5775"/>
          <w:tab w:val="center" w:pos="6495"/>
          <w:tab w:val="center" w:pos="7215"/>
          <w:tab w:val="center" w:pos="8422"/>
        </w:tabs>
        <w:spacing w:after="160" w:line="259" w:lineRule="auto"/>
        <w:ind w:left="0" w:right="0" w:firstLine="0"/>
        <w:jc w:val="left"/>
      </w:pPr>
      <w:r>
        <w:rPr>
          <w:sz w:val="26"/>
        </w:rPr>
        <w:t xml:space="preserve">    4.1.1 Working of HEC-RAS</w:t>
      </w:r>
      <w:r w:rsidR="00E443B4">
        <w:rPr>
          <w:sz w:val="26"/>
        </w:rPr>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16</w:t>
      </w:r>
      <w:r>
        <w:rPr>
          <w:sz w:val="26"/>
        </w:rPr>
        <w:t xml:space="preserve">     </w:t>
      </w:r>
    </w:p>
    <w:p w:rsidR="00603491" w:rsidRDefault="00C64D4D">
      <w:pPr>
        <w:tabs>
          <w:tab w:val="center" w:pos="2174"/>
          <w:tab w:val="center" w:pos="2895"/>
          <w:tab w:val="center" w:pos="3615"/>
          <w:tab w:val="center" w:pos="4335"/>
          <w:tab w:val="center" w:pos="5055"/>
          <w:tab w:val="center" w:pos="5775"/>
          <w:tab w:val="center" w:pos="6495"/>
          <w:tab w:val="center" w:pos="7215"/>
          <w:tab w:val="center" w:pos="7936"/>
          <w:tab w:val="center" w:pos="8786"/>
        </w:tabs>
        <w:spacing w:after="160" w:line="259" w:lineRule="auto"/>
        <w:ind w:left="0" w:right="0" w:firstLine="0"/>
        <w:jc w:val="left"/>
      </w:pPr>
      <w:r>
        <w:rPr>
          <w:sz w:val="26"/>
        </w:rPr>
        <w:t xml:space="preserve">    4.1.2 Uses   </w:t>
      </w:r>
      <w:r>
        <w:rPr>
          <w:sz w:val="26"/>
        </w:rPr>
        <w:tab/>
        <w:t xml:space="preserve">   </w:t>
      </w:r>
      <w:r>
        <w:rPr>
          <w:sz w:val="26"/>
        </w:rPr>
        <w:tab/>
        <w:t xml:space="preserve">  </w:t>
      </w:r>
      <w:r w:rsidR="00E443B4">
        <w:rPr>
          <w:sz w:val="26"/>
        </w:rPr>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16</w:t>
      </w:r>
      <w:r>
        <w:rPr>
          <w:sz w:val="26"/>
        </w:rPr>
        <w:t xml:space="preserve">   </w:t>
      </w:r>
    </w:p>
    <w:p w:rsidR="00603491" w:rsidRDefault="00C64D4D" w:rsidP="008A570F">
      <w:pPr>
        <w:tabs>
          <w:tab w:val="center" w:pos="4335"/>
          <w:tab w:val="center" w:pos="5055"/>
          <w:tab w:val="center" w:pos="5775"/>
          <w:tab w:val="center" w:pos="6495"/>
          <w:tab w:val="center" w:pos="7215"/>
          <w:tab w:val="center" w:pos="7936"/>
          <w:tab w:val="center" w:pos="8786"/>
        </w:tabs>
        <w:spacing w:after="160" w:line="259" w:lineRule="auto"/>
        <w:ind w:left="0" w:right="0" w:firstLine="0"/>
        <w:jc w:val="left"/>
      </w:pPr>
      <w:r>
        <w:rPr>
          <w:sz w:val="26"/>
        </w:rPr>
        <w:t>4.2 Remodelling of UJC by HEC</w:t>
      </w:r>
      <w:r w:rsidR="00E443B4">
        <w:rPr>
          <w:sz w:val="26"/>
        </w:rPr>
        <w:t xml:space="preserve">-RAS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16</w:t>
      </w:r>
      <w:r>
        <w:rPr>
          <w:sz w:val="26"/>
        </w:rPr>
        <w:t xml:space="preserve">   </w:t>
      </w:r>
    </w:p>
    <w:p w:rsidR="00603491" w:rsidRDefault="00C64D4D">
      <w:pPr>
        <w:tabs>
          <w:tab w:val="center" w:pos="5055"/>
          <w:tab w:val="center" w:pos="5775"/>
          <w:tab w:val="center" w:pos="6495"/>
          <w:tab w:val="center" w:pos="7215"/>
          <w:tab w:val="center" w:pos="7936"/>
          <w:tab w:val="center" w:pos="8786"/>
        </w:tabs>
        <w:spacing w:after="160" w:line="259" w:lineRule="auto"/>
        <w:ind w:left="0" w:right="0" w:firstLine="0"/>
        <w:jc w:val="left"/>
      </w:pPr>
      <w:r>
        <w:rPr>
          <w:sz w:val="26"/>
        </w:rPr>
        <w:t>4.3 Calibration and Validati</w:t>
      </w:r>
      <w:r w:rsidR="00E443B4">
        <w:rPr>
          <w:sz w:val="26"/>
        </w:rPr>
        <w:t xml:space="preserve">on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16</w:t>
      </w:r>
      <w:r>
        <w:rPr>
          <w:sz w:val="26"/>
        </w:rPr>
        <w:t xml:space="preserve">  </w:t>
      </w:r>
    </w:p>
    <w:p w:rsidR="00603491" w:rsidRDefault="00C64D4D">
      <w:pPr>
        <w:tabs>
          <w:tab w:val="center" w:pos="5055"/>
          <w:tab w:val="center" w:pos="5775"/>
          <w:tab w:val="center" w:pos="6495"/>
          <w:tab w:val="center" w:pos="7215"/>
          <w:tab w:val="center" w:pos="7936"/>
          <w:tab w:val="center" w:pos="8786"/>
        </w:tabs>
        <w:spacing w:after="160" w:line="259" w:lineRule="auto"/>
        <w:ind w:left="0" w:right="0" w:firstLine="0"/>
        <w:jc w:val="left"/>
      </w:pPr>
      <w:r>
        <w:rPr>
          <w:sz w:val="26"/>
        </w:rPr>
        <w:t>4.4 Existing condition of U</w:t>
      </w:r>
      <w:r w:rsidR="00E443B4">
        <w:rPr>
          <w:sz w:val="26"/>
        </w:rPr>
        <w:t xml:space="preserve">JC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18</w:t>
      </w:r>
      <w:r>
        <w:rPr>
          <w:sz w:val="26"/>
        </w:rPr>
        <w:t xml:space="preserve">   </w:t>
      </w:r>
    </w:p>
    <w:p w:rsidR="00603491" w:rsidRDefault="00C64D4D">
      <w:pPr>
        <w:tabs>
          <w:tab w:val="center" w:pos="7215"/>
          <w:tab w:val="center" w:pos="7936"/>
          <w:tab w:val="center" w:pos="8786"/>
        </w:tabs>
        <w:spacing w:after="160" w:line="259" w:lineRule="auto"/>
        <w:ind w:left="0" w:right="0" w:firstLine="0"/>
        <w:jc w:val="left"/>
      </w:pPr>
      <w:r>
        <w:rPr>
          <w:sz w:val="26"/>
        </w:rPr>
        <w:t xml:space="preserve">   4.4.1 Design of UJC OF Existing design p</w:t>
      </w:r>
      <w:r w:rsidR="00E443B4">
        <w:rPr>
          <w:sz w:val="26"/>
        </w:rPr>
        <w:t xml:space="preserve">arameters        `       </w:t>
      </w:r>
      <w:r w:rsidR="00E443B4">
        <w:rPr>
          <w:sz w:val="26"/>
        </w:rPr>
        <w:tab/>
        <w:t xml:space="preserve"> </w:t>
      </w:r>
      <w:r w:rsidR="00E443B4">
        <w:rPr>
          <w:sz w:val="26"/>
        </w:rPr>
        <w:tab/>
        <w:t xml:space="preserve"> </w:t>
      </w:r>
      <w:r w:rsidR="00E443B4">
        <w:rPr>
          <w:sz w:val="26"/>
        </w:rPr>
        <w:tab/>
        <w:t>18</w:t>
      </w:r>
      <w:r>
        <w:rPr>
          <w:sz w:val="26"/>
        </w:rPr>
        <w:t xml:space="preserve">   </w:t>
      </w:r>
    </w:p>
    <w:p w:rsidR="00603491" w:rsidRDefault="00C64D4D">
      <w:pPr>
        <w:tabs>
          <w:tab w:val="center" w:pos="5775"/>
          <w:tab w:val="center" w:pos="6495"/>
          <w:tab w:val="center" w:pos="7215"/>
          <w:tab w:val="center" w:pos="7936"/>
          <w:tab w:val="center" w:pos="8786"/>
        </w:tabs>
        <w:spacing w:after="160" w:line="259" w:lineRule="auto"/>
        <w:ind w:left="0" w:right="0" w:firstLine="0"/>
        <w:jc w:val="left"/>
      </w:pPr>
      <w:r>
        <w:rPr>
          <w:sz w:val="26"/>
        </w:rPr>
        <w:t>4.5 Average existing design par</w:t>
      </w:r>
      <w:r w:rsidR="00E443B4">
        <w:rPr>
          <w:sz w:val="26"/>
        </w:rPr>
        <w:t xml:space="preserve">ameters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20</w:t>
      </w:r>
      <w:r>
        <w:rPr>
          <w:sz w:val="26"/>
        </w:rPr>
        <w:t xml:space="preserve">   </w:t>
      </w:r>
    </w:p>
    <w:p w:rsidR="00603491" w:rsidRDefault="00C64D4D">
      <w:pPr>
        <w:tabs>
          <w:tab w:val="center" w:pos="7215"/>
          <w:tab w:val="center" w:pos="7936"/>
          <w:tab w:val="center" w:pos="8786"/>
        </w:tabs>
        <w:spacing w:after="160" w:line="259" w:lineRule="auto"/>
        <w:ind w:left="0" w:right="0" w:firstLine="0"/>
        <w:jc w:val="left"/>
      </w:pPr>
      <w:r>
        <w:rPr>
          <w:sz w:val="26"/>
        </w:rPr>
        <w:t>4.6 Design of UJC by using proposed parameters (1</w:t>
      </w:r>
      <w:r>
        <w:rPr>
          <w:sz w:val="26"/>
          <w:vertAlign w:val="superscript"/>
        </w:rPr>
        <w:t>st</w:t>
      </w:r>
      <w:r>
        <w:rPr>
          <w:sz w:val="26"/>
        </w:rPr>
        <w:t xml:space="preserve"> reach)   </w:t>
      </w:r>
      <w:r w:rsidR="00E443B4">
        <w:rPr>
          <w:sz w:val="26"/>
        </w:rPr>
        <w:t xml:space="preserve">    </w:t>
      </w:r>
      <w:r w:rsidR="00E443B4">
        <w:rPr>
          <w:sz w:val="26"/>
        </w:rPr>
        <w:tab/>
        <w:t xml:space="preserve"> </w:t>
      </w:r>
      <w:r w:rsidR="00E443B4">
        <w:rPr>
          <w:sz w:val="26"/>
        </w:rPr>
        <w:tab/>
        <w:t xml:space="preserve"> </w:t>
      </w:r>
      <w:r w:rsidR="00E443B4">
        <w:rPr>
          <w:sz w:val="26"/>
        </w:rPr>
        <w:tab/>
        <w:t>20</w:t>
      </w:r>
      <w:r>
        <w:rPr>
          <w:sz w:val="26"/>
        </w:rPr>
        <w:t xml:space="preserve">   </w:t>
      </w:r>
    </w:p>
    <w:p w:rsidR="00603491" w:rsidRDefault="00C64D4D">
      <w:pPr>
        <w:tabs>
          <w:tab w:val="center" w:pos="7936"/>
          <w:tab w:val="center" w:pos="8786"/>
        </w:tabs>
        <w:spacing w:after="160" w:line="259" w:lineRule="auto"/>
        <w:ind w:left="0" w:right="0" w:firstLine="0"/>
        <w:jc w:val="left"/>
      </w:pPr>
      <w:r>
        <w:rPr>
          <w:sz w:val="26"/>
        </w:rPr>
        <w:t>4.7 Design of UJC of Proposed design parameters (2</w:t>
      </w:r>
      <w:r>
        <w:rPr>
          <w:sz w:val="26"/>
          <w:vertAlign w:val="superscript"/>
        </w:rPr>
        <w:t>nd</w:t>
      </w:r>
      <w:r w:rsidR="00E443B4">
        <w:rPr>
          <w:sz w:val="26"/>
        </w:rPr>
        <w:t xml:space="preserve"> reach)            </w:t>
      </w:r>
      <w:r w:rsidR="00E443B4">
        <w:rPr>
          <w:sz w:val="26"/>
        </w:rPr>
        <w:tab/>
        <w:t xml:space="preserve"> </w:t>
      </w:r>
      <w:r w:rsidR="00E443B4">
        <w:rPr>
          <w:sz w:val="26"/>
        </w:rPr>
        <w:tab/>
        <w:t>22</w:t>
      </w:r>
      <w:r>
        <w:rPr>
          <w:sz w:val="26"/>
        </w:rPr>
        <w:t xml:space="preserve">   </w:t>
      </w:r>
    </w:p>
    <w:p w:rsidR="00603491" w:rsidRDefault="00C64D4D">
      <w:pPr>
        <w:tabs>
          <w:tab w:val="center" w:pos="6495"/>
          <w:tab w:val="center" w:pos="7215"/>
          <w:tab w:val="center" w:pos="7936"/>
          <w:tab w:val="center" w:pos="8786"/>
        </w:tabs>
        <w:spacing w:after="160" w:line="259" w:lineRule="auto"/>
        <w:ind w:left="0" w:right="0" w:firstLine="0"/>
        <w:jc w:val="left"/>
      </w:pPr>
      <w:r>
        <w:rPr>
          <w:sz w:val="26"/>
        </w:rPr>
        <w:t xml:space="preserve">3.8 Hydraulic modelling of hydraulic </w:t>
      </w:r>
      <w:r w:rsidR="00E443B4">
        <w:rPr>
          <w:sz w:val="26"/>
        </w:rPr>
        <w:t xml:space="preserve">structures             </w:t>
      </w:r>
      <w:r w:rsidR="00E443B4">
        <w:rPr>
          <w:sz w:val="26"/>
        </w:rPr>
        <w:tab/>
        <w:t xml:space="preserve"> </w:t>
      </w:r>
      <w:r w:rsidR="00E443B4">
        <w:rPr>
          <w:sz w:val="26"/>
        </w:rPr>
        <w:tab/>
        <w:t xml:space="preserve"> </w:t>
      </w:r>
      <w:r w:rsidR="00E443B4">
        <w:rPr>
          <w:sz w:val="26"/>
        </w:rPr>
        <w:tab/>
        <w:t xml:space="preserve"> </w:t>
      </w:r>
      <w:r w:rsidR="00E443B4">
        <w:rPr>
          <w:sz w:val="26"/>
        </w:rPr>
        <w:tab/>
        <w:t>24</w:t>
      </w:r>
      <w:r>
        <w:rPr>
          <w:sz w:val="26"/>
        </w:rPr>
        <w:t xml:space="preserve">   </w:t>
      </w:r>
    </w:p>
    <w:p w:rsidR="00603491" w:rsidRDefault="00C64D4D">
      <w:pPr>
        <w:tabs>
          <w:tab w:val="center" w:pos="7215"/>
          <w:tab w:val="center" w:pos="7936"/>
          <w:tab w:val="center" w:pos="8786"/>
        </w:tabs>
        <w:spacing w:after="160" w:line="259" w:lineRule="auto"/>
        <w:ind w:left="0" w:right="0" w:firstLine="0"/>
        <w:jc w:val="left"/>
      </w:pPr>
      <w:r>
        <w:rPr>
          <w:sz w:val="26"/>
        </w:rPr>
        <w:t xml:space="preserve">   3.7.1 Structural detail for hydraulic mod</w:t>
      </w:r>
      <w:r w:rsidR="00E443B4">
        <w:rPr>
          <w:sz w:val="26"/>
        </w:rPr>
        <w:t xml:space="preserve">elling of bridge         </w:t>
      </w:r>
      <w:r w:rsidR="00E443B4">
        <w:rPr>
          <w:sz w:val="26"/>
        </w:rPr>
        <w:tab/>
        <w:t xml:space="preserve"> </w:t>
      </w:r>
      <w:r w:rsidR="00E443B4">
        <w:rPr>
          <w:sz w:val="26"/>
        </w:rPr>
        <w:tab/>
        <w:t xml:space="preserve"> </w:t>
      </w:r>
      <w:r w:rsidR="00E443B4">
        <w:rPr>
          <w:sz w:val="26"/>
        </w:rPr>
        <w:tab/>
        <w:t>25</w:t>
      </w:r>
      <w:r>
        <w:rPr>
          <w:sz w:val="26"/>
        </w:rPr>
        <w:t xml:space="preserve">  </w:t>
      </w:r>
    </w:p>
    <w:p w:rsidR="00603491" w:rsidRDefault="00C64D4D">
      <w:pPr>
        <w:spacing w:after="160" w:line="259" w:lineRule="auto"/>
        <w:ind w:left="0" w:right="0" w:firstLine="0"/>
        <w:jc w:val="left"/>
      </w:pPr>
      <w:r>
        <w:rPr>
          <w:sz w:val="26"/>
        </w:rPr>
        <w:t xml:space="preserve"> </w:t>
      </w:r>
    </w:p>
    <w:p w:rsidR="00603491" w:rsidRDefault="00C64D4D">
      <w:pPr>
        <w:spacing w:after="160" w:line="259" w:lineRule="auto"/>
        <w:ind w:left="0" w:right="0" w:firstLine="0"/>
        <w:jc w:val="left"/>
      </w:pPr>
      <w:r>
        <w:rPr>
          <w:sz w:val="26"/>
        </w:rPr>
        <w:t xml:space="preserve">CHAPTER V </w:t>
      </w:r>
    </w:p>
    <w:p w:rsidR="00603491" w:rsidRDefault="00C64D4D">
      <w:pPr>
        <w:spacing w:after="160" w:line="259" w:lineRule="auto"/>
        <w:ind w:left="0" w:right="0" w:firstLine="0"/>
        <w:jc w:val="left"/>
      </w:pPr>
      <w:r>
        <w:rPr>
          <w:sz w:val="26"/>
        </w:rPr>
        <w:t xml:space="preserve"> </w:t>
      </w:r>
      <w:r w:rsidR="00B17CBF">
        <w:rPr>
          <w:sz w:val="26"/>
        </w:rPr>
        <w:t xml:space="preserve"> </w:t>
      </w:r>
      <w:r>
        <w:rPr>
          <w:sz w:val="26"/>
        </w:rPr>
        <w:t xml:space="preserve">RESULTS AND DISCUSSION </w:t>
      </w:r>
    </w:p>
    <w:p w:rsidR="00603491" w:rsidRDefault="00C64D4D">
      <w:pPr>
        <w:tabs>
          <w:tab w:val="center" w:pos="7215"/>
          <w:tab w:val="center" w:pos="7936"/>
          <w:tab w:val="center" w:pos="8786"/>
        </w:tabs>
        <w:spacing w:after="160" w:line="259" w:lineRule="auto"/>
        <w:ind w:left="0" w:right="0" w:firstLine="0"/>
        <w:jc w:val="left"/>
      </w:pPr>
      <w:r>
        <w:rPr>
          <w:sz w:val="26"/>
        </w:rPr>
        <w:t>5.1 Modelling on HEC-RAS OF Existing de</w:t>
      </w:r>
      <w:r w:rsidR="00E443B4">
        <w:rPr>
          <w:sz w:val="26"/>
        </w:rPr>
        <w:t xml:space="preserve">sign parameters          </w:t>
      </w:r>
      <w:r w:rsidR="00E443B4">
        <w:rPr>
          <w:sz w:val="26"/>
        </w:rPr>
        <w:tab/>
        <w:t xml:space="preserve"> </w:t>
      </w:r>
      <w:r w:rsidR="00E443B4">
        <w:rPr>
          <w:sz w:val="26"/>
        </w:rPr>
        <w:tab/>
        <w:t xml:space="preserve"> </w:t>
      </w:r>
      <w:r w:rsidR="00E443B4">
        <w:rPr>
          <w:sz w:val="26"/>
        </w:rPr>
        <w:tab/>
        <w:t>26</w:t>
      </w:r>
      <w:r>
        <w:rPr>
          <w:sz w:val="26"/>
        </w:rPr>
        <w:t xml:space="preserve">  </w:t>
      </w:r>
    </w:p>
    <w:p w:rsidR="00603491" w:rsidRDefault="00C64D4D">
      <w:pPr>
        <w:tabs>
          <w:tab w:val="center" w:pos="7215"/>
          <w:tab w:val="center" w:pos="7936"/>
          <w:tab w:val="center" w:pos="8786"/>
        </w:tabs>
        <w:spacing w:after="160" w:line="259" w:lineRule="auto"/>
        <w:ind w:left="0" w:right="0" w:firstLine="0"/>
        <w:jc w:val="left"/>
      </w:pPr>
      <w:r>
        <w:rPr>
          <w:sz w:val="26"/>
        </w:rPr>
        <w:t>5.2 Modelling on HEC-RAS OF Av</w:t>
      </w:r>
      <w:r w:rsidR="00E443B4">
        <w:rPr>
          <w:sz w:val="26"/>
        </w:rPr>
        <w:t xml:space="preserve">erage design parameters  </w:t>
      </w:r>
      <w:r w:rsidR="00E443B4">
        <w:rPr>
          <w:sz w:val="26"/>
        </w:rPr>
        <w:tab/>
        <w:t xml:space="preserve"> </w:t>
      </w:r>
      <w:r w:rsidR="00E443B4">
        <w:rPr>
          <w:sz w:val="26"/>
        </w:rPr>
        <w:tab/>
        <w:t xml:space="preserve"> </w:t>
      </w:r>
      <w:r w:rsidR="00E443B4">
        <w:rPr>
          <w:sz w:val="26"/>
        </w:rPr>
        <w:tab/>
        <w:t>29</w:t>
      </w:r>
      <w:r>
        <w:rPr>
          <w:sz w:val="26"/>
        </w:rPr>
        <w:t xml:space="preserve">         </w:t>
      </w:r>
    </w:p>
    <w:p w:rsidR="00603491" w:rsidRDefault="00C64D4D">
      <w:pPr>
        <w:tabs>
          <w:tab w:val="center" w:pos="5055"/>
          <w:tab w:val="center" w:pos="5775"/>
          <w:tab w:val="center" w:pos="6495"/>
          <w:tab w:val="center" w:pos="7215"/>
          <w:tab w:val="center" w:pos="7936"/>
          <w:tab w:val="center" w:pos="8786"/>
        </w:tabs>
        <w:spacing w:after="160" w:line="259" w:lineRule="auto"/>
        <w:ind w:left="0" w:right="0" w:firstLine="0"/>
        <w:jc w:val="left"/>
      </w:pPr>
      <w:r>
        <w:rPr>
          <w:sz w:val="26"/>
        </w:rPr>
        <w:t>5.3 Modelling on HEC-RAS (1</w:t>
      </w:r>
      <w:r>
        <w:rPr>
          <w:sz w:val="26"/>
          <w:vertAlign w:val="superscript"/>
        </w:rPr>
        <w:t>ST</w:t>
      </w:r>
      <w:r w:rsidR="00E443B4">
        <w:rPr>
          <w:sz w:val="26"/>
        </w:rPr>
        <w:t xml:space="preserve"> reach)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31</w:t>
      </w:r>
      <w:r>
        <w:rPr>
          <w:sz w:val="26"/>
        </w:rPr>
        <w:t xml:space="preserve">     </w:t>
      </w:r>
    </w:p>
    <w:p w:rsidR="00603491" w:rsidRDefault="00C64D4D">
      <w:pPr>
        <w:tabs>
          <w:tab w:val="center" w:pos="5775"/>
          <w:tab w:val="center" w:pos="6495"/>
          <w:tab w:val="center" w:pos="7215"/>
          <w:tab w:val="center" w:pos="7936"/>
          <w:tab w:val="center" w:pos="8786"/>
        </w:tabs>
        <w:spacing w:after="252" w:line="259" w:lineRule="auto"/>
        <w:ind w:left="-1" w:right="0" w:firstLine="0"/>
        <w:jc w:val="left"/>
      </w:pPr>
      <w:r>
        <w:rPr>
          <w:sz w:val="26"/>
        </w:rPr>
        <w:t>5.4 Modelling on HEC-RAS (2</w:t>
      </w:r>
      <w:r>
        <w:rPr>
          <w:sz w:val="26"/>
          <w:vertAlign w:val="superscript"/>
        </w:rPr>
        <w:t>nd</w:t>
      </w:r>
      <w:r w:rsidR="00E443B4">
        <w:rPr>
          <w:sz w:val="26"/>
        </w:rPr>
        <w:t xml:space="preserve"> reach)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34</w:t>
      </w:r>
      <w:r>
        <w:rPr>
          <w:sz w:val="26"/>
        </w:rPr>
        <w:t xml:space="preserve"> </w:t>
      </w:r>
    </w:p>
    <w:p w:rsidR="00603491" w:rsidRDefault="00C64D4D">
      <w:pPr>
        <w:tabs>
          <w:tab w:val="center" w:pos="2895"/>
          <w:tab w:val="center" w:pos="3615"/>
          <w:tab w:val="center" w:pos="4335"/>
          <w:tab w:val="center" w:pos="5055"/>
          <w:tab w:val="center" w:pos="5775"/>
          <w:tab w:val="center" w:pos="6495"/>
          <w:tab w:val="center" w:pos="7215"/>
          <w:tab w:val="center" w:pos="7936"/>
          <w:tab w:val="center" w:pos="8786"/>
        </w:tabs>
        <w:spacing w:after="252" w:line="259" w:lineRule="auto"/>
        <w:ind w:left="-1" w:right="0" w:firstLine="0"/>
        <w:jc w:val="left"/>
      </w:pPr>
      <w:r>
        <w:rPr>
          <w:sz w:val="26"/>
        </w:rPr>
        <w:t>5.5 Modelli</w:t>
      </w:r>
      <w:r w:rsidR="00E443B4">
        <w:rPr>
          <w:sz w:val="26"/>
        </w:rPr>
        <w:t xml:space="preserve">ng of Bridge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36</w:t>
      </w:r>
      <w:r>
        <w:rPr>
          <w:sz w:val="26"/>
        </w:rPr>
        <w:t xml:space="preserve"> </w:t>
      </w:r>
    </w:p>
    <w:p w:rsidR="00603491" w:rsidRDefault="00C64D4D">
      <w:pPr>
        <w:spacing w:after="247" w:line="259" w:lineRule="auto"/>
        <w:ind w:left="14" w:right="0" w:firstLine="0"/>
        <w:jc w:val="left"/>
      </w:pPr>
      <w:r>
        <w:rPr>
          <w:sz w:val="26"/>
        </w:rPr>
        <w:t xml:space="preserve"> </w:t>
      </w:r>
    </w:p>
    <w:p w:rsidR="008A570F" w:rsidRDefault="008A570F">
      <w:pPr>
        <w:spacing w:after="252" w:line="259" w:lineRule="auto"/>
        <w:ind w:left="9" w:right="0"/>
        <w:jc w:val="left"/>
        <w:rPr>
          <w:sz w:val="26"/>
        </w:rPr>
      </w:pPr>
    </w:p>
    <w:p w:rsidR="00603491" w:rsidRDefault="00C64D4D">
      <w:pPr>
        <w:spacing w:after="252" w:line="259" w:lineRule="auto"/>
        <w:ind w:left="9" w:right="0"/>
        <w:jc w:val="left"/>
      </w:pPr>
      <w:r>
        <w:rPr>
          <w:sz w:val="26"/>
        </w:rPr>
        <w:lastRenderedPageBreak/>
        <w:t xml:space="preserve">CHAPTER VI </w:t>
      </w:r>
    </w:p>
    <w:p w:rsidR="00603491" w:rsidRDefault="00B17CBF">
      <w:pPr>
        <w:spacing w:after="252" w:line="259" w:lineRule="auto"/>
        <w:ind w:left="9" w:right="0"/>
        <w:jc w:val="left"/>
      </w:pPr>
      <w:r>
        <w:rPr>
          <w:sz w:val="26"/>
        </w:rPr>
        <w:t xml:space="preserve">  </w:t>
      </w:r>
      <w:r w:rsidR="00C64D4D">
        <w:rPr>
          <w:sz w:val="26"/>
        </w:rPr>
        <w:t xml:space="preserve">CONCLUSIONS AND RECOMMENDATIONS  </w:t>
      </w:r>
    </w:p>
    <w:p w:rsidR="00603491" w:rsidRDefault="00C64D4D">
      <w:pPr>
        <w:tabs>
          <w:tab w:val="center" w:pos="5055"/>
          <w:tab w:val="center" w:pos="5775"/>
          <w:tab w:val="center" w:pos="6495"/>
          <w:tab w:val="center" w:pos="7215"/>
          <w:tab w:val="center" w:pos="7936"/>
          <w:tab w:val="center" w:pos="8786"/>
        </w:tabs>
        <w:spacing w:after="355" w:line="259" w:lineRule="auto"/>
        <w:ind w:left="-1" w:right="0" w:firstLine="0"/>
        <w:jc w:val="left"/>
      </w:pPr>
      <w:r>
        <w:rPr>
          <w:sz w:val="26"/>
        </w:rPr>
        <w:t>6.1 Conclusions an</w:t>
      </w:r>
      <w:r w:rsidR="00E443B4">
        <w:rPr>
          <w:sz w:val="26"/>
        </w:rPr>
        <w:t xml:space="preserve">d Recommendations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 xml:space="preserve"> </w:t>
      </w:r>
      <w:r w:rsidR="00E443B4">
        <w:rPr>
          <w:sz w:val="26"/>
        </w:rPr>
        <w:tab/>
        <w:t>38</w:t>
      </w:r>
      <w:r>
        <w:rPr>
          <w:sz w:val="26"/>
        </w:rPr>
        <w:t xml:space="preserve"> </w:t>
      </w:r>
    </w:p>
    <w:p w:rsidR="00603491" w:rsidRDefault="00C64D4D">
      <w:pPr>
        <w:spacing w:after="54" w:line="259" w:lineRule="auto"/>
        <w:ind w:left="0" w:right="74" w:firstLine="0"/>
        <w:jc w:val="center"/>
      </w:pPr>
      <w:r>
        <w:rPr>
          <w:b/>
          <w:sz w:val="36"/>
        </w:rPr>
        <w:t xml:space="preserve"> </w:t>
      </w:r>
    </w:p>
    <w:p w:rsidR="00603491" w:rsidRDefault="00C64D4D">
      <w:pPr>
        <w:spacing w:after="56" w:line="259" w:lineRule="auto"/>
        <w:ind w:left="0" w:right="74" w:firstLine="0"/>
        <w:jc w:val="center"/>
      </w:pPr>
      <w:r>
        <w:rPr>
          <w:b/>
          <w:sz w:val="36"/>
        </w:rPr>
        <w:t xml:space="preserve"> </w:t>
      </w:r>
    </w:p>
    <w:p w:rsidR="00603491" w:rsidRDefault="00C64D4D">
      <w:pPr>
        <w:spacing w:after="56" w:line="259" w:lineRule="auto"/>
        <w:ind w:left="0" w:right="74" w:firstLine="0"/>
        <w:jc w:val="center"/>
      </w:pPr>
      <w:r>
        <w:rPr>
          <w:b/>
          <w:sz w:val="36"/>
        </w:rPr>
        <w:t xml:space="preserve"> </w:t>
      </w:r>
    </w:p>
    <w:p w:rsidR="00603491" w:rsidRDefault="00C64D4D">
      <w:pPr>
        <w:spacing w:after="54" w:line="259" w:lineRule="auto"/>
        <w:ind w:left="0" w:right="74" w:firstLine="0"/>
        <w:jc w:val="center"/>
      </w:pPr>
      <w:r>
        <w:rPr>
          <w:b/>
          <w:sz w:val="36"/>
        </w:rPr>
        <w:t xml:space="preserve"> </w:t>
      </w:r>
    </w:p>
    <w:p w:rsidR="00603491" w:rsidRDefault="00C64D4D">
      <w:pPr>
        <w:spacing w:after="56" w:line="259" w:lineRule="auto"/>
        <w:ind w:left="0" w:right="74" w:firstLine="0"/>
        <w:jc w:val="center"/>
      </w:pPr>
      <w:r>
        <w:rPr>
          <w:b/>
          <w:sz w:val="36"/>
        </w:rPr>
        <w:t xml:space="preserve"> </w:t>
      </w:r>
    </w:p>
    <w:p w:rsidR="00603491" w:rsidRDefault="00C64D4D">
      <w:pPr>
        <w:spacing w:after="54" w:line="259" w:lineRule="auto"/>
        <w:ind w:left="0" w:right="74" w:firstLine="0"/>
        <w:jc w:val="center"/>
      </w:pPr>
      <w:r>
        <w:rPr>
          <w:b/>
          <w:sz w:val="36"/>
        </w:rPr>
        <w:t xml:space="preserve"> </w:t>
      </w:r>
    </w:p>
    <w:p w:rsidR="00603491" w:rsidRDefault="00C64D4D">
      <w:pPr>
        <w:spacing w:after="56" w:line="259" w:lineRule="auto"/>
        <w:ind w:left="0" w:right="74" w:firstLine="0"/>
        <w:jc w:val="center"/>
      </w:pPr>
      <w:r>
        <w:rPr>
          <w:b/>
          <w:sz w:val="36"/>
        </w:rPr>
        <w:t xml:space="preserve"> </w:t>
      </w:r>
    </w:p>
    <w:p w:rsidR="00603491" w:rsidRDefault="00C64D4D">
      <w:pPr>
        <w:spacing w:after="54" w:line="259" w:lineRule="auto"/>
        <w:ind w:left="0" w:right="74" w:firstLine="0"/>
        <w:jc w:val="center"/>
      </w:pPr>
      <w:r>
        <w:rPr>
          <w:b/>
          <w:sz w:val="36"/>
        </w:rPr>
        <w:t xml:space="preserve"> </w:t>
      </w:r>
    </w:p>
    <w:p w:rsidR="00603491" w:rsidRDefault="00C64D4D">
      <w:pPr>
        <w:spacing w:after="56" w:line="259" w:lineRule="auto"/>
        <w:ind w:left="0" w:right="74" w:firstLine="0"/>
        <w:jc w:val="center"/>
      </w:pPr>
      <w:r>
        <w:rPr>
          <w:b/>
          <w:sz w:val="36"/>
        </w:rPr>
        <w:t xml:space="preserve"> </w:t>
      </w:r>
    </w:p>
    <w:p w:rsidR="00603491" w:rsidRDefault="00C64D4D">
      <w:pPr>
        <w:spacing w:after="54" w:line="259" w:lineRule="auto"/>
        <w:ind w:left="0" w:right="74" w:firstLine="0"/>
        <w:jc w:val="center"/>
      </w:pPr>
      <w:r>
        <w:rPr>
          <w:b/>
          <w:sz w:val="36"/>
        </w:rPr>
        <w:t xml:space="preserve"> </w:t>
      </w:r>
    </w:p>
    <w:p w:rsidR="00603491" w:rsidRDefault="00C64D4D">
      <w:pPr>
        <w:spacing w:after="56" w:line="259" w:lineRule="auto"/>
        <w:ind w:left="0" w:right="74" w:firstLine="0"/>
        <w:jc w:val="center"/>
      </w:pPr>
      <w:r>
        <w:rPr>
          <w:b/>
          <w:sz w:val="36"/>
        </w:rPr>
        <w:t xml:space="preserve"> </w:t>
      </w:r>
    </w:p>
    <w:p w:rsidR="00603491" w:rsidRDefault="00C64D4D">
      <w:pPr>
        <w:spacing w:after="54" w:line="259" w:lineRule="auto"/>
        <w:ind w:left="0" w:right="74" w:firstLine="0"/>
        <w:jc w:val="center"/>
      </w:pPr>
      <w:r>
        <w:rPr>
          <w:b/>
          <w:sz w:val="36"/>
        </w:rPr>
        <w:t xml:space="preserve"> </w:t>
      </w:r>
    </w:p>
    <w:p w:rsidR="00603491" w:rsidRDefault="00C64D4D">
      <w:pPr>
        <w:spacing w:after="57" w:line="259" w:lineRule="auto"/>
        <w:ind w:left="14" w:right="0" w:firstLine="0"/>
        <w:jc w:val="left"/>
      </w:pPr>
      <w:r>
        <w:rPr>
          <w:b/>
          <w:sz w:val="36"/>
        </w:rPr>
        <w:t xml:space="preserve"> </w:t>
      </w:r>
    </w:p>
    <w:p w:rsidR="00603491" w:rsidRDefault="00C64D4D">
      <w:pPr>
        <w:spacing w:after="56" w:line="259" w:lineRule="auto"/>
        <w:ind w:left="14" w:right="0" w:firstLine="0"/>
        <w:jc w:val="left"/>
      </w:pPr>
      <w:r>
        <w:rPr>
          <w:b/>
          <w:sz w:val="36"/>
        </w:rPr>
        <w:t xml:space="preserve"> </w:t>
      </w:r>
    </w:p>
    <w:p w:rsidR="00603491" w:rsidRDefault="00C64D4D">
      <w:pPr>
        <w:spacing w:after="54" w:line="259" w:lineRule="auto"/>
        <w:ind w:left="14" w:right="0" w:firstLine="0"/>
        <w:jc w:val="left"/>
      </w:pPr>
      <w:r>
        <w:rPr>
          <w:b/>
          <w:sz w:val="36"/>
        </w:rPr>
        <w:t xml:space="preserve"> </w:t>
      </w:r>
    </w:p>
    <w:p w:rsidR="00603491" w:rsidRDefault="00C64D4D">
      <w:pPr>
        <w:spacing w:after="56" w:line="259" w:lineRule="auto"/>
        <w:ind w:left="14" w:right="0" w:firstLine="0"/>
        <w:jc w:val="left"/>
      </w:pPr>
      <w:r>
        <w:rPr>
          <w:b/>
          <w:sz w:val="36"/>
        </w:rPr>
        <w:t xml:space="preserve"> </w:t>
      </w:r>
    </w:p>
    <w:p w:rsidR="00603491" w:rsidRDefault="00C64D4D">
      <w:pPr>
        <w:spacing w:after="0" w:line="259" w:lineRule="auto"/>
        <w:ind w:left="14" w:right="0" w:firstLine="0"/>
        <w:jc w:val="left"/>
      </w:pPr>
      <w:r>
        <w:rPr>
          <w:b/>
          <w:sz w:val="36"/>
        </w:rPr>
        <w:t xml:space="preserve"> </w:t>
      </w:r>
    </w:p>
    <w:p w:rsidR="00603491" w:rsidRDefault="00C64D4D">
      <w:pPr>
        <w:spacing w:after="283" w:line="259" w:lineRule="auto"/>
        <w:ind w:left="79" w:right="0" w:firstLine="0"/>
        <w:jc w:val="left"/>
      </w:pPr>
      <w:r>
        <w:t xml:space="preserve"> </w:t>
      </w:r>
    </w:p>
    <w:p w:rsidR="00603491" w:rsidRDefault="00C64D4D">
      <w:pPr>
        <w:spacing w:after="0" w:line="259" w:lineRule="auto"/>
        <w:ind w:left="14" w:right="0" w:firstLine="0"/>
        <w:jc w:val="left"/>
      </w:pPr>
      <w:r>
        <w:t xml:space="preserve"> </w:t>
      </w: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D405CF" w:rsidRDefault="00D405CF">
      <w:pPr>
        <w:spacing w:after="0" w:line="259" w:lineRule="auto"/>
        <w:ind w:left="14" w:right="0" w:firstLine="0"/>
        <w:jc w:val="left"/>
      </w:pPr>
    </w:p>
    <w:p w:rsidR="00603491" w:rsidRDefault="00C64D4D">
      <w:pPr>
        <w:spacing w:after="0" w:line="265" w:lineRule="auto"/>
        <w:ind w:left="10" w:right="166"/>
        <w:jc w:val="center"/>
      </w:pPr>
      <w:r>
        <w:rPr>
          <w:b/>
          <w:sz w:val="36"/>
        </w:rPr>
        <w:t xml:space="preserve">LIST OF FIGURES </w:t>
      </w:r>
    </w:p>
    <w:p w:rsidR="00603491" w:rsidRDefault="00C64D4D">
      <w:pPr>
        <w:spacing w:after="47" w:line="259" w:lineRule="auto"/>
        <w:ind w:left="33" w:right="0" w:firstLine="0"/>
        <w:jc w:val="center"/>
      </w:pPr>
      <w:r>
        <w:rPr>
          <w:b/>
          <w:sz w:val="36"/>
        </w:rPr>
        <w:t xml:space="preserve"> </w:t>
      </w:r>
      <w:r>
        <w:t xml:space="preserve">  </w:t>
      </w:r>
    </w:p>
    <w:p w:rsidR="00603491" w:rsidRDefault="00C64D4D">
      <w:pPr>
        <w:tabs>
          <w:tab w:val="center" w:pos="7326"/>
          <w:tab w:val="right" w:pos="9784"/>
        </w:tabs>
        <w:spacing w:after="69" w:line="259" w:lineRule="auto"/>
        <w:ind w:left="0" w:right="0" w:firstLine="0"/>
        <w:jc w:val="left"/>
      </w:pPr>
      <w:r>
        <w:rPr>
          <w:b/>
          <w:sz w:val="26"/>
        </w:rPr>
        <w:t xml:space="preserve">LIST </w:t>
      </w:r>
      <w:r>
        <w:rPr>
          <w:sz w:val="26"/>
        </w:rPr>
        <w:t xml:space="preserve"> </w:t>
      </w:r>
      <w:r>
        <w:t xml:space="preserve"> </w:t>
      </w:r>
      <w:r>
        <w:tab/>
      </w:r>
      <w:r>
        <w:rPr>
          <w:b/>
          <w:sz w:val="26"/>
        </w:rPr>
        <w:t xml:space="preserve"> </w:t>
      </w:r>
      <w:r>
        <w:rPr>
          <w:b/>
          <w:sz w:val="26"/>
        </w:rPr>
        <w:tab/>
        <w:t xml:space="preserve">PAGE NO </w:t>
      </w:r>
    </w:p>
    <w:p w:rsidR="00603491" w:rsidRDefault="00C64D4D">
      <w:pPr>
        <w:spacing w:after="63" w:line="259" w:lineRule="auto"/>
        <w:ind w:left="137" w:right="0" w:firstLine="0"/>
        <w:jc w:val="left"/>
      </w:pPr>
      <w:r>
        <w:rPr>
          <w:b/>
          <w:sz w:val="26"/>
        </w:rPr>
        <w:t xml:space="preserve"> </w:t>
      </w:r>
      <w:r>
        <w:rPr>
          <w:b/>
          <w:sz w:val="26"/>
        </w:rPr>
        <w:tab/>
        <w:t xml:space="preserve"> </w:t>
      </w:r>
      <w:r>
        <w:rPr>
          <w:b/>
          <w:sz w:val="26"/>
        </w:rPr>
        <w:tab/>
        <w:t xml:space="preserve"> </w:t>
      </w:r>
    </w:p>
    <w:p w:rsidR="008A570F" w:rsidRDefault="00C64D4D" w:rsidP="008A570F">
      <w:pPr>
        <w:tabs>
          <w:tab w:val="center" w:pos="7871"/>
          <w:tab w:val="center" w:pos="9004"/>
        </w:tabs>
        <w:spacing w:after="338" w:line="360" w:lineRule="auto"/>
        <w:ind w:left="0" w:right="0" w:firstLine="0"/>
        <w:jc w:val="left"/>
      </w:pPr>
      <w:r>
        <w:rPr>
          <w:sz w:val="26"/>
        </w:rPr>
        <w:t xml:space="preserve">Fig 1.    Location of UJC  </w:t>
      </w:r>
      <w:r>
        <w:tab/>
      </w:r>
      <w:r>
        <w:rPr>
          <w:sz w:val="26"/>
        </w:rPr>
        <w:t xml:space="preserve"> </w:t>
      </w:r>
      <w:r>
        <w:rPr>
          <w:sz w:val="26"/>
        </w:rPr>
        <w:tab/>
      </w:r>
      <w:r w:rsidR="00162AC1">
        <w:rPr>
          <w:sz w:val="26"/>
        </w:rPr>
        <w:t>3</w:t>
      </w:r>
      <w:r>
        <w:rPr>
          <w:sz w:val="26"/>
        </w:rPr>
        <w:t xml:space="preserve">  </w:t>
      </w:r>
    </w:p>
    <w:p w:rsidR="008A570F" w:rsidRDefault="008A570F" w:rsidP="008A570F">
      <w:pPr>
        <w:tabs>
          <w:tab w:val="center" w:pos="7871"/>
          <w:tab w:val="center" w:pos="9004"/>
        </w:tabs>
        <w:spacing w:after="252" w:line="360" w:lineRule="auto"/>
        <w:ind w:left="0" w:right="0" w:firstLine="0"/>
        <w:jc w:val="left"/>
        <w:rPr>
          <w:sz w:val="26"/>
        </w:rPr>
      </w:pPr>
      <w:r>
        <w:rPr>
          <w:sz w:val="26"/>
        </w:rPr>
        <w:t xml:space="preserve">Fig 3.    Widened channel section of UJC  </w:t>
      </w:r>
      <w:r>
        <w:t xml:space="preserve"> </w:t>
      </w:r>
      <w:r>
        <w:tab/>
      </w:r>
      <w:r>
        <w:rPr>
          <w:sz w:val="26"/>
        </w:rPr>
        <w:t xml:space="preserve"> </w:t>
      </w:r>
      <w:r>
        <w:rPr>
          <w:sz w:val="26"/>
        </w:rPr>
        <w:tab/>
      </w:r>
      <w:r w:rsidR="00162AC1">
        <w:rPr>
          <w:sz w:val="26"/>
        </w:rPr>
        <w:t>9</w:t>
      </w:r>
      <w:r>
        <w:rPr>
          <w:sz w:val="26"/>
        </w:rPr>
        <w:t xml:space="preserve"> </w:t>
      </w:r>
    </w:p>
    <w:p w:rsidR="008A570F" w:rsidRDefault="008A570F" w:rsidP="008A570F">
      <w:pPr>
        <w:tabs>
          <w:tab w:val="center" w:pos="7871"/>
          <w:tab w:val="center" w:pos="9004"/>
        </w:tabs>
        <w:spacing w:after="338" w:line="360" w:lineRule="auto"/>
        <w:ind w:left="0" w:right="0" w:firstLine="0"/>
        <w:jc w:val="left"/>
      </w:pPr>
      <w:r>
        <w:rPr>
          <w:sz w:val="26"/>
        </w:rPr>
        <w:t xml:space="preserve">Fig 2.    Excessive silt deposition at UJC     </w:t>
      </w:r>
      <w:r>
        <w:t xml:space="preserve"> </w:t>
      </w:r>
      <w:r>
        <w:tab/>
      </w:r>
      <w:r>
        <w:rPr>
          <w:sz w:val="40"/>
          <w:vertAlign w:val="superscript"/>
        </w:rPr>
        <w:t xml:space="preserve"> </w:t>
      </w:r>
      <w:r>
        <w:rPr>
          <w:sz w:val="40"/>
          <w:vertAlign w:val="superscript"/>
        </w:rPr>
        <w:tab/>
      </w:r>
      <w:r w:rsidR="00162AC1">
        <w:rPr>
          <w:sz w:val="26"/>
        </w:rPr>
        <w:t>10</w:t>
      </w:r>
    </w:p>
    <w:p w:rsidR="00603491" w:rsidRDefault="00C64D4D" w:rsidP="008A570F">
      <w:pPr>
        <w:tabs>
          <w:tab w:val="center" w:pos="7871"/>
          <w:tab w:val="center" w:pos="9004"/>
        </w:tabs>
        <w:spacing w:after="123" w:line="360" w:lineRule="auto"/>
        <w:ind w:left="0" w:right="0" w:firstLine="0"/>
        <w:jc w:val="left"/>
      </w:pPr>
      <w:r>
        <w:rPr>
          <w:sz w:val="26"/>
        </w:rPr>
        <w:t xml:space="preserve">Fig 4.    Excessive Silt Deposition  </w:t>
      </w:r>
      <w:r>
        <w:rPr>
          <w:sz w:val="37"/>
          <w:vertAlign w:val="subscript"/>
        </w:rPr>
        <w:t xml:space="preserve"> </w:t>
      </w:r>
      <w:r>
        <w:rPr>
          <w:sz w:val="37"/>
          <w:vertAlign w:val="subscript"/>
        </w:rPr>
        <w:tab/>
      </w:r>
      <w:r>
        <w:rPr>
          <w:sz w:val="40"/>
          <w:vertAlign w:val="superscript"/>
        </w:rPr>
        <w:t xml:space="preserve"> </w:t>
      </w:r>
      <w:r>
        <w:rPr>
          <w:sz w:val="40"/>
          <w:vertAlign w:val="superscript"/>
        </w:rPr>
        <w:tab/>
      </w:r>
      <w:r w:rsidR="00162AC1">
        <w:rPr>
          <w:sz w:val="26"/>
        </w:rPr>
        <w:t>10</w:t>
      </w:r>
      <w:r>
        <w:rPr>
          <w:sz w:val="26"/>
        </w:rPr>
        <w:t xml:space="preserve"> </w:t>
      </w:r>
      <w:r>
        <w:t xml:space="preserve"> </w:t>
      </w:r>
    </w:p>
    <w:p w:rsidR="00603491" w:rsidRDefault="00C64D4D" w:rsidP="008A570F">
      <w:pPr>
        <w:tabs>
          <w:tab w:val="center" w:pos="7871"/>
          <w:tab w:val="center" w:pos="9004"/>
        </w:tabs>
        <w:spacing w:after="134" w:line="360" w:lineRule="auto"/>
        <w:ind w:left="0" w:right="0" w:firstLine="0"/>
        <w:jc w:val="left"/>
      </w:pPr>
      <w:r>
        <w:rPr>
          <w:sz w:val="26"/>
        </w:rPr>
        <w:t xml:space="preserve">Fig 5.    Erosion of Banks  </w:t>
      </w:r>
      <w:r>
        <w:t xml:space="preserve"> </w:t>
      </w:r>
      <w:r>
        <w:tab/>
      </w:r>
      <w:r>
        <w:rPr>
          <w:sz w:val="40"/>
          <w:vertAlign w:val="superscript"/>
        </w:rPr>
        <w:t xml:space="preserve"> </w:t>
      </w:r>
      <w:r>
        <w:rPr>
          <w:sz w:val="40"/>
          <w:vertAlign w:val="superscript"/>
        </w:rPr>
        <w:tab/>
      </w:r>
      <w:r w:rsidR="00F020A6">
        <w:rPr>
          <w:sz w:val="26"/>
        </w:rPr>
        <w:t>10</w:t>
      </w:r>
      <w:r>
        <w:t xml:space="preserve"> </w:t>
      </w:r>
    </w:p>
    <w:p w:rsidR="00603491" w:rsidRDefault="00C64D4D" w:rsidP="008A570F">
      <w:pPr>
        <w:tabs>
          <w:tab w:val="center" w:pos="7871"/>
          <w:tab w:val="center" w:pos="9004"/>
        </w:tabs>
        <w:spacing w:after="135" w:line="360" w:lineRule="auto"/>
        <w:ind w:left="0" w:right="0" w:firstLine="0"/>
        <w:jc w:val="left"/>
      </w:pPr>
      <w:r>
        <w:rPr>
          <w:sz w:val="26"/>
        </w:rPr>
        <w:t xml:space="preserve">Fig 6     Inadequate freeboard  </w:t>
      </w:r>
      <w:r>
        <w:t xml:space="preserve"> </w:t>
      </w:r>
      <w:r>
        <w:tab/>
      </w:r>
      <w:r>
        <w:rPr>
          <w:sz w:val="40"/>
          <w:vertAlign w:val="superscript"/>
        </w:rPr>
        <w:t xml:space="preserve"> </w:t>
      </w:r>
      <w:r>
        <w:rPr>
          <w:sz w:val="40"/>
          <w:vertAlign w:val="superscript"/>
        </w:rPr>
        <w:tab/>
      </w:r>
      <w:r w:rsidR="00162AC1">
        <w:rPr>
          <w:sz w:val="26"/>
        </w:rPr>
        <w:t>11</w:t>
      </w:r>
      <w:r>
        <w:rPr>
          <w:sz w:val="26"/>
        </w:rPr>
        <w:t xml:space="preserve">  </w:t>
      </w:r>
      <w:r>
        <w:t xml:space="preserve"> </w:t>
      </w:r>
    </w:p>
    <w:p w:rsidR="00603491" w:rsidRDefault="00C64D4D" w:rsidP="008A570F">
      <w:pPr>
        <w:tabs>
          <w:tab w:val="center" w:pos="7871"/>
          <w:tab w:val="center" w:pos="9004"/>
        </w:tabs>
        <w:spacing w:after="131" w:line="360" w:lineRule="auto"/>
        <w:ind w:left="0" w:right="0" w:firstLine="0"/>
        <w:jc w:val="left"/>
      </w:pPr>
      <w:r>
        <w:rPr>
          <w:sz w:val="26"/>
        </w:rPr>
        <w:t xml:space="preserve">Fig 7.    Inadequate freeboard  </w:t>
      </w:r>
      <w:r>
        <w:t xml:space="preserve"> </w:t>
      </w:r>
      <w:r>
        <w:tab/>
      </w:r>
      <w:r>
        <w:rPr>
          <w:sz w:val="40"/>
          <w:vertAlign w:val="superscript"/>
        </w:rPr>
        <w:t xml:space="preserve"> </w:t>
      </w:r>
      <w:r>
        <w:rPr>
          <w:sz w:val="40"/>
          <w:vertAlign w:val="superscript"/>
        </w:rPr>
        <w:tab/>
      </w:r>
      <w:r w:rsidR="00162AC1">
        <w:rPr>
          <w:sz w:val="26"/>
        </w:rPr>
        <w:t>12</w:t>
      </w:r>
      <w:r>
        <w:rPr>
          <w:sz w:val="26"/>
        </w:rPr>
        <w:t xml:space="preserve"> </w:t>
      </w:r>
      <w:r>
        <w:t xml:space="preserve"> </w:t>
      </w:r>
    </w:p>
    <w:p w:rsidR="00603491" w:rsidRDefault="00C64D4D" w:rsidP="008A570F">
      <w:pPr>
        <w:tabs>
          <w:tab w:val="center" w:pos="7871"/>
          <w:tab w:val="center" w:pos="9004"/>
        </w:tabs>
        <w:spacing w:after="134" w:line="360" w:lineRule="auto"/>
        <w:ind w:left="0" w:right="0" w:firstLine="0"/>
        <w:jc w:val="left"/>
      </w:pPr>
      <w:r>
        <w:rPr>
          <w:sz w:val="26"/>
        </w:rPr>
        <w:t xml:space="preserve">Fig 8.    Side embayment of channel section  </w:t>
      </w:r>
      <w:r>
        <w:t xml:space="preserve"> </w:t>
      </w:r>
      <w:r>
        <w:tab/>
      </w:r>
      <w:r>
        <w:rPr>
          <w:sz w:val="40"/>
          <w:vertAlign w:val="superscript"/>
        </w:rPr>
        <w:t xml:space="preserve"> </w:t>
      </w:r>
      <w:r>
        <w:rPr>
          <w:sz w:val="40"/>
          <w:vertAlign w:val="superscript"/>
        </w:rPr>
        <w:tab/>
      </w:r>
      <w:r w:rsidR="00162AC1">
        <w:rPr>
          <w:sz w:val="26"/>
        </w:rPr>
        <w:t>12</w:t>
      </w:r>
      <w:r>
        <w:rPr>
          <w:sz w:val="26"/>
        </w:rPr>
        <w:t xml:space="preserve"> </w:t>
      </w:r>
      <w:r>
        <w:t xml:space="preserve"> </w:t>
      </w:r>
    </w:p>
    <w:p w:rsidR="00603491" w:rsidRDefault="00C64D4D" w:rsidP="008A570F">
      <w:pPr>
        <w:tabs>
          <w:tab w:val="center" w:pos="7871"/>
          <w:tab w:val="center" w:pos="9004"/>
        </w:tabs>
        <w:spacing w:after="144" w:line="360" w:lineRule="auto"/>
        <w:ind w:left="0" w:right="0" w:firstLine="0"/>
        <w:jc w:val="left"/>
      </w:pPr>
      <w:r>
        <w:rPr>
          <w:sz w:val="26"/>
        </w:rPr>
        <w:t>Fig 9.    Methodology flow chart</w:t>
      </w:r>
      <w:r>
        <w:t xml:space="preserve"> </w:t>
      </w:r>
      <w:r>
        <w:tab/>
      </w:r>
      <w:r>
        <w:rPr>
          <w:sz w:val="40"/>
          <w:vertAlign w:val="superscript"/>
        </w:rPr>
        <w:t xml:space="preserve"> </w:t>
      </w:r>
      <w:r>
        <w:rPr>
          <w:sz w:val="40"/>
          <w:vertAlign w:val="superscript"/>
        </w:rPr>
        <w:tab/>
      </w:r>
      <w:r w:rsidR="00162AC1">
        <w:rPr>
          <w:sz w:val="26"/>
        </w:rPr>
        <w:t>12</w:t>
      </w:r>
      <w:r>
        <w:rPr>
          <w:sz w:val="26"/>
        </w:rPr>
        <w:t xml:space="preserve">  </w:t>
      </w:r>
      <w:r>
        <w:t xml:space="preserve"> </w:t>
      </w:r>
    </w:p>
    <w:p w:rsidR="00603491" w:rsidRDefault="00C64D4D" w:rsidP="008A570F">
      <w:pPr>
        <w:tabs>
          <w:tab w:val="center" w:pos="7871"/>
          <w:tab w:val="center" w:pos="9004"/>
        </w:tabs>
        <w:spacing w:after="153" w:line="360" w:lineRule="auto"/>
        <w:ind w:left="0" w:right="0" w:firstLine="0"/>
        <w:jc w:val="left"/>
      </w:pPr>
      <w:r>
        <w:rPr>
          <w:sz w:val="26"/>
        </w:rPr>
        <w:t xml:space="preserve">Fig 10.  HEC-RAS main window  </w:t>
      </w:r>
      <w:r>
        <w:rPr>
          <w:sz w:val="37"/>
          <w:vertAlign w:val="subscript"/>
        </w:rPr>
        <w:t xml:space="preserve"> </w:t>
      </w:r>
      <w:r>
        <w:rPr>
          <w:sz w:val="37"/>
          <w:vertAlign w:val="subscript"/>
        </w:rPr>
        <w:tab/>
      </w:r>
      <w:r>
        <w:rPr>
          <w:sz w:val="40"/>
          <w:vertAlign w:val="superscript"/>
        </w:rPr>
        <w:t xml:space="preserve"> </w:t>
      </w:r>
      <w:r>
        <w:rPr>
          <w:sz w:val="40"/>
          <w:vertAlign w:val="superscript"/>
        </w:rPr>
        <w:tab/>
      </w:r>
      <w:r w:rsidR="00162AC1">
        <w:rPr>
          <w:sz w:val="26"/>
        </w:rPr>
        <w:t>15</w:t>
      </w:r>
      <w:r>
        <w:rPr>
          <w:sz w:val="26"/>
        </w:rPr>
        <w:t xml:space="preserve"> </w:t>
      </w:r>
      <w:r>
        <w:t xml:space="preserve"> </w:t>
      </w:r>
    </w:p>
    <w:p w:rsidR="00603491" w:rsidRDefault="00C64D4D" w:rsidP="008A570F">
      <w:pPr>
        <w:tabs>
          <w:tab w:val="center" w:pos="7871"/>
          <w:tab w:val="center" w:pos="9004"/>
        </w:tabs>
        <w:spacing w:after="152" w:line="360" w:lineRule="auto"/>
        <w:ind w:left="0" w:right="0" w:firstLine="0"/>
        <w:jc w:val="left"/>
      </w:pPr>
      <w:r>
        <w:rPr>
          <w:sz w:val="26"/>
        </w:rPr>
        <w:t xml:space="preserve">Fig 11.  Cross sectional profile  </w:t>
      </w:r>
      <w:r>
        <w:rPr>
          <w:sz w:val="37"/>
          <w:vertAlign w:val="subscript"/>
        </w:rPr>
        <w:t xml:space="preserve"> </w:t>
      </w:r>
      <w:r>
        <w:rPr>
          <w:sz w:val="37"/>
          <w:vertAlign w:val="subscript"/>
        </w:rPr>
        <w:tab/>
      </w:r>
      <w:r>
        <w:rPr>
          <w:sz w:val="40"/>
          <w:vertAlign w:val="superscript"/>
        </w:rPr>
        <w:t xml:space="preserve"> </w:t>
      </w:r>
      <w:r>
        <w:rPr>
          <w:sz w:val="40"/>
          <w:vertAlign w:val="superscript"/>
        </w:rPr>
        <w:tab/>
      </w:r>
      <w:r w:rsidR="00162AC1">
        <w:rPr>
          <w:sz w:val="26"/>
        </w:rPr>
        <w:t>17</w:t>
      </w:r>
      <w:r>
        <w:rPr>
          <w:sz w:val="26"/>
        </w:rPr>
        <w:t xml:space="preserve">  </w:t>
      </w:r>
      <w:r>
        <w:t xml:space="preserve"> </w:t>
      </w:r>
    </w:p>
    <w:p w:rsidR="00603491" w:rsidRDefault="00C64D4D" w:rsidP="008A570F">
      <w:pPr>
        <w:tabs>
          <w:tab w:val="center" w:pos="7871"/>
          <w:tab w:val="center" w:pos="9004"/>
        </w:tabs>
        <w:spacing w:after="155" w:line="360" w:lineRule="auto"/>
        <w:ind w:left="0" w:right="0" w:firstLine="0"/>
        <w:jc w:val="left"/>
      </w:pPr>
      <w:r>
        <w:rPr>
          <w:sz w:val="26"/>
        </w:rPr>
        <w:t xml:space="preserve">Fig 12.  Bridge Cross section  </w:t>
      </w:r>
      <w:r>
        <w:t xml:space="preserve"> </w:t>
      </w:r>
      <w:r>
        <w:tab/>
      </w:r>
      <w:r>
        <w:rPr>
          <w:sz w:val="40"/>
          <w:vertAlign w:val="superscript"/>
        </w:rPr>
        <w:t xml:space="preserve"> </w:t>
      </w:r>
      <w:r>
        <w:rPr>
          <w:sz w:val="40"/>
          <w:vertAlign w:val="superscript"/>
        </w:rPr>
        <w:tab/>
      </w:r>
      <w:r w:rsidR="00162AC1">
        <w:rPr>
          <w:sz w:val="26"/>
        </w:rPr>
        <w:t>25</w:t>
      </w:r>
      <w:r>
        <w:rPr>
          <w:sz w:val="26"/>
        </w:rPr>
        <w:t xml:space="preserve">  </w:t>
      </w:r>
      <w:r>
        <w:t xml:space="preserve"> </w:t>
      </w:r>
    </w:p>
    <w:p w:rsidR="00603491" w:rsidRDefault="00C64D4D" w:rsidP="008A570F">
      <w:pPr>
        <w:tabs>
          <w:tab w:val="center" w:pos="7871"/>
          <w:tab w:val="center" w:pos="9004"/>
        </w:tabs>
        <w:spacing w:after="162" w:line="360" w:lineRule="auto"/>
        <w:ind w:left="0" w:right="0" w:firstLine="0"/>
        <w:jc w:val="left"/>
      </w:pPr>
      <w:r>
        <w:rPr>
          <w:sz w:val="26"/>
        </w:rPr>
        <w:t xml:space="preserve">Fig 13   Cross sectional profile   </w:t>
      </w:r>
      <w:r>
        <w:rPr>
          <w:sz w:val="26"/>
        </w:rPr>
        <w:tab/>
      </w:r>
      <w:r>
        <w:rPr>
          <w:sz w:val="40"/>
          <w:vertAlign w:val="superscript"/>
        </w:rPr>
        <w:t xml:space="preserve"> </w:t>
      </w:r>
      <w:r>
        <w:rPr>
          <w:sz w:val="40"/>
          <w:vertAlign w:val="superscript"/>
        </w:rPr>
        <w:tab/>
      </w:r>
      <w:r w:rsidR="00162AC1">
        <w:rPr>
          <w:sz w:val="26"/>
        </w:rPr>
        <w:t>26</w:t>
      </w:r>
      <w:r>
        <w:rPr>
          <w:sz w:val="26"/>
        </w:rPr>
        <w:t xml:space="preserve"> </w:t>
      </w:r>
    </w:p>
    <w:p w:rsidR="00603491" w:rsidRDefault="00C64D4D" w:rsidP="008A570F">
      <w:pPr>
        <w:tabs>
          <w:tab w:val="center" w:pos="7871"/>
          <w:tab w:val="center" w:pos="9004"/>
        </w:tabs>
        <w:spacing w:after="134" w:line="360" w:lineRule="auto"/>
        <w:ind w:left="0" w:right="0" w:firstLine="0"/>
        <w:jc w:val="left"/>
      </w:pPr>
      <w:r>
        <w:rPr>
          <w:sz w:val="26"/>
        </w:rPr>
        <w:t xml:space="preserve">Fig 14.  Longitudinal profile at discharge 2223 cusecs  </w:t>
      </w:r>
      <w:r>
        <w:rPr>
          <w:sz w:val="37"/>
          <w:vertAlign w:val="subscript"/>
        </w:rPr>
        <w:t xml:space="preserve"> </w:t>
      </w:r>
      <w:r>
        <w:rPr>
          <w:sz w:val="37"/>
          <w:vertAlign w:val="subscript"/>
        </w:rPr>
        <w:tab/>
      </w:r>
      <w:r>
        <w:rPr>
          <w:sz w:val="40"/>
          <w:vertAlign w:val="superscript"/>
        </w:rPr>
        <w:t xml:space="preserve"> </w:t>
      </w:r>
      <w:r>
        <w:rPr>
          <w:sz w:val="40"/>
          <w:vertAlign w:val="superscript"/>
        </w:rPr>
        <w:tab/>
      </w:r>
      <w:r w:rsidR="00162AC1">
        <w:rPr>
          <w:sz w:val="26"/>
        </w:rPr>
        <w:t>27</w:t>
      </w:r>
      <w:r>
        <w:rPr>
          <w:sz w:val="26"/>
        </w:rPr>
        <w:t xml:space="preserve">  </w:t>
      </w:r>
      <w:r>
        <w:t xml:space="preserve"> </w:t>
      </w:r>
    </w:p>
    <w:p w:rsidR="00603491" w:rsidRDefault="00C64D4D" w:rsidP="008A570F">
      <w:pPr>
        <w:tabs>
          <w:tab w:val="center" w:pos="7871"/>
          <w:tab w:val="center" w:pos="9004"/>
        </w:tabs>
        <w:spacing w:after="138" w:line="360" w:lineRule="auto"/>
        <w:ind w:left="0" w:right="0" w:firstLine="0"/>
        <w:jc w:val="left"/>
      </w:pPr>
      <w:r>
        <w:rPr>
          <w:sz w:val="26"/>
        </w:rPr>
        <w:t xml:space="preserve">Fig 15.  Longitudinal profile at discharge 8893 cusecs  </w:t>
      </w:r>
      <w:r>
        <w:rPr>
          <w:sz w:val="37"/>
          <w:vertAlign w:val="subscript"/>
        </w:rPr>
        <w:t xml:space="preserve"> </w:t>
      </w:r>
      <w:r>
        <w:rPr>
          <w:sz w:val="37"/>
          <w:vertAlign w:val="subscript"/>
        </w:rPr>
        <w:tab/>
      </w:r>
      <w:r>
        <w:rPr>
          <w:sz w:val="40"/>
          <w:vertAlign w:val="superscript"/>
        </w:rPr>
        <w:t xml:space="preserve"> </w:t>
      </w:r>
      <w:r>
        <w:rPr>
          <w:sz w:val="40"/>
          <w:vertAlign w:val="superscript"/>
        </w:rPr>
        <w:tab/>
      </w:r>
      <w:r w:rsidR="00162AC1">
        <w:rPr>
          <w:sz w:val="26"/>
        </w:rPr>
        <w:t>27</w:t>
      </w:r>
      <w:r>
        <w:rPr>
          <w:sz w:val="26"/>
        </w:rPr>
        <w:t xml:space="preserve">  </w:t>
      </w:r>
      <w:r>
        <w:t xml:space="preserve"> </w:t>
      </w:r>
    </w:p>
    <w:p w:rsidR="00603491" w:rsidRDefault="00C64D4D" w:rsidP="008A570F">
      <w:pPr>
        <w:tabs>
          <w:tab w:val="center" w:pos="7871"/>
          <w:tab w:val="center" w:pos="9004"/>
        </w:tabs>
        <w:spacing w:after="127" w:line="360" w:lineRule="auto"/>
        <w:ind w:left="0" w:right="0" w:firstLine="0"/>
        <w:jc w:val="left"/>
      </w:pPr>
      <w:r>
        <w:rPr>
          <w:sz w:val="26"/>
        </w:rPr>
        <w:t xml:space="preserve">Fig 16.  Longitudinal profile at discharge 12000 cusecs  </w:t>
      </w:r>
      <w:r>
        <w:rPr>
          <w:sz w:val="37"/>
          <w:vertAlign w:val="subscript"/>
        </w:rPr>
        <w:t xml:space="preserve"> </w:t>
      </w:r>
      <w:r>
        <w:rPr>
          <w:sz w:val="37"/>
          <w:vertAlign w:val="subscript"/>
        </w:rPr>
        <w:tab/>
      </w:r>
      <w:r>
        <w:rPr>
          <w:sz w:val="40"/>
          <w:vertAlign w:val="superscript"/>
        </w:rPr>
        <w:t xml:space="preserve"> </w:t>
      </w:r>
      <w:r>
        <w:rPr>
          <w:sz w:val="40"/>
          <w:vertAlign w:val="superscript"/>
        </w:rPr>
        <w:tab/>
      </w:r>
      <w:r w:rsidR="00162AC1">
        <w:rPr>
          <w:sz w:val="26"/>
        </w:rPr>
        <w:t>28</w:t>
      </w:r>
      <w:r>
        <w:rPr>
          <w:sz w:val="26"/>
        </w:rPr>
        <w:t xml:space="preserve">  </w:t>
      </w:r>
      <w:r>
        <w:t xml:space="preserve"> </w:t>
      </w:r>
    </w:p>
    <w:p w:rsidR="00603491" w:rsidRDefault="00C64D4D" w:rsidP="008A570F">
      <w:pPr>
        <w:tabs>
          <w:tab w:val="center" w:pos="7871"/>
          <w:tab w:val="center" w:pos="9004"/>
        </w:tabs>
        <w:spacing w:after="134" w:line="360" w:lineRule="auto"/>
        <w:ind w:left="0" w:right="0" w:firstLine="0"/>
        <w:jc w:val="left"/>
      </w:pPr>
      <w:r>
        <w:rPr>
          <w:sz w:val="26"/>
        </w:rPr>
        <w:t xml:space="preserve">Fig 17.  Longitudinal profile at discharge 3000 cusecs  </w:t>
      </w:r>
      <w:r>
        <w:rPr>
          <w:sz w:val="37"/>
          <w:vertAlign w:val="subscript"/>
        </w:rPr>
        <w:t xml:space="preserve"> </w:t>
      </w:r>
      <w:r>
        <w:rPr>
          <w:sz w:val="37"/>
          <w:vertAlign w:val="subscript"/>
        </w:rPr>
        <w:tab/>
      </w:r>
      <w:r>
        <w:rPr>
          <w:sz w:val="40"/>
          <w:vertAlign w:val="superscript"/>
        </w:rPr>
        <w:t xml:space="preserve"> </w:t>
      </w:r>
      <w:r>
        <w:rPr>
          <w:sz w:val="40"/>
          <w:vertAlign w:val="superscript"/>
        </w:rPr>
        <w:tab/>
      </w:r>
      <w:r w:rsidR="00162AC1">
        <w:rPr>
          <w:sz w:val="26"/>
        </w:rPr>
        <w:t>29</w:t>
      </w:r>
      <w:r>
        <w:rPr>
          <w:sz w:val="26"/>
        </w:rPr>
        <w:t xml:space="preserve"> </w:t>
      </w:r>
      <w:r>
        <w:t xml:space="preserve"> </w:t>
      </w:r>
    </w:p>
    <w:p w:rsidR="00603491" w:rsidRDefault="00C64D4D" w:rsidP="008A570F">
      <w:pPr>
        <w:tabs>
          <w:tab w:val="center" w:pos="7871"/>
          <w:tab w:val="center" w:pos="9004"/>
        </w:tabs>
        <w:spacing w:after="116" w:line="360" w:lineRule="auto"/>
        <w:ind w:left="0" w:right="0" w:firstLine="0"/>
        <w:jc w:val="left"/>
      </w:pPr>
      <w:r>
        <w:rPr>
          <w:sz w:val="26"/>
        </w:rPr>
        <w:t xml:space="preserve">Fig 18.  Longitudinal profile at discharge 7700 cusecs  </w:t>
      </w:r>
      <w:r>
        <w:rPr>
          <w:sz w:val="37"/>
          <w:vertAlign w:val="subscript"/>
        </w:rPr>
        <w:t xml:space="preserve"> </w:t>
      </w:r>
      <w:r>
        <w:rPr>
          <w:sz w:val="37"/>
          <w:vertAlign w:val="subscript"/>
        </w:rPr>
        <w:tab/>
      </w:r>
      <w:r>
        <w:rPr>
          <w:sz w:val="40"/>
          <w:vertAlign w:val="superscript"/>
        </w:rPr>
        <w:t xml:space="preserve"> </w:t>
      </w:r>
      <w:r>
        <w:rPr>
          <w:sz w:val="40"/>
          <w:vertAlign w:val="superscript"/>
        </w:rPr>
        <w:tab/>
      </w:r>
      <w:r w:rsidR="00162AC1">
        <w:rPr>
          <w:sz w:val="26"/>
        </w:rPr>
        <w:t>29</w:t>
      </w:r>
      <w:r>
        <w:rPr>
          <w:sz w:val="26"/>
        </w:rPr>
        <w:t xml:space="preserve">  </w:t>
      </w:r>
      <w:r>
        <w:t xml:space="preserve"> </w:t>
      </w:r>
    </w:p>
    <w:p w:rsidR="008A570F" w:rsidRDefault="00C64D4D" w:rsidP="00162AC1">
      <w:pPr>
        <w:tabs>
          <w:tab w:val="center" w:pos="7871"/>
          <w:tab w:val="center" w:pos="9004"/>
        </w:tabs>
        <w:spacing w:after="0" w:line="360" w:lineRule="auto"/>
        <w:ind w:left="0" w:right="0" w:firstLine="0"/>
        <w:jc w:val="left"/>
      </w:pPr>
      <w:r>
        <w:rPr>
          <w:sz w:val="26"/>
        </w:rPr>
        <w:lastRenderedPageBreak/>
        <w:t xml:space="preserve">Fig 19.  Longitudinal profile at discharge 13000 cusecs  </w:t>
      </w:r>
      <w:r>
        <w:rPr>
          <w:sz w:val="37"/>
          <w:vertAlign w:val="subscript"/>
        </w:rPr>
        <w:t xml:space="preserve"> </w:t>
      </w:r>
      <w:r>
        <w:rPr>
          <w:sz w:val="37"/>
          <w:vertAlign w:val="subscript"/>
        </w:rPr>
        <w:tab/>
      </w:r>
      <w:r>
        <w:rPr>
          <w:sz w:val="40"/>
          <w:vertAlign w:val="superscript"/>
        </w:rPr>
        <w:t xml:space="preserve"> </w:t>
      </w:r>
      <w:r>
        <w:rPr>
          <w:sz w:val="40"/>
          <w:vertAlign w:val="superscript"/>
        </w:rPr>
        <w:tab/>
      </w:r>
      <w:r w:rsidR="00162AC1">
        <w:rPr>
          <w:sz w:val="26"/>
        </w:rPr>
        <w:t>30</w:t>
      </w:r>
      <w:r>
        <w:rPr>
          <w:sz w:val="26"/>
        </w:rPr>
        <w:t xml:space="preserve"> </w:t>
      </w:r>
      <w:r>
        <w:t xml:space="preserve"> </w:t>
      </w:r>
    </w:p>
    <w:p w:rsidR="00603491" w:rsidRDefault="00C64D4D" w:rsidP="00162AC1">
      <w:pPr>
        <w:tabs>
          <w:tab w:val="center" w:pos="7871"/>
          <w:tab w:val="center" w:pos="9004"/>
        </w:tabs>
        <w:spacing w:after="153" w:line="360" w:lineRule="auto"/>
        <w:ind w:left="0" w:right="0" w:firstLine="0"/>
        <w:jc w:val="left"/>
      </w:pPr>
      <w:r>
        <w:rPr>
          <w:sz w:val="26"/>
        </w:rPr>
        <w:t xml:space="preserve">Fig 20.  Cross-sectional profile  </w:t>
      </w:r>
      <w:r>
        <w:t xml:space="preserve"> </w:t>
      </w:r>
      <w:r>
        <w:tab/>
      </w:r>
      <w:r>
        <w:rPr>
          <w:sz w:val="26"/>
        </w:rPr>
        <w:t xml:space="preserve"> </w:t>
      </w:r>
      <w:r>
        <w:rPr>
          <w:sz w:val="26"/>
        </w:rPr>
        <w:tab/>
      </w:r>
      <w:r w:rsidR="00162AC1">
        <w:rPr>
          <w:sz w:val="26"/>
        </w:rPr>
        <w:t>31</w:t>
      </w:r>
      <w:r>
        <w:rPr>
          <w:sz w:val="26"/>
        </w:rPr>
        <w:t xml:space="preserve">  </w:t>
      </w:r>
      <w:r>
        <w:t xml:space="preserve"> </w:t>
      </w:r>
    </w:p>
    <w:p w:rsidR="00603491" w:rsidRDefault="00C64D4D" w:rsidP="00162AC1">
      <w:pPr>
        <w:tabs>
          <w:tab w:val="center" w:pos="7871"/>
          <w:tab w:val="center" w:pos="9004"/>
        </w:tabs>
        <w:spacing w:after="168" w:line="360" w:lineRule="auto"/>
        <w:ind w:left="0" w:right="0" w:firstLine="0"/>
        <w:jc w:val="left"/>
      </w:pPr>
      <w:r>
        <w:rPr>
          <w:sz w:val="26"/>
        </w:rPr>
        <w:t xml:space="preserve">Fig 21.  Longitudinal profile at discharge 6000 cusecs </w:t>
      </w:r>
      <w:r>
        <w:t xml:space="preserve"> </w:t>
      </w:r>
      <w:r>
        <w:tab/>
      </w:r>
      <w:r>
        <w:rPr>
          <w:sz w:val="26"/>
        </w:rPr>
        <w:t xml:space="preserve"> </w:t>
      </w:r>
      <w:r>
        <w:rPr>
          <w:sz w:val="26"/>
        </w:rPr>
        <w:tab/>
      </w:r>
      <w:r w:rsidR="00162AC1">
        <w:rPr>
          <w:sz w:val="26"/>
        </w:rPr>
        <w:t>32</w:t>
      </w:r>
      <w:r>
        <w:rPr>
          <w:sz w:val="26"/>
        </w:rPr>
        <w:t xml:space="preserve">  </w:t>
      </w:r>
      <w:r>
        <w:t xml:space="preserve"> </w:t>
      </w:r>
    </w:p>
    <w:p w:rsidR="00603491" w:rsidRDefault="00C64D4D" w:rsidP="00162AC1">
      <w:pPr>
        <w:tabs>
          <w:tab w:val="center" w:pos="7871"/>
          <w:tab w:val="center" w:pos="9004"/>
        </w:tabs>
        <w:spacing w:after="252" w:line="360" w:lineRule="auto"/>
        <w:ind w:left="0" w:right="0" w:firstLine="0"/>
        <w:jc w:val="left"/>
      </w:pPr>
      <w:r>
        <w:rPr>
          <w:sz w:val="26"/>
        </w:rPr>
        <w:t xml:space="preserve">Fig 22.  Longitudinal profile at discharge 14850 cusecs  </w:t>
      </w:r>
      <w:r>
        <w:t xml:space="preserve"> </w:t>
      </w:r>
      <w:r>
        <w:tab/>
      </w:r>
      <w:r>
        <w:rPr>
          <w:sz w:val="26"/>
        </w:rPr>
        <w:t xml:space="preserve"> </w:t>
      </w:r>
      <w:r>
        <w:rPr>
          <w:sz w:val="26"/>
        </w:rPr>
        <w:tab/>
      </w:r>
      <w:r w:rsidR="00162AC1">
        <w:rPr>
          <w:sz w:val="26"/>
        </w:rPr>
        <w:t>32</w:t>
      </w:r>
      <w:r>
        <w:rPr>
          <w:sz w:val="26"/>
        </w:rPr>
        <w:t xml:space="preserve">  </w:t>
      </w:r>
      <w:r>
        <w:t xml:space="preserve"> </w:t>
      </w:r>
    </w:p>
    <w:p w:rsidR="00603491" w:rsidRDefault="00C64D4D" w:rsidP="00162AC1">
      <w:pPr>
        <w:tabs>
          <w:tab w:val="center" w:pos="8955"/>
        </w:tabs>
        <w:spacing w:after="160" w:line="360" w:lineRule="auto"/>
        <w:ind w:left="0" w:right="0" w:firstLine="0"/>
        <w:jc w:val="left"/>
      </w:pPr>
      <w:r>
        <w:rPr>
          <w:sz w:val="28"/>
        </w:rPr>
        <w:t xml:space="preserve">Fig 23. </w:t>
      </w:r>
      <w:r>
        <w:rPr>
          <w:sz w:val="26"/>
        </w:rPr>
        <w:t>Longitudinal profile at discharge 16000 cusecs</w:t>
      </w:r>
      <w:r>
        <w:rPr>
          <w:sz w:val="28"/>
        </w:rPr>
        <w:t xml:space="preserve">   </w:t>
      </w:r>
      <w:r>
        <w:rPr>
          <w:sz w:val="28"/>
        </w:rPr>
        <w:tab/>
      </w:r>
      <w:r w:rsidR="00162AC1" w:rsidRPr="00162AC1">
        <w:rPr>
          <w:sz w:val="26"/>
          <w:szCs w:val="26"/>
        </w:rPr>
        <w:t xml:space="preserve"> 33</w:t>
      </w:r>
      <w:r>
        <w:rPr>
          <w:sz w:val="28"/>
        </w:rPr>
        <w:t xml:space="preserve"> </w:t>
      </w:r>
    </w:p>
    <w:p w:rsidR="00603491" w:rsidRDefault="00C64D4D" w:rsidP="00162AC1">
      <w:pPr>
        <w:tabs>
          <w:tab w:val="center" w:pos="8944"/>
        </w:tabs>
        <w:spacing w:after="160" w:line="360" w:lineRule="auto"/>
        <w:ind w:left="0" w:right="0" w:firstLine="0"/>
        <w:jc w:val="left"/>
      </w:pPr>
      <w:r>
        <w:rPr>
          <w:sz w:val="26"/>
        </w:rPr>
        <w:t>Fig 24.  Longitudinal profile at discharge 21000 cusecs</w:t>
      </w:r>
      <w:r>
        <w:t xml:space="preserve"> </w:t>
      </w:r>
      <w:r>
        <w:tab/>
      </w:r>
      <w:r w:rsidR="00162AC1">
        <w:t xml:space="preserve"> </w:t>
      </w:r>
      <w:r w:rsidR="00162AC1">
        <w:rPr>
          <w:sz w:val="26"/>
        </w:rPr>
        <w:t>34</w:t>
      </w:r>
      <w:r>
        <w:rPr>
          <w:sz w:val="26"/>
        </w:rPr>
        <w:t xml:space="preserve"> </w:t>
      </w:r>
      <w:r>
        <w:t xml:space="preserve"> </w:t>
      </w:r>
    </w:p>
    <w:p w:rsidR="00603491" w:rsidRDefault="00C64D4D" w:rsidP="00162AC1">
      <w:pPr>
        <w:tabs>
          <w:tab w:val="center" w:pos="8944"/>
        </w:tabs>
        <w:spacing w:after="160" w:line="360" w:lineRule="auto"/>
        <w:ind w:left="0" w:right="0" w:firstLine="0"/>
        <w:jc w:val="left"/>
      </w:pPr>
      <w:r>
        <w:rPr>
          <w:sz w:val="40"/>
          <w:vertAlign w:val="superscript"/>
        </w:rPr>
        <w:t xml:space="preserve"> </w:t>
      </w:r>
      <w:r>
        <w:rPr>
          <w:sz w:val="26"/>
        </w:rPr>
        <w:t xml:space="preserve">Fig 25.  Longitudinal profile at discharge 8500 cusecs  </w:t>
      </w:r>
      <w:r>
        <w:t xml:space="preserve"> </w:t>
      </w:r>
      <w:r>
        <w:tab/>
      </w:r>
      <w:r w:rsidR="00162AC1">
        <w:rPr>
          <w:sz w:val="26"/>
        </w:rPr>
        <w:t>35</w:t>
      </w:r>
      <w:r>
        <w:rPr>
          <w:sz w:val="26"/>
        </w:rPr>
        <w:t xml:space="preserve">  </w:t>
      </w:r>
      <w:r>
        <w:t xml:space="preserve"> </w:t>
      </w:r>
    </w:p>
    <w:p w:rsidR="00603491" w:rsidRDefault="00C64D4D" w:rsidP="00162AC1">
      <w:pPr>
        <w:tabs>
          <w:tab w:val="center" w:pos="8944"/>
        </w:tabs>
        <w:spacing w:after="160" w:line="360" w:lineRule="auto"/>
        <w:ind w:left="0" w:right="0" w:firstLine="0"/>
        <w:jc w:val="left"/>
      </w:pPr>
      <w:r>
        <w:rPr>
          <w:sz w:val="40"/>
          <w:vertAlign w:val="superscript"/>
        </w:rPr>
        <w:t xml:space="preserve"> </w:t>
      </w:r>
      <w:r>
        <w:rPr>
          <w:sz w:val="26"/>
        </w:rPr>
        <w:t>Fig 26.  Longitudinal profile at discharge 10671 cusecs</w:t>
      </w:r>
      <w:r>
        <w:t xml:space="preserve"> </w:t>
      </w:r>
      <w:r>
        <w:tab/>
      </w:r>
      <w:r w:rsidR="00162AC1">
        <w:rPr>
          <w:sz w:val="26"/>
        </w:rPr>
        <w:t>35</w:t>
      </w:r>
      <w:r>
        <w:rPr>
          <w:sz w:val="26"/>
        </w:rPr>
        <w:t xml:space="preserve">  </w:t>
      </w:r>
      <w:r>
        <w:t xml:space="preserve"> </w:t>
      </w:r>
    </w:p>
    <w:p w:rsidR="00603491" w:rsidRDefault="00C64D4D" w:rsidP="00162AC1">
      <w:pPr>
        <w:tabs>
          <w:tab w:val="center" w:pos="8944"/>
        </w:tabs>
        <w:spacing w:after="160" w:line="360" w:lineRule="auto"/>
        <w:ind w:left="0" w:right="0" w:firstLine="0"/>
        <w:jc w:val="left"/>
      </w:pPr>
      <w:r>
        <w:rPr>
          <w:sz w:val="26"/>
        </w:rPr>
        <w:t xml:space="preserve"> Fig 27. Longitudinal profile of Bridge  </w:t>
      </w:r>
      <w:r>
        <w:t xml:space="preserve"> </w:t>
      </w:r>
      <w:r>
        <w:tab/>
      </w:r>
      <w:r w:rsidR="00162AC1">
        <w:rPr>
          <w:sz w:val="26"/>
        </w:rPr>
        <w:t>36</w:t>
      </w:r>
      <w:r>
        <w:t xml:space="preserve"> </w:t>
      </w:r>
    </w:p>
    <w:p w:rsidR="00603491" w:rsidRDefault="00C64D4D" w:rsidP="008A570F">
      <w:pPr>
        <w:spacing w:after="90" w:line="360" w:lineRule="auto"/>
        <w:ind w:left="29" w:right="0" w:firstLine="0"/>
        <w:jc w:val="left"/>
      </w:pPr>
      <w:r>
        <w:rPr>
          <w:b/>
          <w:sz w:val="28"/>
        </w:rPr>
        <w:t xml:space="preserve"> </w:t>
      </w:r>
      <w:r>
        <w:rPr>
          <w:sz w:val="28"/>
        </w:rPr>
        <w:t xml:space="preserve"> </w:t>
      </w:r>
      <w:r>
        <w:t xml:space="preserve"> </w:t>
      </w:r>
    </w:p>
    <w:p w:rsidR="00603491" w:rsidRDefault="00C64D4D">
      <w:pPr>
        <w:spacing w:after="89" w:line="259" w:lineRule="auto"/>
        <w:ind w:left="29" w:right="0" w:firstLine="0"/>
        <w:jc w:val="left"/>
      </w:pPr>
      <w:r>
        <w:t xml:space="preserve">  </w:t>
      </w:r>
    </w:p>
    <w:p w:rsidR="00603491" w:rsidRDefault="00C64D4D">
      <w:pPr>
        <w:spacing w:after="88" w:line="259" w:lineRule="auto"/>
        <w:ind w:left="29" w:right="0" w:firstLine="0"/>
        <w:jc w:val="left"/>
      </w:pPr>
      <w:r>
        <w:t xml:space="preserve">  </w:t>
      </w:r>
    </w:p>
    <w:p w:rsidR="00603491" w:rsidRDefault="00C64D4D">
      <w:pPr>
        <w:spacing w:after="93" w:line="259" w:lineRule="auto"/>
        <w:ind w:left="29" w:right="0" w:firstLine="0"/>
        <w:jc w:val="left"/>
      </w:pPr>
      <w:r>
        <w:t xml:space="preserve">  </w:t>
      </w:r>
    </w:p>
    <w:p w:rsidR="00603491" w:rsidRDefault="00C64D4D">
      <w:pPr>
        <w:spacing w:after="88" w:line="259" w:lineRule="auto"/>
        <w:ind w:left="29" w:right="0" w:firstLine="0"/>
        <w:jc w:val="left"/>
      </w:pPr>
      <w:r>
        <w:t xml:space="preserve">  </w:t>
      </w:r>
    </w:p>
    <w:p w:rsidR="00603491" w:rsidRDefault="00C64D4D">
      <w:pPr>
        <w:spacing w:after="91" w:line="259" w:lineRule="auto"/>
        <w:ind w:left="29" w:right="0" w:firstLine="0"/>
        <w:jc w:val="left"/>
      </w:pPr>
      <w:r>
        <w:t xml:space="preserve">  </w:t>
      </w:r>
    </w:p>
    <w:p w:rsidR="00603491" w:rsidRDefault="00C64D4D">
      <w:pPr>
        <w:spacing w:after="91" w:line="259" w:lineRule="auto"/>
        <w:ind w:left="29" w:right="0" w:firstLine="0"/>
        <w:jc w:val="left"/>
      </w:pPr>
      <w:r>
        <w:t xml:space="preserve">  </w:t>
      </w:r>
    </w:p>
    <w:p w:rsidR="00603491" w:rsidRDefault="00C64D4D">
      <w:pPr>
        <w:spacing w:after="88" w:line="259" w:lineRule="auto"/>
        <w:ind w:left="29" w:right="0" w:firstLine="0"/>
        <w:jc w:val="left"/>
      </w:pPr>
      <w:r>
        <w:t xml:space="preserve">  </w:t>
      </w:r>
    </w:p>
    <w:p w:rsidR="00603491" w:rsidRDefault="00C64D4D">
      <w:pPr>
        <w:spacing w:after="93" w:line="259" w:lineRule="auto"/>
        <w:ind w:left="29" w:right="0" w:firstLine="0"/>
        <w:jc w:val="left"/>
      </w:pPr>
      <w:r>
        <w:t xml:space="preserve">  </w:t>
      </w:r>
    </w:p>
    <w:p w:rsidR="00603491" w:rsidRDefault="00C64D4D">
      <w:pPr>
        <w:spacing w:after="88" w:line="259" w:lineRule="auto"/>
        <w:ind w:left="29" w:right="0" w:firstLine="0"/>
        <w:jc w:val="left"/>
      </w:pPr>
      <w:r>
        <w:t xml:space="preserve">  </w:t>
      </w:r>
    </w:p>
    <w:p w:rsidR="00603491" w:rsidRDefault="00C64D4D">
      <w:pPr>
        <w:spacing w:after="91" w:line="259" w:lineRule="auto"/>
        <w:ind w:left="29" w:right="0" w:firstLine="0"/>
        <w:jc w:val="left"/>
      </w:pPr>
      <w:r>
        <w:t xml:space="preserve">  </w:t>
      </w:r>
    </w:p>
    <w:p w:rsidR="00603491" w:rsidRDefault="00C64D4D">
      <w:pPr>
        <w:spacing w:after="91" w:line="259" w:lineRule="auto"/>
        <w:ind w:left="29" w:right="0" w:firstLine="0"/>
        <w:jc w:val="left"/>
      </w:pPr>
      <w:r>
        <w:t xml:space="preserve">  </w:t>
      </w:r>
    </w:p>
    <w:p w:rsidR="00603491" w:rsidRDefault="00C64D4D">
      <w:pPr>
        <w:spacing w:after="91" w:line="259" w:lineRule="auto"/>
        <w:ind w:left="29" w:right="0" w:firstLine="0"/>
        <w:jc w:val="left"/>
      </w:pPr>
      <w:r>
        <w:t xml:space="preserve">  </w:t>
      </w:r>
    </w:p>
    <w:p w:rsidR="00603491" w:rsidRDefault="00C64D4D">
      <w:pPr>
        <w:spacing w:after="88" w:line="259" w:lineRule="auto"/>
        <w:ind w:left="29" w:right="0" w:firstLine="0"/>
        <w:jc w:val="left"/>
      </w:pPr>
      <w:r>
        <w:t xml:space="preserve">  </w:t>
      </w:r>
    </w:p>
    <w:p w:rsidR="00603491" w:rsidRDefault="00C64D4D">
      <w:pPr>
        <w:spacing w:after="93" w:line="259" w:lineRule="auto"/>
        <w:ind w:left="29" w:right="0" w:firstLine="0"/>
        <w:jc w:val="left"/>
      </w:pPr>
      <w:r>
        <w:t xml:space="preserve">  </w:t>
      </w:r>
    </w:p>
    <w:p w:rsidR="00603491" w:rsidRDefault="00C64D4D">
      <w:pPr>
        <w:spacing w:after="88" w:line="259" w:lineRule="auto"/>
        <w:ind w:left="29" w:right="0" w:firstLine="0"/>
        <w:jc w:val="left"/>
      </w:pPr>
      <w:r>
        <w:t xml:space="preserve">  </w:t>
      </w:r>
    </w:p>
    <w:p w:rsidR="00603491" w:rsidRDefault="00C64D4D">
      <w:pPr>
        <w:spacing w:after="88" w:line="259" w:lineRule="auto"/>
        <w:ind w:left="29" w:right="0" w:firstLine="0"/>
        <w:jc w:val="left"/>
      </w:pPr>
      <w:r>
        <w:t xml:space="preserve">  </w:t>
      </w:r>
    </w:p>
    <w:p w:rsidR="00D405CF" w:rsidRDefault="00C64D4D" w:rsidP="008A570F">
      <w:pPr>
        <w:spacing w:after="93" w:line="259" w:lineRule="auto"/>
        <w:ind w:left="29" w:right="0" w:firstLine="0"/>
        <w:jc w:val="left"/>
      </w:pPr>
      <w:r>
        <w:t xml:space="preserve">  </w:t>
      </w:r>
    </w:p>
    <w:p w:rsidR="00FF6F8C" w:rsidRPr="008A570F" w:rsidRDefault="00FF6F8C" w:rsidP="008A570F">
      <w:pPr>
        <w:spacing w:after="93" w:line="259" w:lineRule="auto"/>
        <w:ind w:left="29" w:right="0" w:firstLine="0"/>
        <w:jc w:val="left"/>
      </w:pPr>
    </w:p>
    <w:p w:rsidR="00603491" w:rsidRDefault="00C64D4D">
      <w:pPr>
        <w:spacing w:after="0" w:line="265" w:lineRule="auto"/>
        <w:ind w:left="10" w:right="161"/>
        <w:jc w:val="center"/>
      </w:pPr>
      <w:r>
        <w:rPr>
          <w:b/>
          <w:sz w:val="36"/>
        </w:rPr>
        <w:lastRenderedPageBreak/>
        <w:t xml:space="preserve">LIST OF TABLES  </w:t>
      </w:r>
    </w:p>
    <w:p w:rsidR="00603491" w:rsidRDefault="00C64D4D">
      <w:pPr>
        <w:spacing w:after="0" w:line="259" w:lineRule="auto"/>
        <w:ind w:left="29" w:right="0" w:firstLine="0"/>
        <w:jc w:val="left"/>
      </w:pPr>
      <w:r>
        <w:t xml:space="preserve">  </w:t>
      </w:r>
    </w:p>
    <w:p w:rsidR="00603491" w:rsidRDefault="00C64D4D">
      <w:pPr>
        <w:tabs>
          <w:tab w:val="center" w:pos="8661"/>
        </w:tabs>
        <w:spacing w:after="160" w:line="259" w:lineRule="auto"/>
        <w:ind w:left="0" w:right="0" w:firstLine="0"/>
        <w:jc w:val="left"/>
      </w:pPr>
      <w:r>
        <w:rPr>
          <w:b/>
          <w:sz w:val="26"/>
        </w:rPr>
        <w:t xml:space="preserve">LIST </w:t>
      </w:r>
      <w:r>
        <w:t xml:space="preserve"> </w:t>
      </w:r>
      <w:r>
        <w:tab/>
      </w:r>
      <w:r>
        <w:rPr>
          <w:b/>
          <w:sz w:val="26"/>
        </w:rPr>
        <w:t xml:space="preserve">PAGE NO </w:t>
      </w:r>
    </w:p>
    <w:p w:rsidR="00603491" w:rsidRDefault="00C64D4D">
      <w:pPr>
        <w:spacing w:after="160" w:line="259" w:lineRule="auto"/>
        <w:ind w:left="0" w:right="0" w:firstLine="0"/>
        <w:jc w:val="left"/>
      </w:pPr>
      <w:r>
        <w:rPr>
          <w:b/>
          <w:sz w:val="26"/>
        </w:rPr>
        <w:t xml:space="preserve"> </w:t>
      </w:r>
      <w:r>
        <w:rPr>
          <w:b/>
          <w:sz w:val="26"/>
        </w:rPr>
        <w:tab/>
        <w:t xml:space="preserve"> </w:t>
      </w:r>
    </w:p>
    <w:sdt>
      <w:sdtPr>
        <w:rPr>
          <w:rFonts w:ascii="Times New Roman" w:eastAsia="Times New Roman" w:hAnsi="Times New Roman" w:cs="Times New Roman"/>
          <w:sz w:val="24"/>
        </w:rPr>
        <w:id w:val="1275438788"/>
        <w:docPartObj>
          <w:docPartGallery w:val="Table of Contents"/>
        </w:docPartObj>
      </w:sdtPr>
      <w:sdtEndPr/>
      <w:sdtContent>
        <w:p w:rsidR="008A570F" w:rsidRPr="008A570F" w:rsidRDefault="00C64D4D" w:rsidP="008A570F">
          <w:pPr>
            <w:pStyle w:val="TOC1"/>
            <w:tabs>
              <w:tab w:val="right" w:pos="9774"/>
            </w:tabs>
            <w:spacing w:line="360" w:lineRule="auto"/>
            <w:rPr>
              <w:rFonts w:ascii="Times New Roman" w:eastAsiaTheme="minorEastAsia" w:hAnsi="Times New Roman" w:cs="Times New Roman"/>
              <w:noProof/>
              <w:color w:val="auto"/>
              <w:sz w:val="26"/>
              <w:szCs w:val="26"/>
            </w:rPr>
          </w:pPr>
          <w:r w:rsidRPr="008A570F">
            <w:rPr>
              <w:rFonts w:ascii="Times New Roman" w:hAnsi="Times New Roman" w:cs="Times New Roman"/>
              <w:sz w:val="26"/>
              <w:szCs w:val="26"/>
            </w:rPr>
            <w:fldChar w:fldCharType="begin"/>
          </w:r>
          <w:r w:rsidRPr="008A570F">
            <w:rPr>
              <w:rFonts w:ascii="Times New Roman" w:hAnsi="Times New Roman" w:cs="Times New Roman"/>
              <w:sz w:val="26"/>
              <w:szCs w:val="26"/>
            </w:rPr>
            <w:instrText xml:space="preserve"> TOC \o "1-1" \h \z \u </w:instrText>
          </w:r>
          <w:r w:rsidRPr="008A570F">
            <w:rPr>
              <w:rFonts w:ascii="Times New Roman" w:hAnsi="Times New Roman" w:cs="Times New Roman"/>
              <w:sz w:val="26"/>
              <w:szCs w:val="26"/>
            </w:rPr>
            <w:fldChar w:fldCharType="separate"/>
          </w:r>
          <w:hyperlink w:anchor="_Toc523160710" w:history="1">
            <w:r w:rsidR="008A570F" w:rsidRPr="008A570F">
              <w:rPr>
                <w:rStyle w:val="Hyperlink"/>
                <w:rFonts w:ascii="Times New Roman" w:hAnsi="Times New Roman" w:cs="Times New Roman"/>
                <w:noProof/>
                <w:sz w:val="26"/>
                <w:szCs w:val="26"/>
              </w:rPr>
              <w:t>Table 1: Existing design parameter</w:t>
            </w:r>
            <w:r w:rsidR="00F020A6">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_Toc523160710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18</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11" w:history="1">
            <w:r w:rsidR="00B17CBF">
              <w:rPr>
                <w:rStyle w:val="Hyperlink"/>
                <w:rFonts w:ascii="Times New Roman" w:hAnsi="Times New Roman" w:cs="Times New Roman"/>
                <w:noProof/>
                <w:sz w:val="26"/>
                <w:szCs w:val="26"/>
              </w:rPr>
              <w:t xml:space="preserve">Table 2: </w:t>
            </w:r>
            <w:r w:rsidR="008A570F" w:rsidRPr="008A570F">
              <w:rPr>
                <w:rStyle w:val="Hyperlink"/>
                <w:rFonts w:ascii="Times New Roman" w:hAnsi="Times New Roman" w:cs="Times New Roman"/>
                <w:noProof/>
                <w:sz w:val="26"/>
                <w:szCs w:val="26"/>
              </w:rPr>
              <w:t>Average Existing Design Parameters</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_Toc523160711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20</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12" w:history="1">
            <w:r w:rsidR="008A570F" w:rsidRPr="008A570F">
              <w:rPr>
                <w:rStyle w:val="Hyperlink"/>
                <w:rFonts w:ascii="Times New Roman" w:hAnsi="Times New Roman" w:cs="Times New Roman"/>
                <w:noProof/>
                <w:sz w:val="26"/>
                <w:szCs w:val="26"/>
              </w:rPr>
              <w:t>Table 3: Proposed Design Parameters</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_Toc523160712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20</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13" w:history="1">
            <w:r w:rsidR="008A570F" w:rsidRPr="008A570F">
              <w:rPr>
                <w:rStyle w:val="Hyperlink"/>
                <w:rFonts w:ascii="Times New Roman" w:hAnsi="Times New Roman" w:cs="Times New Roman"/>
                <w:noProof/>
                <w:sz w:val="26"/>
                <w:szCs w:val="26"/>
              </w:rPr>
              <w:t>Table 4: Proposed Design Parameters</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_Toc523160713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22</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14" w:history="1">
            <w:r w:rsidR="008A570F" w:rsidRPr="008A570F">
              <w:rPr>
                <w:rStyle w:val="Hyperlink"/>
                <w:rFonts w:ascii="Times New Roman" w:hAnsi="Times New Roman" w:cs="Times New Roman"/>
                <w:noProof/>
                <w:sz w:val="26"/>
                <w:szCs w:val="26"/>
              </w:rPr>
              <w:t>Table 5: Structural detail of bridge</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_Toc523160714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25</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15" w:history="1">
            <w:r w:rsidR="008A570F" w:rsidRPr="008A570F">
              <w:rPr>
                <w:rStyle w:val="Hyperlink"/>
                <w:rFonts w:ascii="Times New Roman" w:hAnsi="Times New Roman" w:cs="Times New Roman"/>
                <w:noProof/>
                <w:sz w:val="26"/>
                <w:szCs w:val="26"/>
              </w:rPr>
              <w:t>Table 6: Existing Design Parameters</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_Toc523160715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26</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16" w:history="1">
            <w:r w:rsidR="008A570F" w:rsidRPr="008A570F">
              <w:rPr>
                <w:rStyle w:val="Hyperlink"/>
                <w:rFonts w:ascii="Times New Roman" w:hAnsi="Times New Roman" w:cs="Times New Roman"/>
                <w:noProof/>
                <w:sz w:val="26"/>
                <w:szCs w:val="26"/>
              </w:rPr>
              <w:t>Table 7: Profile Summary</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_Toc523160716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28</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17" w:history="1">
            <w:r w:rsidR="008A570F" w:rsidRPr="008A570F">
              <w:rPr>
                <w:rStyle w:val="Hyperlink"/>
                <w:rFonts w:ascii="Times New Roman" w:hAnsi="Times New Roman" w:cs="Times New Roman"/>
                <w:noProof/>
                <w:sz w:val="26"/>
                <w:szCs w:val="26"/>
              </w:rPr>
              <w:t>Table 8: Profile Summary</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_Toc523160717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30</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18" w:history="1">
            <w:r w:rsidR="008A570F" w:rsidRPr="008A570F">
              <w:rPr>
                <w:rStyle w:val="Hyperlink"/>
                <w:rFonts w:ascii="Times New Roman" w:hAnsi="Times New Roman" w:cs="Times New Roman"/>
                <w:noProof/>
                <w:sz w:val="26"/>
                <w:szCs w:val="26"/>
              </w:rPr>
              <w:t>Table 9: Proposed Design Parameters</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_Toc523160718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31</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19" w:history="1">
            <w:r w:rsidR="008A570F" w:rsidRPr="008A570F">
              <w:rPr>
                <w:rStyle w:val="Hyperlink"/>
                <w:rFonts w:ascii="Times New Roman" w:hAnsi="Times New Roman" w:cs="Times New Roman"/>
                <w:noProof/>
                <w:sz w:val="26"/>
                <w:szCs w:val="26"/>
              </w:rPr>
              <w:t>Table 10: Profile Summary</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_Toc523160719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33</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20" w:history="1">
            <w:r w:rsidR="008A570F" w:rsidRPr="008A570F">
              <w:rPr>
                <w:rStyle w:val="Hyperlink"/>
                <w:rFonts w:ascii="Times New Roman" w:hAnsi="Times New Roman" w:cs="Times New Roman"/>
                <w:noProof/>
                <w:sz w:val="26"/>
                <w:szCs w:val="26"/>
              </w:rPr>
              <w:t>Table 11: Proposed Design Parameters</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_Toc523160720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34</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21" w:history="1">
            <w:r w:rsidR="008A570F" w:rsidRPr="008A570F">
              <w:rPr>
                <w:rStyle w:val="Hyperlink"/>
                <w:rFonts w:ascii="Times New Roman" w:hAnsi="Times New Roman" w:cs="Times New Roman"/>
                <w:noProof/>
                <w:sz w:val="26"/>
                <w:szCs w:val="26"/>
              </w:rPr>
              <w:t>Table 12: Profile summary</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_Toc523160721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36</w:t>
            </w:r>
            <w:r w:rsidR="008A570F" w:rsidRPr="008A570F">
              <w:rPr>
                <w:rFonts w:ascii="Times New Roman" w:hAnsi="Times New Roman" w:cs="Times New Roman"/>
                <w:noProof/>
                <w:webHidden/>
                <w:sz w:val="26"/>
                <w:szCs w:val="26"/>
              </w:rPr>
              <w:fldChar w:fldCharType="end"/>
            </w:r>
          </w:hyperlink>
        </w:p>
        <w:p w:rsidR="008A570F" w:rsidRPr="008A570F" w:rsidRDefault="00FC4D1B" w:rsidP="008A570F">
          <w:pPr>
            <w:pStyle w:val="TOC1"/>
            <w:tabs>
              <w:tab w:val="right" w:pos="9774"/>
            </w:tabs>
            <w:spacing w:line="360" w:lineRule="auto"/>
            <w:rPr>
              <w:rFonts w:ascii="Times New Roman" w:eastAsiaTheme="minorEastAsia" w:hAnsi="Times New Roman" w:cs="Times New Roman"/>
              <w:noProof/>
              <w:color w:val="auto"/>
              <w:sz w:val="26"/>
              <w:szCs w:val="26"/>
            </w:rPr>
          </w:pPr>
          <w:hyperlink w:anchor="_Toc523160722" w:history="1">
            <w:r w:rsidR="008A570F" w:rsidRPr="008A570F">
              <w:rPr>
                <w:rStyle w:val="Hyperlink"/>
                <w:rFonts w:ascii="Times New Roman" w:hAnsi="Times New Roman" w:cs="Times New Roman"/>
                <w:noProof/>
                <w:sz w:val="26"/>
                <w:szCs w:val="26"/>
              </w:rPr>
              <w:t>Table 13. Profile Summary</w:t>
            </w:r>
            <w:r w:rsidR="008A570F" w:rsidRPr="008A570F">
              <w:rPr>
                <w:rFonts w:ascii="Times New Roman" w:hAnsi="Times New Roman" w:cs="Times New Roman"/>
                <w:noProof/>
                <w:webHidden/>
                <w:sz w:val="26"/>
                <w:szCs w:val="26"/>
              </w:rPr>
              <w:tab/>
            </w:r>
            <w:r w:rsidR="008A570F" w:rsidRPr="008A570F">
              <w:rPr>
                <w:rFonts w:ascii="Times New Roman" w:hAnsi="Times New Roman" w:cs="Times New Roman"/>
                <w:noProof/>
                <w:webHidden/>
                <w:sz w:val="26"/>
                <w:szCs w:val="26"/>
              </w:rPr>
              <w:fldChar w:fldCharType="begin"/>
            </w:r>
            <w:r w:rsidR="008A570F" w:rsidRPr="008A570F">
              <w:rPr>
                <w:rFonts w:ascii="Times New Roman" w:hAnsi="Times New Roman" w:cs="Times New Roman"/>
                <w:noProof/>
                <w:webHidden/>
                <w:sz w:val="26"/>
                <w:szCs w:val="26"/>
              </w:rPr>
              <w:instrText xml:space="preserve"> PAGEREF _Toc523160722 \h </w:instrText>
            </w:r>
            <w:r w:rsidR="008A570F" w:rsidRPr="008A570F">
              <w:rPr>
                <w:rFonts w:ascii="Times New Roman" w:hAnsi="Times New Roman" w:cs="Times New Roman"/>
                <w:noProof/>
                <w:webHidden/>
                <w:sz w:val="26"/>
                <w:szCs w:val="26"/>
              </w:rPr>
            </w:r>
            <w:r w:rsidR="008A570F" w:rsidRPr="008A570F">
              <w:rPr>
                <w:rFonts w:ascii="Times New Roman" w:hAnsi="Times New Roman" w:cs="Times New Roman"/>
                <w:noProof/>
                <w:webHidden/>
                <w:sz w:val="26"/>
                <w:szCs w:val="26"/>
              </w:rPr>
              <w:fldChar w:fldCharType="separate"/>
            </w:r>
            <w:r w:rsidR="00B17CBF">
              <w:rPr>
                <w:rFonts w:ascii="Times New Roman" w:hAnsi="Times New Roman" w:cs="Times New Roman"/>
                <w:noProof/>
                <w:webHidden/>
                <w:sz w:val="26"/>
                <w:szCs w:val="26"/>
              </w:rPr>
              <w:t>37</w:t>
            </w:r>
            <w:r w:rsidR="008A570F" w:rsidRPr="008A570F">
              <w:rPr>
                <w:rFonts w:ascii="Times New Roman" w:hAnsi="Times New Roman" w:cs="Times New Roman"/>
                <w:noProof/>
                <w:webHidden/>
                <w:sz w:val="26"/>
                <w:szCs w:val="26"/>
              </w:rPr>
              <w:fldChar w:fldCharType="end"/>
            </w:r>
          </w:hyperlink>
        </w:p>
        <w:p w:rsidR="00603491" w:rsidRDefault="00C64D4D" w:rsidP="008A570F">
          <w:pPr>
            <w:spacing w:line="360" w:lineRule="auto"/>
          </w:pPr>
          <w:r w:rsidRPr="008A570F">
            <w:rPr>
              <w:sz w:val="26"/>
              <w:szCs w:val="26"/>
            </w:rPr>
            <w:fldChar w:fldCharType="end"/>
          </w:r>
        </w:p>
      </w:sdtContent>
    </w:sdt>
    <w:p w:rsidR="00603491" w:rsidRDefault="00603491">
      <w:pPr>
        <w:sectPr w:rsidR="00603491">
          <w:footerReference w:type="even" r:id="rId9"/>
          <w:footerReference w:type="default" r:id="rId10"/>
          <w:footerReference w:type="first" r:id="rId11"/>
          <w:pgSz w:w="12240" w:h="15840"/>
          <w:pgMar w:top="1454" w:right="1044" w:bottom="765" w:left="1412" w:header="720" w:footer="720" w:gutter="0"/>
          <w:cols w:space="720"/>
        </w:sectPr>
      </w:pPr>
    </w:p>
    <w:p w:rsidR="00603491" w:rsidRDefault="00C64D4D">
      <w:pPr>
        <w:spacing w:after="261" w:line="265" w:lineRule="auto"/>
        <w:ind w:left="10" w:right="620"/>
        <w:jc w:val="center"/>
      </w:pPr>
      <w:r>
        <w:rPr>
          <w:b/>
          <w:sz w:val="36"/>
        </w:rPr>
        <w:lastRenderedPageBreak/>
        <w:t xml:space="preserve">CHAPTER I   </w:t>
      </w:r>
    </w:p>
    <w:p w:rsidR="00603491" w:rsidRDefault="00C64D4D">
      <w:pPr>
        <w:spacing w:after="224" w:line="259" w:lineRule="auto"/>
        <w:ind w:left="10" w:right="619"/>
        <w:jc w:val="center"/>
      </w:pPr>
      <w:r>
        <w:rPr>
          <w:b/>
          <w:sz w:val="32"/>
        </w:rPr>
        <w:t xml:space="preserve"> INTRODUCTION       </w:t>
      </w:r>
    </w:p>
    <w:p w:rsidR="00603491" w:rsidRDefault="00C64D4D" w:rsidP="00C64D4D">
      <w:pPr>
        <w:spacing w:after="294" w:line="345" w:lineRule="auto"/>
        <w:ind w:left="74" w:right="1342"/>
      </w:pPr>
      <w:r>
        <w:t xml:space="preserve">Remodelling of water system channel is a procedure of re-establishing or modernization of existing framework including every hydraulic driven structure at same/altered outline parameters. Food and Agriculture Organization (FAO) (2002) explained that complete diagnosis including the execution, current condition, unique plan and other insufficiencies are vital for renovating and modernization of any water system framework. </w:t>
      </w:r>
    </w:p>
    <w:p w:rsidR="00DF089D" w:rsidRDefault="00542A3D" w:rsidP="00C64D4D">
      <w:pPr>
        <w:spacing w:after="294" w:line="345" w:lineRule="auto"/>
        <w:ind w:left="74" w:right="1342"/>
      </w:pPr>
      <w:r>
        <w:t>Pakistan is a country of over 141 million people, which is expected to grow to about 221 million by the year 2025.</w:t>
      </w:r>
      <w:r w:rsidRPr="00542A3D">
        <w:t xml:space="preserve"> </w:t>
      </w:r>
      <w:r>
        <w:t xml:space="preserve">The increasing population will have a major impact on food, power and domestic water requirements. The Indus Basin Irrigation System comprises three major reservoirs, 16 barrages, 2 </w:t>
      </w:r>
      <w:r w:rsidR="00162AC1">
        <w:t>headwork’s</w:t>
      </w:r>
      <w:r>
        <w:t xml:space="preserve">, 2 siphons across major rivers, 12 inter river link canals and 24 canal systems (all in </w:t>
      </w:r>
      <w:smartTag w:uri="urn:schemas-microsoft-com:office:smarttags" w:element="place">
        <w:r>
          <w:t>Punjab</w:t>
        </w:r>
      </w:smartTag>
      <w:r>
        <w:t>) and more than 107,000 watercourses. The aggregate length of the canals is 37,314 miles (60,376 Km).</w:t>
      </w:r>
      <w:r w:rsidRPr="00542A3D">
        <w:t xml:space="preserve"> </w:t>
      </w:r>
      <w:r>
        <w:t>In addition, the watercourses, farm channels and field ditches cover another 1 million miles (1.6 million km).</w:t>
      </w:r>
      <w:r w:rsidRPr="00542A3D">
        <w:t xml:space="preserve"> </w:t>
      </w:r>
      <w:r>
        <w:t xml:space="preserve">Halcrow, (2002) stated that watercourse commands range between 200 and 800 acres (80 to 320 ha). The System also utilizes an estimated 41.6 MAF (51.3 BCM) of groundwater pumped through more than 800,000 tube wells (mostly private) to supplement the canal supplies. In addition, there are over 200 civil canals in NWFP, which irrigate about 0.82 Ma (0.33 M ha) and are managed by local tribal populations. </w:t>
      </w:r>
    </w:p>
    <w:p w:rsidR="00381B44" w:rsidRDefault="00381B44" w:rsidP="00C64D4D">
      <w:pPr>
        <w:spacing w:after="294" w:line="345" w:lineRule="auto"/>
        <w:ind w:left="74" w:right="1342"/>
      </w:pPr>
      <w:r>
        <w:t>Ashraf</w:t>
      </w:r>
      <w:r w:rsidR="00162AC1">
        <w:t xml:space="preserve"> et al</w:t>
      </w:r>
      <w:r>
        <w:t xml:space="preserve"> (1999) said that the importance of efficient use of irrigation water is necessarily increasing as the world population is increasing. At this stage the country would need more food and </w:t>
      </w:r>
      <w:r w:rsidR="00162AC1">
        <w:t>fiber</w:t>
      </w:r>
      <w:r>
        <w:t xml:space="preserve"> to meet the needs of growing population. This shortfall can be met either by constructing new reservoirs or irrigation water management at canal command level. Irrigation water management includes improvement of physical infrastructure for distribution of water from source to the crops and water management at the farm level.</w:t>
      </w:r>
    </w:p>
    <w:p w:rsidR="00603491" w:rsidRDefault="00C64D4D">
      <w:pPr>
        <w:pStyle w:val="Heading2"/>
        <w:spacing w:after="220"/>
        <w:ind w:left="74"/>
      </w:pPr>
      <w:r>
        <w:rPr>
          <w:sz w:val="28"/>
        </w:rPr>
        <w:t>1.1 PROBLEM STATEMENT</w:t>
      </w:r>
      <w:r>
        <w:rPr>
          <w:b w:val="0"/>
        </w:rPr>
        <w:t xml:space="preserve"> </w:t>
      </w:r>
      <w:r>
        <w:rPr>
          <w:sz w:val="28"/>
        </w:rPr>
        <w:t xml:space="preserve">  </w:t>
      </w:r>
    </w:p>
    <w:p w:rsidR="00603491" w:rsidRDefault="00C64D4D">
      <w:pPr>
        <w:spacing w:after="300" w:line="346" w:lineRule="auto"/>
        <w:ind w:left="74" w:right="1342"/>
      </w:pPr>
      <w:r>
        <w:t xml:space="preserve">The location was visited during flow and closure periods of the canal to observe existing condition of the channel and hydraulic structures. Some problems observed during the site visit include but are not limited to:   </w:t>
      </w:r>
    </w:p>
    <w:p w:rsidR="00603491" w:rsidRDefault="00C64D4D" w:rsidP="00162AC1">
      <w:pPr>
        <w:numPr>
          <w:ilvl w:val="0"/>
          <w:numId w:val="1"/>
        </w:numPr>
        <w:spacing w:after="105" w:line="360" w:lineRule="auto"/>
        <w:ind w:right="1342" w:hanging="360"/>
      </w:pPr>
      <w:r>
        <w:lastRenderedPageBreak/>
        <w:t xml:space="preserve">Excessive silt deposition   </w:t>
      </w:r>
    </w:p>
    <w:p w:rsidR="00603491" w:rsidRDefault="00C64D4D" w:rsidP="00162AC1">
      <w:pPr>
        <w:numPr>
          <w:ilvl w:val="0"/>
          <w:numId w:val="1"/>
        </w:numPr>
        <w:spacing w:after="109" w:line="360" w:lineRule="auto"/>
        <w:ind w:right="1342" w:hanging="360"/>
      </w:pPr>
      <w:r>
        <w:t xml:space="preserve">Scouring   </w:t>
      </w:r>
    </w:p>
    <w:p w:rsidR="00603491" w:rsidRDefault="00C64D4D" w:rsidP="00162AC1">
      <w:pPr>
        <w:numPr>
          <w:ilvl w:val="0"/>
          <w:numId w:val="1"/>
        </w:numPr>
        <w:spacing w:after="109" w:line="360" w:lineRule="auto"/>
        <w:ind w:right="1342" w:hanging="360"/>
      </w:pPr>
      <w:r>
        <w:t xml:space="preserve">Erosion of banks   </w:t>
      </w:r>
    </w:p>
    <w:p w:rsidR="00603491" w:rsidRDefault="00C64D4D" w:rsidP="00162AC1">
      <w:pPr>
        <w:numPr>
          <w:ilvl w:val="0"/>
          <w:numId w:val="1"/>
        </w:numPr>
        <w:spacing w:after="109" w:line="360" w:lineRule="auto"/>
        <w:ind w:right="1342" w:hanging="360"/>
      </w:pPr>
      <w:r>
        <w:t xml:space="preserve">Inadequate freeboards   </w:t>
      </w:r>
    </w:p>
    <w:p w:rsidR="00603491" w:rsidRDefault="00C64D4D" w:rsidP="00162AC1">
      <w:pPr>
        <w:numPr>
          <w:ilvl w:val="0"/>
          <w:numId w:val="1"/>
        </w:numPr>
        <w:spacing w:after="106" w:line="360" w:lineRule="auto"/>
        <w:ind w:right="1342" w:hanging="360"/>
      </w:pPr>
      <w:r>
        <w:t xml:space="preserve">Side embayment   </w:t>
      </w:r>
    </w:p>
    <w:p w:rsidR="00603491" w:rsidRDefault="00C64D4D" w:rsidP="00162AC1">
      <w:pPr>
        <w:numPr>
          <w:ilvl w:val="0"/>
          <w:numId w:val="1"/>
        </w:numPr>
        <w:spacing w:after="103" w:line="360" w:lineRule="auto"/>
        <w:ind w:right="1342" w:hanging="360"/>
      </w:pPr>
      <w:r>
        <w:t xml:space="preserve">Widened channel section   </w:t>
      </w:r>
    </w:p>
    <w:p w:rsidR="00603491" w:rsidRDefault="00C64D4D" w:rsidP="00162AC1">
      <w:pPr>
        <w:numPr>
          <w:ilvl w:val="0"/>
          <w:numId w:val="1"/>
        </w:numPr>
        <w:spacing w:after="81" w:line="360" w:lineRule="auto"/>
        <w:ind w:right="1342" w:hanging="360"/>
      </w:pPr>
      <w:r>
        <w:t xml:space="preserve">Deteriorated condition of super structure of some hydraulic structure   </w:t>
      </w:r>
    </w:p>
    <w:p w:rsidR="00603491" w:rsidRDefault="00C64D4D" w:rsidP="00162AC1">
      <w:pPr>
        <w:spacing w:after="312" w:line="360" w:lineRule="auto"/>
        <w:ind w:left="74" w:right="1342"/>
      </w:pPr>
      <w:r>
        <w:t xml:space="preserve">The channel was unable to run at the design discharge and therefore required remodelling.   </w:t>
      </w:r>
    </w:p>
    <w:p w:rsidR="00603491" w:rsidRDefault="00DF089D">
      <w:pPr>
        <w:pStyle w:val="Heading2"/>
        <w:spacing w:after="220"/>
        <w:ind w:left="74"/>
      </w:pPr>
      <w:r>
        <w:rPr>
          <w:sz w:val="28"/>
        </w:rPr>
        <w:t>1.2</w:t>
      </w:r>
      <w:r w:rsidR="00C64D4D">
        <w:rPr>
          <w:sz w:val="28"/>
        </w:rPr>
        <w:t xml:space="preserve"> OBJECTIVES   </w:t>
      </w:r>
    </w:p>
    <w:p w:rsidR="00603491" w:rsidRDefault="00C64D4D" w:rsidP="00162AC1">
      <w:pPr>
        <w:numPr>
          <w:ilvl w:val="0"/>
          <w:numId w:val="3"/>
        </w:numPr>
        <w:spacing w:after="231" w:line="360" w:lineRule="auto"/>
        <w:ind w:right="0" w:hanging="360"/>
      </w:pPr>
      <w:r>
        <w:t xml:space="preserve">To study HEC-RAS software.    </w:t>
      </w:r>
    </w:p>
    <w:p w:rsidR="00603491" w:rsidRDefault="00C64D4D" w:rsidP="00162AC1">
      <w:pPr>
        <w:numPr>
          <w:ilvl w:val="0"/>
          <w:numId w:val="3"/>
        </w:numPr>
        <w:spacing w:after="405" w:line="360" w:lineRule="auto"/>
        <w:ind w:right="0" w:hanging="360"/>
      </w:pPr>
      <w:r>
        <w:t xml:space="preserve">Hydraulic modeling of two typical reaches of UJC at varying discharge and structural parameter. </w:t>
      </w:r>
    </w:p>
    <w:p w:rsidR="00637A84" w:rsidRDefault="00C64D4D" w:rsidP="00162AC1">
      <w:pPr>
        <w:numPr>
          <w:ilvl w:val="0"/>
          <w:numId w:val="3"/>
        </w:numPr>
        <w:spacing w:after="334" w:line="360" w:lineRule="auto"/>
        <w:ind w:right="0" w:hanging="360"/>
      </w:pPr>
      <w:r>
        <w:t>Hydraulic modeling of one of the bridges of UJC to check its suitability of for remodelling for the channel</w:t>
      </w:r>
    </w:p>
    <w:p w:rsidR="00603491" w:rsidRDefault="00C64D4D" w:rsidP="00162AC1">
      <w:pPr>
        <w:spacing w:after="334" w:line="360" w:lineRule="auto"/>
        <w:ind w:left="424" w:right="0" w:firstLine="0"/>
      </w:pPr>
      <w:r>
        <w:t xml:space="preserve"> at enhanced discharge. </w:t>
      </w:r>
    </w:p>
    <w:p w:rsidR="00603491" w:rsidRDefault="00DF089D">
      <w:pPr>
        <w:pStyle w:val="Heading2"/>
        <w:spacing w:after="220"/>
        <w:ind w:left="74"/>
      </w:pPr>
      <w:r>
        <w:rPr>
          <w:sz w:val="28"/>
        </w:rPr>
        <w:t xml:space="preserve">1.3 </w:t>
      </w:r>
      <w:r w:rsidR="00C64D4D">
        <w:rPr>
          <w:sz w:val="28"/>
        </w:rPr>
        <w:t xml:space="preserve">CASE STUDY OF UPPER JHELUM CANAL   </w:t>
      </w:r>
    </w:p>
    <w:p w:rsidR="00603491" w:rsidRDefault="00C64D4D">
      <w:pPr>
        <w:spacing w:line="352" w:lineRule="auto"/>
        <w:ind w:left="74" w:right="1342"/>
      </w:pPr>
      <w:r>
        <w:t xml:space="preserve">Punjab Irrigation Department (PID) (2017) UJC through put from Mangla head works of Jhelum River. It was planned in 1904 and </w:t>
      </w:r>
      <w:hyperlink r:id="rId12">
        <w:r>
          <w:t>authorized in 1</w:t>
        </w:r>
      </w:hyperlink>
      <w:r>
        <w:t xml:space="preserve">915 most importantly as a feeder channel to supplement the supplies of Khanki </w:t>
      </w:r>
      <w:r w:rsidR="00162AC1">
        <w:t>headwork’s</w:t>
      </w:r>
      <w:r>
        <w:t xml:space="preserve"> at Chenab River to lower Chenab Canal system. It has total length of 142 km and the original designed discharge was 12800 ft</w:t>
      </w:r>
      <w:r>
        <w:rPr>
          <w:vertAlign w:val="superscript"/>
        </w:rPr>
        <w:t>3</w:t>
      </w:r>
      <w:r>
        <w:t>/sec. Its total and culturally command areas were 642447 and 603749 acres respectively. However the channel was replanned in 1941.</w:t>
      </w:r>
      <w:r w:rsidR="00162AC1">
        <w:t xml:space="preserve"> </w:t>
      </w:r>
      <w:r>
        <w:t xml:space="preserve">It supplied water for two hydropower stations as a Rasul and Shadiwal having power potential of 22 and 12 MW respectively built later on. UJC also fulfils the water requirement of Khanki </w:t>
      </w:r>
      <w:r w:rsidR="00162AC1">
        <w:t>headwork’s</w:t>
      </w:r>
      <w:r>
        <w:t xml:space="preserve"> of river Chenab during low flows in river Chenab. After assigning of Mangla dam and Mangla power house a new channel Bong Canal having designed capacity of 49000 ft</w:t>
      </w:r>
      <w:r>
        <w:rPr>
          <w:vertAlign w:val="superscript"/>
        </w:rPr>
        <w:t>3</w:t>
      </w:r>
      <w:r>
        <w:t xml:space="preserve">/sec was constructed. The Bong Canal throughput from Mangla power </w:t>
      </w:r>
      <w:r>
        <w:lastRenderedPageBreak/>
        <w:t xml:space="preserve">houses for feeding irrigation requirement of UJC and the downstream water requirement at Rasul barrage. Figure 1 shows the location of UJC.    </w:t>
      </w:r>
    </w:p>
    <w:p w:rsidR="00603491" w:rsidRDefault="00C64D4D">
      <w:pPr>
        <w:spacing w:after="42" w:line="259" w:lineRule="auto"/>
        <w:ind w:left="825" w:right="0" w:firstLine="0"/>
        <w:jc w:val="left"/>
      </w:pPr>
      <w:r>
        <w:rPr>
          <w:rFonts w:ascii="Calibri" w:eastAsia="Calibri" w:hAnsi="Calibri" w:cs="Calibri"/>
          <w:noProof/>
          <w:sz w:val="22"/>
        </w:rPr>
        <mc:AlternateContent>
          <mc:Choice Requires="wpg">
            <w:drawing>
              <wp:inline distT="0" distB="0" distL="0" distR="0">
                <wp:extent cx="5149596" cy="2912364"/>
                <wp:effectExtent l="0" t="0" r="0" b="0"/>
                <wp:docPr id="28046" name="Group 28046"/>
                <wp:cNvGraphicFramePr/>
                <a:graphic xmlns:a="http://schemas.openxmlformats.org/drawingml/2006/main">
                  <a:graphicData uri="http://schemas.microsoft.com/office/word/2010/wordprocessingGroup">
                    <wpg:wgp>
                      <wpg:cNvGrpSpPr/>
                      <wpg:grpSpPr>
                        <a:xfrm>
                          <a:off x="0" y="0"/>
                          <a:ext cx="5149596" cy="2912364"/>
                          <a:chOff x="0" y="0"/>
                          <a:chExt cx="5149596" cy="2912364"/>
                        </a:xfrm>
                      </wpg:grpSpPr>
                      <pic:pic xmlns:pic="http://schemas.openxmlformats.org/drawingml/2006/picture">
                        <pic:nvPicPr>
                          <pic:cNvPr id="1827" name="Picture 1827"/>
                          <pic:cNvPicPr/>
                        </pic:nvPicPr>
                        <pic:blipFill>
                          <a:blip r:embed="rId13"/>
                          <a:stretch>
                            <a:fillRect/>
                          </a:stretch>
                        </pic:blipFill>
                        <pic:spPr>
                          <a:xfrm>
                            <a:off x="5061204" y="2388108"/>
                            <a:ext cx="50292" cy="224028"/>
                          </a:xfrm>
                          <a:prstGeom prst="rect">
                            <a:avLst/>
                          </a:prstGeom>
                        </pic:spPr>
                      </pic:pic>
                      <pic:pic xmlns:pic="http://schemas.openxmlformats.org/drawingml/2006/picture">
                        <pic:nvPicPr>
                          <pic:cNvPr id="1830" name="Picture 1830"/>
                          <pic:cNvPicPr/>
                        </pic:nvPicPr>
                        <pic:blipFill>
                          <a:blip r:embed="rId13"/>
                          <a:stretch>
                            <a:fillRect/>
                          </a:stretch>
                        </pic:blipFill>
                        <pic:spPr>
                          <a:xfrm>
                            <a:off x="5099304" y="2388108"/>
                            <a:ext cx="50292" cy="224028"/>
                          </a:xfrm>
                          <a:prstGeom prst="rect">
                            <a:avLst/>
                          </a:prstGeom>
                        </pic:spPr>
                      </pic:pic>
                      <pic:pic xmlns:pic="http://schemas.openxmlformats.org/drawingml/2006/picture">
                        <pic:nvPicPr>
                          <pic:cNvPr id="1833" name="Picture 1833"/>
                          <pic:cNvPicPr/>
                        </pic:nvPicPr>
                        <pic:blipFill>
                          <a:blip r:embed="rId14"/>
                          <a:stretch>
                            <a:fillRect/>
                          </a:stretch>
                        </pic:blipFill>
                        <pic:spPr>
                          <a:xfrm>
                            <a:off x="1077468" y="2686812"/>
                            <a:ext cx="3776472" cy="225552"/>
                          </a:xfrm>
                          <a:prstGeom prst="rect">
                            <a:avLst/>
                          </a:prstGeom>
                        </pic:spPr>
                      </pic:pic>
                      <wps:wsp>
                        <wps:cNvPr id="1834" name="Rectangle 1834"/>
                        <wps:cNvSpPr/>
                        <wps:spPr>
                          <a:xfrm>
                            <a:off x="1078103" y="2696439"/>
                            <a:ext cx="3776355" cy="224380"/>
                          </a:xfrm>
                          <a:prstGeom prst="rect">
                            <a:avLst/>
                          </a:prstGeom>
                          <a:ln>
                            <a:noFill/>
                          </a:ln>
                        </wps:spPr>
                        <wps:txbx>
                          <w:txbxContent>
                            <w:p w:rsidR="00162AC1" w:rsidRDefault="00162AC1">
                              <w:pPr>
                                <w:spacing w:after="160" w:line="259" w:lineRule="auto"/>
                                <w:ind w:left="0" w:right="0" w:firstLine="0"/>
                                <w:jc w:val="left"/>
                              </w:pPr>
                              <w:r>
                                <w:rPr>
                                  <w:b/>
                                </w:rPr>
                                <w:t>Fig.</w:t>
                              </w:r>
                              <w:r w:rsidR="000B7AF1">
                                <w:rPr>
                                  <w:b/>
                                </w:rPr>
                                <w:t xml:space="preserve"> </w:t>
                              </w:r>
                              <w:r>
                                <w:rPr>
                                  <w:b/>
                                </w:rPr>
                                <w:t xml:space="preserve">1:  Location of Upper Jhelum Canal </w:t>
                              </w:r>
                            </w:p>
                          </w:txbxContent>
                        </wps:txbx>
                        <wps:bodyPr horzOverflow="overflow" vert="horz" lIns="0" tIns="0" rIns="0" bIns="0" rtlCol="0">
                          <a:noAutofit/>
                        </wps:bodyPr>
                      </wps:wsp>
                      <pic:pic xmlns:pic="http://schemas.openxmlformats.org/drawingml/2006/picture">
                        <pic:nvPicPr>
                          <pic:cNvPr id="1836" name="Picture 1836"/>
                          <pic:cNvPicPr/>
                        </pic:nvPicPr>
                        <pic:blipFill>
                          <a:blip r:embed="rId15"/>
                          <a:stretch>
                            <a:fillRect/>
                          </a:stretch>
                        </pic:blipFill>
                        <pic:spPr>
                          <a:xfrm>
                            <a:off x="3919728" y="2686812"/>
                            <a:ext cx="50292" cy="225552"/>
                          </a:xfrm>
                          <a:prstGeom prst="rect">
                            <a:avLst/>
                          </a:prstGeom>
                        </pic:spPr>
                      </pic:pic>
                      <wps:wsp>
                        <wps:cNvPr id="1837" name="Rectangle 1837"/>
                        <wps:cNvSpPr/>
                        <wps:spPr>
                          <a:xfrm>
                            <a:off x="3919093" y="2693391"/>
                            <a:ext cx="50673" cy="224380"/>
                          </a:xfrm>
                          <a:prstGeom prst="rect">
                            <a:avLst/>
                          </a:prstGeom>
                          <a:ln>
                            <a:noFill/>
                          </a:ln>
                        </wps:spPr>
                        <wps:txbx>
                          <w:txbxContent>
                            <w:p w:rsidR="00162AC1" w:rsidRDefault="00162AC1">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839" name="Picture 1839"/>
                          <pic:cNvPicPr/>
                        </pic:nvPicPr>
                        <pic:blipFill>
                          <a:blip r:embed="rId15"/>
                          <a:stretch>
                            <a:fillRect/>
                          </a:stretch>
                        </pic:blipFill>
                        <pic:spPr>
                          <a:xfrm>
                            <a:off x="3957828" y="2686812"/>
                            <a:ext cx="50292" cy="225552"/>
                          </a:xfrm>
                          <a:prstGeom prst="rect">
                            <a:avLst/>
                          </a:prstGeom>
                        </pic:spPr>
                      </pic:pic>
                      <wps:wsp>
                        <wps:cNvPr id="1840" name="Rectangle 1840"/>
                        <wps:cNvSpPr/>
                        <wps:spPr>
                          <a:xfrm>
                            <a:off x="3957193" y="2693391"/>
                            <a:ext cx="50673" cy="224380"/>
                          </a:xfrm>
                          <a:prstGeom prst="rect">
                            <a:avLst/>
                          </a:prstGeom>
                          <a:ln>
                            <a:noFill/>
                          </a:ln>
                        </wps:spPr>
                        <wps:txbx>
                          <w:txbxContent>
                            <w:p w:rsidR="00162AC1" w:rsidRDefault="00162AC1">
                              <w:pPr>
                                <w:spacing w:after="160" w:line="259" w:lineRule="auto"/>
                                <w:ind w:left="0" w:right="0" w:firstLine="0"/>
                                <w:jc w:val="left"/>
                              </w:pPr>
                              <w:r>
                                <w:t xml:space="preserve"> </w:t>
                              </w:r>
                            </w:p>
                          </w:txbxContent>
                        </wps:txbx>
                        <wps:bodyPr horzOverflow="overflow" vert="horz" lIns="0" tIns="0" rIns="0" bIns="0" rtlCol="0">
                          <a:noAutofit/>
                        </wps:bodyPr>
                      </wps:wsp>
                      <wps:wsp>
                        <wps:cNvPr id="1841" name="Rectangle 1841"/>
                        <wps:cNvSpPr/>
                        <wps:spPr>
                          <a:xfrm>
                            <a:off x="3995293" y="2693391"/>
                            <a:ext cx="50673" cy="224380"/>
                          </a:xfrm>
                          <a:prstGeom prst="rect">
                            <a:avLst/>
                          </a:prstGeom>
                          <a:ln>
                            <a:noFill/>
                          </a:ln>
                        </wps:spPr>
                        <wps:txbx>
                          <w:txbxContent>
                            <w:p w:rsidR="00162AC1" w:rsidRDefault="00162AC1">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842" name="Picture 1842"/>
                          <pic:cNvPicPr/>
                        </pic:nvPicPr>
                        <pic:blipFill>
                          <a:blip r:embed="rId16"/>
                          <a:stretch>
                            <a:fillRect/>
                          </a:stretch>
                        </pic:blipFill>
                        <pic:spPr>
                          <a:xfrm>
                            <a:off x="0" y="0"/>
                            <a:ext cx="5059680" cy="2522220"/>
                          </a:xfrm>
                          <a:prstGeom prst="rect">
                            <a:avLst/>
                          </a:prstGeom>
                        </pic:spPr>
                      </pic:pic>
                      <pic:pic xmlns:pic="http://schemas.openxmlformats.org/drawingml/2006/picture">
                        <pic:nvPicPr>
                          <pic:cNvPr id="1843" name="Picture 1843"/>
                          <pic:cNvPicPr/>
                        </pic:nvPicPr>
                        <pic:blipFill>
                          <a:blip r:embed="rId17"/>
                          <a:stretch>
                            <a:fillRect/>
                          </a:stretch>
                        </pic:blipFill>
                        <pic:spPr>
                          <a:xfrm>
                            <a:off x="51816" y="0"/>
                            <a:ext cx="4715256" cy="2482596"/>
                          </a:xfrm>
                          <a:prstGeom prst="rect">
                            <a:avLst/>
                          </a:prstGeom>
                        </pic:spPr>
                      </pic:pic>
                    </wpg:wgp>
                  </a:graphicData>
                </a:graphic>
              </wp:inline>
            </w:drawing>
          </mc:Choice>
          <mc:Fallback xmlns:w15="http://schemas.microsoft.com/office/word/2012/wordml">
            <w:pict>
              <v:group id="Group 28046" o:spid="_x0000_s1026" style="width:405.5pt;height:229.3pt;mso-position-horizontal-relative:char;mso-position-vertical-relative:line" coordsize="51495,2912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27" o:spid="_x0000_s1027" type="#_x0000_t75" style="position:absolute;left:50612;top:23881;width:502;height:22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njQDEAAAA3QAAAA8AAABkcnMvZG93bnJldi54bWxET0uLwjAQvgv7H8IseNN0Bat0jbItLHrx&#10;4Ouwt6EZ22ozKU1Wq7/eCIK3+fieM1t0phYXal1lWcHXMAJBnFtdcaFgv/sdTEE4j6yxtkwKbuRg&#10;Mf/ozTDR9sobumx9IUIIuwQVlN43iZQuL8mgG9qGOHBH2xr0AbaF1C1eQ7ip5SiKYmmw4tBQYkNZ&#10;Sfl5+28UnGQ6Ph/u+br+i9M4m+yX2SFdKtX/7H6+QXjq/Fv8cq90mD8dTeD5TThBzh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knjQDEAAAA3QAAAA8AAAAAAAAAAAAAAAAA&#10;nwIAAGRycy9kb3ducmV2LnhtbFBLBQYAAAAABAAEAPcAAACQAwAAAAA=&#10;">
                  <v:imagedata r:id="rId18" o:title=""/>
                </v:shape>
                <v:shape id="Picture 1830" o:spid="_x0000_s1028" type="#_x0000_t75" style="position:absolute;left:50993;top:23881;width:502;height:22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Xg6nIAAAA3QAAAA8AAABkcnMvZG93bnJldi54bWxEj81uwkAMhO9IfYeVK3GDTYuaosCCmkgV&#10;vXAoP4ferKxJUrLeKLuFtE+PD5W42ZrxzOflenCtulAfGs8GnqYJKOLS24YrA4f9+2QOKkRki61n&#10;MvBLAdarh9ESM+uv/EmXXayUhHDI0EAdY5dpHcqaHIap74hFO/neYZS1r7Tt8SrhrtXPSZJqhw1L&#10;Q40dFTWV592PM/Ct85fz8a/ctl9pnhavh01xzDfGjB+HtwWoSEO8m/+vP6zgz2fCL9/ICHp1A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jF4OpyAAAAN0AAAAPAAAAAAAAAAAA&#10;AAAAAJ8CAABkcnMvZG93bnJldi54bWxQSwUGAAAAAAQABAD3AAAAlAMAAAAA&#10;">
                  <v:imagedata r:id="rId18" o:title=""/>
                </v:shape>
                <v:shape id="Picture 1833" o:spid="_x0000_s1029" type="#_x0000_t75" style="position:absolute;left:10774;top:26868;width:37765;height:22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N5z3FAAAA3QAAAA8AAABkcnMvZG93bnJldi54bWxET0trwkAQvgv9D8sUvBTd1JQSo6uUilQQ&#10;i69DexuyYzY0OxuyW43/visUvM3H95zpvLO1OFPrK8cKnocJCOLC6YpLBcfDcpCB8AFZY+2YFFzJ&#10;w3z20Jtirt2Fd3Teh1LEEPY5KjAhNLmUvjBk0Q9dQxy5k2sthgjbUuoWLzHc1nKUJK/SYsWxwWBD&#10;74aKn/2vVTD67L4XuH5K6/WHkZvlWH9tXzZK9R+7twmIQF24i//dKx3nZ2kKt2/iCXL2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zec9xQAAAN0AAAAPAAAAAAAAAAAAAAAA&#10;AJ8CAABkcnMvZG93bnJldi54bWxQSwUGAAAAAAQABAD3AAAAkQMAAAAA&#10;">
                  <v:imagedata r:id="rId19" o:title=""/>
                </v:shape>
                <v:rect id="Rectangle 1834" o:spid="_x0000_s1030" style="position:absolute;left:10781;top:26964;width:3776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I/BMQA&#10;AADdAAAADwAAAGRycy9kb3ducmV2LnhtbERPS2vCQBC+C/6HZYTedFNbJEZXER/o0UfB9jZkxyQ0&#10;Oxuyq0n99a4g9DYf33Om89aU4ka1KywreB9EIIhTqwvOFHydNv0YhPPIGkvLpOCPHMxn3c4UE20b&#10;PtDt6DMRQtglqCD3vkqkdGlOBt3AVsSBu9jaoA+wzqSusQnhppTDKBpJgwWHhhwrWuaU/h6vRsE2&#10;rhbfO3tvsnL9sz3vz+PVaeyVeuu1iwkIT63/F7/cOx3mxx+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iPwTEAAAA3QAAAA8AAAAAAAAAAAAAAAAAmAIAAGRycy9k&#10;b3ducmV2LnhtbFBLBQYAAAAABAAEAPUAAACJAwAAAAA=&#10;" filled="f" stroked="f">
                  <v:textbox inset="0,0,0,0">
                    <w:txbxContent>
                      <w:p w:rsidR="00162AC1" w:rsidRDefault="00162AC1">
                        <w:pPr>
                          <w:spacing w:after="160" w:line="259" w:lineRule="auto"/>
                          <w:ind w:left="0" w:right="0" w:firstLine="0"/>
                          <w:jc w:val="left"/>
                        </w:pPr>
                        <w:r>
                          <w:rPr>
                            <w:b/>
                          </w:rPr>
                          <w:t>Fig.</w:t>
                        </w:r>
                        <w:r w:rsidR="000B7AF1">
                          <w:rPr>
                            <w:b/>
                          </w:rPr>
                          <w:t xml:space="preserve"> </w:t>
                        </w:r>
                        <w:r>
                          <w:rPr>
                            <w:b/>
                          </w:rPr>
                          <w:t xml:space="preserve">1:  Location of Upper Jhelum Canal </w:t>
                        </w:r>
                      </w:p>
                    </w:txbxContent>
                  </v:textbox>
                </v:rect>
                <v:shape id="Picture 1836" o:spid="_x0000_s1031" type="#_x0000_t75" style="position:absolute;left:39197;top:26868;width:503;height:22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143/DAAAA3QAAAA8AAABkcnMvZG93bnJldi54bWxET0trAjEQvhf8D2EK3mp2K2xla5QiVIXa&#10;gw88D5txE7qZLJu4rv++EQq9zcf3nPlycI3oqQvWs4J8koEgrry2XCs4HT9fZiBCRNbYeCYFdwqw&#10;XIye5lhqf+M99YdYixTCoUQFJsa2lDJUhhyGiW+JE3fxncOYYFdL3eEthbtGvmZZIR1aTg0GW1oZ&#10;qn4OV6dg/e3WJv/a8JCfT7tCXuyb7a1S4+fh4x1EpCH+i//cW53mz6YFPL5JJ8jF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vXjf8MAAADdAAAADwAAAAAAAAAAAAAAAACf&#10;AgAAZHJzL2Rvd25yZXYueG1sUEsFBgAAAAAEAAQA9wAAAI8DAAAAAA==&#10;">
                  <v:imagedata r:id="rId20" o:title=""/>
                </v:shape>
                <v:rect id="Rectangle 1837" o:spid="_x0000_s1032" style="position:absolute;left:39190;top:26933;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Chc8QA&#10;AADdAAAADwAAAGRycy9kb3ducmV2LnhtbERPS2vCQBC+C/6HZYTedFMLNUZXER/o0UfB9jZkxyQ0&#10;Oxuyq0n99a4g9DYf33Om89aU4ka1KywreB9EIIhTqwvOFHydNv0YhPPIGkvLpOCPHMxn3c4UE20b&#10;PtDt6DMRQtglqCD3vkqkdGlOBt3AVsSBu9jaoA+wzqSusQnhppTDKPqUBgsODTlWtMwp/T1ejYJt&#10;XC2+d/beZOX6Z3ven8er09gr9dZrFxMQnlr/L365dzrMjz9G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woXPEAAAA3QAAAA8AAAAAAAAAAAAAAAAAmAIAAGRycy9k&#10;b3ducmV2LnhtbFBLBQYAAAAABAAEAPUAAACJAwAAAAA=&#10;" filled="f" stroked="f">
                  <v:textbox inset="0,0,0,0">
                    <w:txbxContent>
                      <w:p w:rsidR="00162AC1" w:rsidRDefault="00162AC1">
                        <w:pPr>
                          <w:spacing w:after="160" w:line="259" w:lineRule="auto"/>
                          <w:ind w:left="0" w:right="0" w:firstLine="0"/>
                          <w:jc w:val="left"/>
                        </w:pPr>
                        <w:r>
                          <w:t xml:space="preserve"> </w:t>
                        </w:r>
                      </w:p>
                    </w:txbxContent>
                  </v:textbox>
                </v:rect>
                <v:shape id="Picture 1839" o:spid="_x0000_s1033" type="#_x0000_t75" style="position:absolute;left:39578;top:26868;width:503;height:22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dqdw3DAAAA3QAAAA8AAABkcnMvZG93bnJldi54bWxET0trAjEQvhf8D2GE3jS7FnysRhGhtmB7&#10;qIrnYTNugpvJsknX7b9vhEJv8/E9Z7XpXS06aoP1rCAfZyCIS68tVwrOp9fRHESIyBprz6TghwJs&#10;1oOnFRba3/mLumOsRArhUKACE2NTSBlKQw7D2DfEibv61mFMsK2kbvGewl0tJ1k2lQ4tpwaDDe0M&#10;lbfjt1Ow/3R7kx/euM8v54+pvNqZ7axSz8N+uwQRqY//4j/3u07z5y8LeHyTTpDr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12p3DcMAAADdAAAADwAAAAAAAAAAAAAAAACf&#10;AgAAZHJzL2Rvd25yZXYueG1sUEsFBgAAAAAEAAQA9wAAAI8DAAAAAA==&#10;">
                  <v:imagedata r:id="rId20" o:title=""/>
                </v:shape>
                <v:rect id="Rectangle 1840" o:spid="_x0000_s1034" style="position:absolute;left:39571;top:26933;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9KesYA&#10;AADdAAAADwAAAGRycy9kb3ducmV2LnhtbESPQWvCQBCF74L/YZmCN920FImpq4ht0aNVQXsbstMk&#10;NDsbslsT/fXOoeBthvfmvW/my97V6kJtqDwbeJ4koIhzbysuDBwPn+MUVIjIFmvPZOBKAZaL4WCO&#10;mfUdf9FlHwslIRwyNFDG2GRah7wkh2HiG2LRfnzrMMraFtq22Em4q/VLkky1w4qlocSG1iXlv/s/&#10;Z2CTNqvz1t+6ov743px2p9n7YRaNGT31qzdQkfr4MP9fb63gp6/CL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d9KesYAAADdAAAADwAAAAAAAAAAAAAAAACYAgAAZHJz&#10;L2Rvd25yZXYueG1sUEsFBgAAAAAEAAQA9QAAAIsDAAAAAA==&#10;" filled="f" stroked="f">
                  <v:textbox inset="0,0,0,0">
                    <w:txbxContent>
                      <w:p w:rsidR="00162AC1" w:rsidRDefault="00162AC1">
                        <w:pPr>
                          <w:spacing w:after="160" w:line="259" w:lineRule="auto"/>
                          <w:ind w:left="0" w:right="0" w:firstLine="0"/>
                          <w:jc w:val="left"/>
                        </w:pPr>
                        <w:r>
                          <w:t xml:space="preserve"> </w:t>
                        </w:r>
                      </w:p>
                    </w:txbxContent>
                  </v:textbox>
                </v:rect>
                <v:rect id="Rectangle 1841" o:spid="_x0000_s1035" style="position:absolute;left:39952;top:26933;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Pv4cMA&#10;AADdAAAADwAAAGRycy9kb3ducmV2LnhtbERPTYvCMBC9C/6HMMLeNHWRpVajiKvo0VVBvQ3N2Bab&#10;SWmi7e6vNwuCt3m8z5nOW1OKB9WusKxgOIhAEKdWF5wpOB7W/RiE88gaS8uk4JcczGfdzhQTbRv+&#10;ocfeZyKEsEtQQe59lUjp0pwMuoGtiAN3tbVBH2CdSV1jE8JNKT+j6EsaLDg05FjRMqf0tr8bBZu4&#10;Wpy39q/JytVlc9qdxt+HsVfqo9cuJiA8tf4tfrm3OsyPR0P4/yacI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Pv4cMAAADdAAAADwAAAAAAAAAAAAAAAACYAgAAZHJzL2Rv&#10;d25yZXYueG1sUEsFBgAAAAAEAAQA9QAAAIgDAAAAAA==&#10;" filled="f" stroked="f">
                  <v:textbox inset="0,0,0,0">
                    <w:txbxContent>
                      <w:p w:rsidR="00162AC1" w:rsidRDefault="00162AC1">
                        <w:pPr>
                          <w:spacing w:after="160" w:line="259" w:lineRule="auto"/>
                          <w:ind w:left="0" w:right="0" w:firstLine="0"/>
                          <w:jc w:val="left"/>
                        </w:pPr>
                        <w:r>
                          <w:t xml:space="preserve"> </w:t>
                        </w:r>
                      </w:p>
                    </w:txbxContent>
                  </v:textbox>
                </v:rect>
                <v:shape id="Picture 1842" o:spid="_x0000_s1036" type="#_x0000_t75" style="position:absolute;width:50596;height:252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wiTEAAAA3QAAAA8AAABkcnMvZG93bnJldi54bWxET81qwkAQvhd8h2WEXoputKIhuoq2FIUe&#10;itEHGLJjEszOhuzGJG/fFQq9zcf3O5tdbyrxoMaVlhXMphEI4szqknMF18vXJAbhPLLGyjIpGMjB&#10;bjt62WCibcdneqQ+FyGEXYIKCu/rREqXFWTQTW1NHLibbQz6AJtc6ga7EG4qOY+ipTRYcmgosKaP&#10;grJ72hoF7+W3HBbR6vNwzK9UvZ3aHzq0Sr2O+/0ahKfe/4v/3Ccd5seLOTy/CSfI7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k/wiTEAAAA3QAAAA8AAAAAAAAAAAAAAAAA&#10;nwIAAGRycy9kb3ducmV2LnhtbFBLBQYAAAAABAAEAPcAAACQAwAAAAA=&#10;">
                  <v:imagedata r:id="rId21" o:title=""/>
                </v:shape>
                <v:shape id="Picture 1843" o:spid="_x0000_s1037" type="#_x0000_t75" style="position:absolute;left:518;width:47152;height:248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AlsWPFAAAA3QAAAA8AAABkcnMvZG93bnJldi54bWxET0trwkAQvhf6H5YReqsbWwkSXaUtSO1B&#10;qC/wOGTHbGx2Ns1uTfTXdwXB23x8z5nMOluJEzW+dKxg0E9AEOdOl1wo2G7mzyMQPiBrrByTgjN5&#10;mE0fHyaYadfyik7rUIgYwj5DBSaEOpPS54Ys+r6riSN3cI3FEGFTSN1gG8NtJV+SJJUWS44NBmv6&#10;MJT/rP+sgtSmx8+v5e/wPfm+7E3b7Ra77Vypp173NgYRqAt38c290HH+aPgK12/iCXL6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QJbFjxQAAAN0AAAAPAAAAAAAAAAAAAAAA&#10;AJ8CAABkcnMvZG93bnJldi54bWxQSwUGAAAAAAQABAD3AAAAkQMAAAAA&#10;">
                  <v:imagedata r:id="rId22" o:title=""/>
                </v:shape>
                <w10:anchorlock/>
              </v:group>
            </w:pict>
          </mc:Fallback>
        </mc:AlternateContent>
      </w:r>
    </w:p>
    <w:p w:rsidR="00603491" w:rsidRDefault="00C64D4D">
      <w:pPr>
        <w:spacing w:after="280" w:line="259" w:lineRule="auto"/>
        <w:ind w:left="0" w:right="456" w:firstLine="0"/>
        <w:jc w:val="center"/>
      </w:pPr>
      <w:r>
        <w:rPr>
          <w:b/>
        </w:rPr>
        <w:t xml:space="preserve"> </w:t>
      </w:r>
      <w:r>
        <w:t xml:space="preserve">  </w:t>
      </w:r>
    </w:p>
    <w:p w:rsidR="00603491" w:rsidRDefault="00C64D4D">
      <w:pPr>
        <w:spacing w:after="280" w:line="259" w:lineRule="auto"/>
        <w:ind w:left="0" w:right="576" w:firstLine="0"/>
        <w:jc w:val="center"/>
      </w:pPr>
      <w:r>
        <w:t xml:space="preserve"> </w:t>
      </w:r>
    </w:p>
    <w:p w:rsidR="00603491" w:rsidRDefault="00C64D4D">
      <w:pPr>
        <w:spacing w:after="280" w:line="259" w:lineRule="auto"/>
        <w:ind w:left="0" w:right="576" w:firstLine="0"/>
        <w:jc w:val="center"/>
      </w:pPr>
      <w:r>
        <w:t xml:space="preserve"> </w:t>
      </w:r>
    </w:p>
    <w:p w:rsidR="00603491" w:rsidRDefault="00C64D4D">
      <w:pPr>
        <w:spacing w:after="281" w:line="259" w:lineRule="auto"/>
        <w:ind w:left="0" w:right="576" w:firstLine="0"/>
        <w:jc w:val="center"/>
      </w:pPr>
      <w:r>
        <w:t xml:space="preserve"> </w:t>
      </w:r>
    </w:p>
    <w:p w:rsidR="00603491" w:rsidRDefault="00C64D4D">
      <w:pPr>
        <w:spacing w:after="280" w:line="259" w:lineRule="auto"/>
        <w:ind w:left="0" w:right="576" w:firstLine="0"/>
        <w:jc w:val="center"/>
      </w:pPr>
      <w:r>
        <w:t xml:space="preserve"> </w:t>
      </w:r>
    </w:p>
    <w:p w:rsidR="00603491" w:rsidRDefault="00C64D4D">
      <w:pPr>
        <w:spacing w:after="280" w:line="259" w:lineRule="auto"/>
        <w:ind w:left="0" w:right="576" w:firstLine="0"/>
        <w:jc w:val="center"/>
      </w:pPr>
      <w:r>
        <w:t xml:space="preserve"> </w:t>
      </w:r>
    </w:p>
    <w:p w:rsidR="00603491" w:rsidRDefault="00C64D4D">
      <w:pPr>
        <w:spacing w:after="280" w:line="259" w:lineRule="auto"/>
        <w:ind w:left="0" w:right="576" w:firstLine="0"/>
        <w:jc w:val="center"/>
      </w:pPr>
      <w:r>
        <w:t xml:space="preserve"> </w:t>
      </w:r>
    </w:p>
    <w:p w:rsidR="00603491" w:rsidRDefault="00C64D4D">
      <w:pPr>
        <w:spacing w:after="280" w:line="259" w:lineRule="auto"/>
        <w:ind w:left="0" w:right="576" w:firstLine="0"/>
        <w:jc w:val="center"/>
      </w:pPr>
      <w:r>
        <w:t xml:space="preserve"> </w:t>
      </w:r>
    </w:p>
    <w:p w:rsidR="00603491" w:rsidRDefault="00C64D4D">
      <w:pPr>
        <w:spacing w:after="303" w:line="259" w:lineRule="auto"/>
        <w:ind w:left="0" w:right="576" w:firstLine="0"/>
        <w:jc w:val="center"/>
      </w:pPr>
      <w:r>
        <w:t xml:space="preserve"> </w:t>
      </w:r>
    </w:p>
    <w:p w:rsidR="00603491" w:rsidRDefault="00C64D4D">
      <w:pPr>
        <w:spacing w:after="244" w:line="259" w:lineRule="auto"/>
        <w:ind w:left="0" w:right="446" w:firstLine="0"/>
        <w:jc w:val="center"/>
      </w:pPr>
      <w:r>
        <w:rPr>
          <w:b/>
          <w:sz w:val="28"/>
        </w:rPr>
        <w:t xml:space="preserve"> </w:t>
      </w:r>
      <w:r>
        <w:t xml:space="preserve">  </w:t>
      </w:r>
    </w:p>
    <w:p w:rsidR="00603491" w:rsidRDefault="00C64D4D">
      <w:pPr>
        <w:spacing w:after="0" w:line="259" w:lineRule="auto"/>
        <w:ind w:left="79" w:right="0" w:firstLine="0"/>
        <w:jc w:val="left"/>
      </w:pPr>
      <w:r>
        <w:rPr>
          <w:b/>
          <w:sz w:val="28"/>
        </w:rPr>
        <w:t xml:space="preserve"> </w:t>
      </w:r>
      <w:r>
        <w:t xml:space="preserve">  </w:t>
      </w:r>
    </w:p>
    <w:p w:rsidR="00C64D4D" w:rsidRDefault="00C64D4D">
      <w:pPr>
        <w:spacing w:after="261" w:line="265" w:lineRule="auto"/>
        <w:ind w:left="10" w:right="619"/>
        <w:jc w:val="center"/>
        <w:rPr>
          <w:b/>
          <w:sz w:val="36"/>
        </w:rPr>
      </w:pPr>
    </w:p>
    <w:p w:rsidR="00C64D4D" w:rsidRDefault="00C64D4D">
      <w:pPr>
        <w:spacing w:after="261" w:line="265" w:lineRule="auto"/>
        <w:ind w:left="10" w:right="619"/>
        <w:jc w:val="center"/>
        <w:rPr>
          <w:b/>
          <w:sz w:val="36"/>
        </w:rPr>
      </w:pPr>
    </w:p>
    <w:p w:rsidR="00603491" w:rsidRDefault="00C64D4D" w:rsidP="00162AC1">
      <w:pPr>
        <w:spacing w:after="261" w:line="265" w:lineRule="auto"/>
        <w:ind w:left="10" w:right="619"/>
        <w:jc w:val="center"/>
      </w:pPr>
      <w:r>
        <w:rPr>
          <w:b/>
          <w:sz w:val="36"/>
        </w:rPr>
        <w:lastRenderedPageBreak/>
        <w:t>CHAPTER II</w:t>
      </w:r>
    </w:p>
    <w:p w:rsidR="00603491" w:rsidRDefault="00C64D4D" w:rsidP="00162AC1">
      <w:pPr>
        <w:spacing w:after="251" w:line="259" w:lineRule="auto"/>
        <w:ind w:left="10" w:right="620"/>
        <w:jc w:val="center"/>
        <w:rPr>
          <w:b/>
          <w:sz w:val="32"/>
        </w:rPr>
      </w:pPr>
      <w:r>
        <w:rPr>
          <w:b/>
          <w:sz w:val="32"/>
        </w:rPr>
        <w:t>LITERATURE REVIEW</w:t>
      </w:r>
    </w:p>
    <w:p w:rsidR="00C64D4D" w:rsidRDefault="00C64D4D" w:rsidP="00C64D4D">
      <w:pPr>
        <w:spacing w:after="294" w:line="345" w:lineRule="auto"/>
        <w:ind w:left="74" w:right="1342"/>
      </w:pPr>
      <w:r>
        <w:t xml:space="preserve">Shakir and Khan (2009) investigated the structural involvement for the possibility and effectiveness of Marala Ravi link canal in Pakistan. By enhancing the crest level, the sedimentation intake in Marala Link canal reduced but sediment enter into its off take canal did not reduced. Tariq and Latif (2010) recommended to reduce water losses due to high water allowances during May to July, When channel was operating at 80 to 90% of design discharge. However, it reduces to 70 to 90% during August to April. </w:t>
      </w:r>
    </w:p>
    <w:p w:rsidR="00C64D4D" w:rsidRDefault="00C64D4D" w:rsidP="00C64D4D">
      <w:pPr>
        <w:spacing w:after="293" w:line="345" w:lineRule="auto"/>
        <w:ind w:left="74" w:right="1342"/>
      </w:pPr>
      <w:r>
        <w:t xml:space="preserve"> Food and Agriculture Organization (FAO) (2000) stated that the essential parameters can change the idea, structure, and plan of irrigation system for the innovation of water system. It considered in modernization of systems, operation and support of future needs. The arrangement of sustenance and fiber necessity of individuals was one of the difficulties of this century. To satisfy these essential needs of rapidly increasing population water assets and water system framework to productively take water up to fields are most extremely critical issues. Rashid, (2014) stated that Pakistan has one of the largest irrigation system of the world, that consist of 12 interlink canal 16 barrages 45 canal systems 3 major reservoir 0.1 Million tertiary channels. This system utilized 51.3 (BCM) and 0.8 Million tube wells to fulfils the water requirement. Shakir et al (2008) proposed the current water requirement and availability for canal management includes remodelling of hydraulic structures, firming the canal banks, distributaries and minors for the development of irrigation system.  </w:t>
      </w:r>
    </w:p>
    <w:p w:rsidR="007551AC" w:rsidRDefault="00C64D4D" w:rsidP="007551AC">
      <w:pPr>
        <w:spacing w:after="337" w:line="345" w:lineRule="auto"/>
        <w:ind w:left="74" w:right="1342"/>
      </w:pPr>
      <w:r>
        <w:t xml:space="preserve">Shakir and Maqbool (2011) assessed the problem of Upper Chenab Canal. The economical solution for remodelling of channel was found to be increasing the water depth instead of width of the channel. This solution for remodelling of canal was feasible by technically and economically. Lashariteh and Murray (2000) suggested that food organization should make sure for the remodelling of channel along with monitoring and ensuring equitable distribution. Qureshi (2013) observed that the amount of sediment flows in a channel was dependent upon the nature of relationship between discharge and sediment load as well as the distribution rate of the discharge in the channel. So, determining the suitability for quantification channel forming discharge was the first step </w:t>
      </w:r>
      <w:r w:rsidR="007551AC">
        <w:t>in river channel engineering.</w:t>
      </w:r>
    </w:p>
    <w:p w:rsidR="00376CED" w:rsidRDefault="00C71515" w:rsidP="00376CED">
      <w:pPr>
        <w:pStyle w:val="Heading2"/>
        <w:spacing w:after="220"/>
        <w:ind w:left="74"/>
      </w:pPr>
      <w:r>
        <w:rPr>
          <w:sz w:val="28"/>
        </w:rPr>
        <w:lastRenderedPageBreak/>
        <w:t>2.1</w:t>
      </w:r>
      <w:r w:rsidR="00376CED">
        <w:rPr>
          <w:sz w:val="28"/>
        </w:rPr>
        <w:t xml:space="preserve"> DESIGN DISCHARGE FOR REMODELlING OF UJC   </w:t>
      </w:r>
    </w:p>
    <w:p w:rsidR="00376CED" w:rsidRDefault="00376CED" w:rsidP="00376CED">
      <w:pPr>
        <w:spacing w:after="296" w:line="348" w:lineRule="auto"/>
        <w:ind w:left="74" w:right="1342"/>
      </w:pPr>
      <w:r>
        <w:t>The original design discharge of the channel was 12800 cusecs (as of 1915). The channel was redesigned for 8893 cusecs due to less availability of water in 1941 according to Manning's formula. There was no provision of supplies for two power houses namely Rasul and Shadiwal when the canal was designed in 1915 and 1941. During last 10 years, the channel has been operated at less discharge. It has been noticed that only 116 m</w:t>
      </w:r>
      <w:r>
        <w:rPr>
          <w:vertAlign w:val="superscript"/>
        </w:rPr>
        <w:t>3</w:t>
      </w:r>
      <w:r>
        <w:t xml:space="preserve"> /s has passed downstream khokhra (77.77 3 km of UJC) against the allocated discharge of 185 m</w:t>
      </w:r>
      <w:r>
        <w:rPr>
          <w:vertAlign w:val="superscript"/>
        </w:rPr>
        <w:t>3</w:t>
      </w:r>
      <w:r>
        <w:t xml:space="preserve"> /s during last several years. The possible reasons for less discharge are: i) the less availability of water and ii) inability of the channel (Middle and tail reaches) for safely carrying the original design discharge. The current authorized head and tail discharges of the UJC 3 are 255.7 m</w:t>
      </w:r>
      <w:r>
        <w:rPr>
          <w:vertAlign w:val="superscript"/>
        </w:rPr>
        <w:t>3</w:t>
      </w:r>
      <w:r>
        <w:t xml:space="preserve"> /s (9030 cusecs) and 222.8 m</w:t>
      </w:r>
      <w:r>
        <w:rPr>
          <w:vertAlign w:val="superscript"/>
        </w:rPr>
        <w:t>3</w:t>
      </w:r>
      <w:r>
        <w:t xml:space="preserve"> /s (7868 </w:t>
      </w:r>
      <w:r w:rsidR="00162AC1">
        <w:t>cusecs</w:t>
      </w:r>
      <w:r>
        <w:t xml:space="preserve">). The design discharge of an irrigation channel is usually based on </w:t>
      </w:r>
      <w:r w:rsidR="00162AC1">
        <w:t>cultivable</w:t>
      </w:r>
      <w:r>
        <w:t xml:space="preserve"> command area (</w:t>
      </w:r>
      <w:r w:rsidR="00162AC1">
        <w:t>COCA</w:t>
      </w:r>
      <w:r>
        <w:t xml:space="preserve">) and sanctioned water allowance. The design discharge for remodeling may be enhanced by assuring the additional water through water availability studies. Pakistan Drainage Consultants (PDC) discussed that perennial irrigation channel should be </w:t>
      </w:r>
      <w:r w:rsidR="00162AC1">
        <w:t>at least</w:t>
      </w:r>
      <w:r>
        <w:t xml:space="preserve"> designed at reliability of 80% available water. The increase in CCA and commissioning of power houses necessitates updating the design discharge for the remodeling. The raising of Mangla Dam in 2009 has enhanced its live storage capacity from 4.51 to 7.39 MAF. The Mangla reservoir has 2.88 MAF additional storage available which may be used for acquiring power and agriculture benefits. The additional water may be utilized for enhancing the discharge of UJC as per Water Apportionment Accord among the provinces of Pakistan. Punjab Irrigation Department (PID) proposed the revised capacity of UJC by computing the discharges of all </w:t>
      </w:r>
      <w:r w:rsidR="00162AC1">
        <w:t>off takes</w:t>
      </w:r>
      <w:r>
        <w:t xml:space="preserve">, power houses and losses as follows:   </w:t>
      </w:r>
    </w:p>
    <w:p w:rsidR="00376CED" w:rsidRDefault="00376CED" w:rsidP="00376CED">
      <w:pPr>
        <w:numPr>
          <w:ilvl w:val="0"/>
          <w:numId w:val="5"/>
        </w:numPr>
        <w:spacing w:after="111"/>
        <w:ind w:right="1342" w:hanging="360"/>
      </w:pPr>
      <w:r>
        <w:t xml:space="preserve">Discharge for </w:t>
      </w:r>
      <w:r w:rsidR="00162AC1">
        <w:t>off takes</w:t>
      </w:r>
      <w:r>
        <w:t xml:space="preserve"> of Azad Kashmir = 52.93 cusecs    </w:t>
      </w:r>
    </w:p>
    <w:p w:rsidR="00376CED" w:rsidRDefault="00376CED" w:rsidP="00376CED">
      <w:pPr>
        <w:numPr>
          <w:ilvl w:val="0"/>
          <w:numId w:val="5"/>
        </w:numPr>
        <w:spacing w:after="103"/>
        <w:ind w:right="1342" w:hanging="360"/>
      </w:pPr>
      <w:r>
        <w:t xml:space="preserve">Discharge for Rasul Power House = 3620 cusecs  </w:t>
      </w:r>
    </w:p>
    <w:p w:rsidR="00376CED" w:rsidRDefault="00376CED" w:rsidP="00376CED">
      <w:pPr>
        <w:numPr>
          <w:ilvl w:val="0"/>
          <w:numId w:val="5"/>
        </w:numPr>
        <w:spacing w:after="103"/>
        <w:ind w:right="1342" w:hanging="360"/>
      </w:pPr>
      <w:r>
        <w:t>UJC Internal (</w:t>
      </w:r>
      <w:r w:rsidR="00162AC1">
        <w:t>Gujarat</w:t>
      </w:r>
      <w:r>
        <w:t xml:space="preserve"> Branch &amp; other </w:t>
      </w:r>
      <w:r w:rsidR="00162AC1">
        <w:t>off takes</w:t>
      </w:r>
      <w:r>
        <w:t xml:space="preserve">) = 2037 cusecs    </w:t>
      </w:r>
    </w:p>
    <w:p w:rsidR="00376CED" w:rsidRDefault="00376CED" w:rsidP="00376CED">
      <w:pPr>
        <w:numPr>
          <w:ilvl w:val="0"/>
          <w:numId w:val="5"/>
        </w:numPr>
        <w:spacing w:after="108"/>
        <w:ind w:right="1342" w:hanging="360"/>
      </w:pPr>
      <w:r>
        <w:t xml:space="preserve">Shadiwal Power House = 7795 cusecs   </w:t>
      </w:r>
    </w:p>
    <w:p w:rsidR="00376CED" w:rsidRDefault="00376CED" w:rsidP="00376CED">
      <w:pPr>
        <w:numPr>
          <w:ilvl w:val="0"/>
          <w:numId w:val="5"/>
        </w:numPr>
        <w:spacing w:after="103"/>
        <w:ind w:right="1342" w:hanging="360"/>
      </w:pPr>
      <w:r>
        <w:t xml:space="preserve">Approximate conveyance losses = 1355 cusecs   </w:t>
      </w:r>
    </w:p>
    <w:p w:rsidR="00376CED" w:rsidRDefault="00376CED" w:rsidP="00376CED">
      <w:pPr>
        <w:numPr>
          <w:ilvl w:val="0"/>
          <w:numId w:val="5"/>
        </w:numPr>
        <w:ind w:right="1342" w:hanging="360"/>
      </w:pPr>
      <w:r>
        <w:t xml:space="preserve">Total Revised Capacity of UJC = 14850 cusecs  </w:t>
      </w:r>
    </w:p>
    <w:p w:rsidR="00376CED" w:rsidRDefault="00376CED">
      <w:pPr>
        <w:pStyle w:val="Heading2"/>
        <w:spacing w:after="220"/>
        <w:ind w:left="74"/>
        <w:rPr>
          <w:sz w:val="28"/>
        </w:rPr>
      </w:pPr>
    </w:p>
    <w:p w:rsidR="00376CED" w:rsidRDefault="00376CED" w:rsidP="00376CED"/>
    <w:p w:rsidR="00376CED" w:rsidRPr="00376CED" w:rsidRDefault="00376CED" w:rsidP="00376CED"/>
    <w:p w:rsidR="00603491" w:rsidRDefault="00C64D4D" w:rsidP="002D302C">
      <w:pPr>
        <w:pStyle w:val="Heading2"/>
        <w:spacing w:after="220"/>
        <w:ind w:left="74"/>
      </w:pPr>
      <w:r>
        <w:rPr>
          <w:sz w:val="28"/>
        </w:rPr>
        <w:t>2.3 EVALUATION OF POSSIBLE OPTIONS</w:t>
      </w:r>
    </w:p>
    <w:p w:rsidR="00603491" w:rsidRDefault="00C64D4D">
      <w:pPr>
        <w:ind w:left="74" w:right="1342"/>
      </w:pPr>
      <w:r>
        <w:t xml:space="preserve">The possible options for remodeling are as follows:    </w:t>
      </w:r>
    </w:p>
    <w:p w:rsidR="00603491" w:rsidRDefault="00C64D4D">
      <w:pPr>
        <w:numPr>
          <w:ilvl w:val="0"/>
          <w:numId w:val="6"/>
        </w:numPr>
        <w:spacing w:after="293" w:line="345" w:lineRule="auto"/>
        <w:ind w:right="1342"/>
      </w:pPr>
      <w:r>
        <w:t xml:space="preserve">To remodel the canal for existing discharge of 7700 cusecs at existing hydraulic parameters and fulfill the needs of Shadiwal power house and Khanki </w:t>
      </w:r>
      <w:r w:rsidR="00162AC1">
        <w:t>headwork’s</w:t>
      </w:r>
      <w:r>
        <w:t xml:space="preserve"> at </w:t>
      </w:r>
      <w:r w:rsidR="00162AC1">
        <w:t>Chenab</w:t>
      </w:r>
      <w:r>
        <w:t xml:space="preserve"> River for Lower </w:t>
      </w:r>
      <w:r w:rsidR="00162AC1">
        <w:t>Chenab</w:t>
      </w:r>
      <w:r>
        <w:t xml:space="preserve"> Canal system through some alternate route including developing new channel.    </w:t>
      </w:r>
    </w:p>
    <w:p w:rsidR="00603491" w:rsidRDefault="00C64D4D">
      <w:pPr>
        <w:numPr>
          <w:ilvl w:val="0"/>
          <w:numId w:val="6"/>
        </w:numPr>
        <w:spacing w:after="296" w:line="346" w:lineRule="auto"/>
        <w:ind w:right="1342"/>
      </w:pPr>
      <w:r>
        <w:t xml:space="preserve">To remodel the channel for increased discharge of 14850 cusecs by minimum variation of existing parameters i.e. bed and water levels, longitudinal slope, water depth and bed width.   </w:t>
      </w:r>
    </w:p>
    <w:p w:rsidR="00603491" w:rsidRDefault="00C64D4D">
      <w:pPr>
        <w:spacing w:after="295" w:line="346" w:lineRule="auto"/>
        <w:ind w:left="74" w:right="1342"/>
      </w:pPr>
      <w:r>
        <w:t xml:space="preserve">The 1 option for remodeling was analyzed technically and economically. The present condition indicates that the bed width of the channel has substantially increased from 230 to 330 </w:t>
      </w:r>
      <w:r w:rsidR="00162AC1">
        <w:t>ft.</w:t>
      </w:r>
      <w:r>
        <w:t xml:space="preserve"> in the middle and tail reaches and full supply has reduced from 10.2 to 5 ft. Moreover, recommended freeboard of 3 ft. was not available. The width to depth (B/D) ratio of the channel has enhanced up to 55. The channel does not provide the desired velocity and results in high conveyance losses and sediment deposition. The existing condition of the channel presents the view of a natural river. The existing dimensions and parameters of the channel including water depth, bed width, velocity and others are not considered hydraulically feasible for 3 remodeling of UJC at 7700 cusecs. The development of new channel would involve cost of acquiring new land, constructing several hydraulic structures, availability of good soil and construction material (cement, sand, crush, steel etc.) including engineering services which seems to be very expensive. The acquiring of land is also very complicated and time consuming process.   </w:t>
      </w:r>
    </w:p>
    <w:p w:rsidR="00603491" w:rsidRDefault="00C64D4D">
      <w:pPr>
        <w:spacing w:after="296" w:line="344" w:lineRule="auto"/>
        <w:ind w:left="74" w:right="1342"/>
      </w:pPr>
      <w:r>
        <w:t xml:space="preserve">The site visit indicated few problems in technical design of the new channel in setting its alignment due to physical constraints including displacement of roads and other infrastructure. This option is not considered technically and economically feasible. The cost will be much higher as compared to the 1 option.  </w:t>
      </w:r>
    </w:p>
    <w:p w:rsidR="00603491" w:rsidRDefault="00C64D4D">
      <w:pPr>
        <w:spacing w:line="346" w:lineRule="auto"/>
        <w:ind w:left="74" w:right="1342"/>
      </w:pPr>
      <w:r>
        <w:t xml:space="preserve">The 2 option of remodeling of the UJC at enhanced discharge seems to be feasible. The channel was originally designed for discharge more than 12800 cusecs. The enhanced discharge is only about 15% more than the original discharge in 1904. The channel was originally designed in 1904 </w:t>
      </w:r>
      <w:r>
        <w:lastRenderedPageBreak/>
        <w:t xml:space="preserve">on the basis of Manning's formula. The approved L-Section shows that the basis of redesign in 1941 was again on Manning's formula by keeping the roughness coefficient (n) of soil as 0.0225.   </w:t>
      </w:r>
    </w:p>
    <w:p w:rsidR="00603491" w:rsidRDefault="00C64D4D">
      <w:pPr>
        <w:spacing w:after="319" w:line="345" w:lineRule="auto"/>
        <w:ind w:left="74" w:right="1342"/>
      </w:pPr>
      <w:r>
        <w:t xml:space="preserve">Critical review of different design approaches including Lacey regime method, Tractive force method and Manning's formula have been carried out for their suitability of redesign of UJC. These methods proposed change in bed width, full supply depth and longitudinal slope of whole channel. The change in these parameters would require re-construction of UJC along with its hydraulic structures which will increase the remodelling cost. It would also require the cost of land acquisition and construction of diversion channel. The preliminary investigation indicated that remodeling of UJC at existing parameters along with enhanced depth would be economical solution. In this case, only earthwork of banks would be desired. However, to bring the existing bed width (722 to 1180 </w:t>
      </w:r>
      <w:r w:rsidR="00162AC1">
        <w:t>ft.</w:t>
      </w:r>
      <w:r>
        <w:t>) to original bed width of 722 m would involve huge earthwork along with removing of earthwork. The remodeling of channel at existing bed width and longitudinal slope and by changing depth will reduce the remodeling cost to a great extent. However, the increased existing bed width of the channel does not provide stable and efficient design.</w:t>
      </w:r>
      <w:r>
        <w:rPr>
          <w:b/>
        </w:rPr>
        <w:t xml:space="preserve"> </w:t>
      </w:r>
      <w:r>
        <w:t xml:space="preserve">  </w:t>
      </w:r>
    </w:p>
    <w:p w:rsidR="00603491" w:rsidRDefault="00C64D4D">
      <w:pPr>
        <w:spacing w:after="60" w:line="259" w:lineRule="auto"/>
        <w:ind w:left="439" w:right="0" w:firstLine="0"/>
        <w:jc w:val="left"/>
      </w:pPr>
      <w:r>
        <w:rPr>
          <w:b/>
          <w:sz w:val="28"/>
        </w:rPr>
        <w:t xml:space="preserve"> </w:t>
      </w:r>
      <w:r>
        <w:t xml:space="preserve">  </w:t>
      </w:r>
    </w:p>
    <w:p w:rsidR="00603491" w:rsidRDefault="00C64D4D">
      <w:pPr>
        <w:spacing w:after="105" w:line="259" w:lineRule="auto"/>
        <w:ind w:left="439" w:right="0" w:firstLine="0"/>
        <w:jc w:val="left"/>
      </w:pPr>
      <w:r>
        <w:t xml:space="preserve"> </w:t>
      </w:r>
    </w:p>
    <w:p w:rsidR="00603491" w:rsidRDefault="00C64D4D">
      <w:pPr>
        <w:spacing w:after="105" w:line="259" w:lineRule="auto"/>
        <w:ind w:left="439" w:right="0" w:firstLine="0"/>
        <w:jc w:val="left"/>
      </w:pPr>
      <w:r>
        <w:t xml:space="preserve"> </w:t>
      </w:r>
    </w:p>
    <w:p w:rsidR="00603491" w:rsidRDefault="00603491" w:rsidP="00C64D4D">
      <w:pPr>
        <w:spacing w:after="105" w:line="259" w:lineRule="auto"/>
        <w:ind w:left="439" w:right="0" w:firstLine="0"/>
        <w:jc w:val="left"/>
      </w:pPr>
    </w:p>
    <w:p w:rsidR="00603491" w:rsidRDefault="00C64D4D">
      <w:pPr>
        <w:spacing w:after="0" w:line="259" w:lineRule="auto"/>
        <w:ind w:left="439" w:right="0" w:firstLine="0"/>
        <w:jc w:val="left"/>
      </w:pPr>
      <w:r>
        <w:t xml:space="preserve"> </w:t>
      </w: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7551AC" w:rsidRDefault="007551AC" w:rsidP="00C64D4D">
      <w:pPr>
        <w:spacing w:after="47" w:line="265" w:lineRule="auto"/>
        <w:ind w:left="10" w:right="197"/>
        <w:jc w:val="center"/>
        <w:rPr>
          <w:b/>
          <w:sz w:val="36"/>
        </w:rPr>
      </w:pPr>
    </w:p>
    <w:p w:rsidR="00603491" w:rsidRDefault="00C64D4D" w:rsidP="00162AC1">
      <w:pPr>
        <w:spacing w:after="47" w:line="265" w:lineRule="auto"/>
        <w:ind w:left="10" w:right="197"/>
        <w:jc w:val="center"/>
      </w:pPr>
      <w:r>
        <w:rPr>
          <w:b/>
          <w:sz w:val="36"/>
        </w:rPr>
        <w:t>CHAPTER III</w:t>
      </w:r>
    </w:p>
    <w:p w:rsidR="00603491" w:rsidRDefault="00C64D4D" w:rsidP="00162AC1">
      <w:pPr>
        <w:spacing w:after="16" w:line="259" w:lineRule="auto"/>
        <w:ind w:left="10" w:right="198"/>
        <w:jc w:val="center"/>
      </w:pPr>
      <w:r>
        <w:rPr>
          <w:b/>
          <w:sz w:val="32"/>
        </w:rPr>
        <w:t>METHODOLOGY</w:t>
      </w:r>
    </w:p>
    <w:p w:rsidR="00603491" w:rsidRDefault="00C64D4D">
      <w:pPr>
        <w:spacing w:after="146" w:line="259" w:lineRule="auto"/>
        <w:ind w:left="439" w:right="0" w:firstLine="0"/>
        <w:jc w:val="left"/>
      </w:pPr>
      <w:r>
        <w:t xml:space="preserve"> </w:t>
      </w:r>
    </w:p>
    <w:p w:rsidR="00603491" w:rsidRDefault="00C64D4D">
      <w:pPr>
        <w:pStyle w:val="Heading2"/>
        <w:spacing w:after="220"/>
        <w:ind w:left="74"/>
      </w:pPr>
      <w:r>
        <w:rPr>
          <w:sz w:val="28"/>
        </w:rPr>
        <w:t xml:space="preserve">3.1 METHODOLOGY FOR REMODELlING OF UPPER JHELUM CANAL   </w:t>
      </w:r>
    </w:p>
    <w:p w:rsidR="00162AC1" w:rsidRDefault="00C64D4D">
      <w:pPr>
        <w:spacing w:after="0" w:line="351" w:lineRule="auto"/>
        <w:ind w:left="74" w:right="1342"/>
      </w:pPr>
      <w:r>
        <w:t>Project proposal was prepared for remodelling of alluvial irrigation channel. After proposal preparation, Literature Review was carried out and conduct the survey was conducted to access the existing condition of channel. The data was collected for the remodelling of alluvial irrigation channel along with hydraulic structure by Irrigation department. Analysis of data was carried out by different possible options. Study of HEC-RAS software was done for remodelling of irrigation channel. Hydraulic Remodelling of UJC was carried out by Manning’s approach. Finalize the remodelling of channel based on hydraulic structural economic consideration. Figure 1 shows the flow chart of methodology.</w:t>
      </w:r>
      <w:r>
        <w:rPr>
          <w:b/>
        </w:rPr>
        <w:t xml:space="preserve"> </w:t>
      </w:r>
      <w:r>
        <w:t xml:space="preserve">  </w:t>
      </w:r>
    </w:p>
    <w:p w:rsidR="00162AC1" w:rsidRDefault="00162AC1">
      <w:pPr>
        <w:spacing w:after="0" w:line="351" w:lineRule="auto"/>
        <w:ind w:left="74" w:right="1342"/>
      </w:pPr>
    </w:p>
    <w:p w:rsidR="00162AC1" w:rsidRDefault="00162AC1" w:rsidP="00162AC1">
      <w:pPr>
        <w:pStyle w:val="Heading2"/>
        <w:spacing w:after="220"/>
        <w:ind w:left="74"/>
      </w:pPr>
      <w:r>
        <w:rPr>
          <w:sz w:val="28"/>
        </w:rPr>
        <w:t xml:space="preserve">3.2 SITE VISIT TO CONDUCT CONDITION SURVEY OF UJC   </w:t>
      </w:r>
    </w:p>
    <w:p w:rsidR="00162AC1" w:rsidRDefault="00162AC1" w:rsidP="00162AC1">
      <w:pPr>
        <w:spacing w:after="301" w:line="357" w:lineRule="auto"/>
        <w:ind w:left="74" w:right="1342"/>
      </w:pPr>
      <w:r>
        <w:t xml:space="preserve">The site was visited during flow and closure periods of the canal to observe existing condition of the channel and hydraulic structures. Some problems observed during the site visit include but are not limited to:   </w:t>
      </w:r>
    </w:p>
    <w:p w:rsidR="00162AC1" w:rsidRDefault="00162AC1" w:rsidP="00162AC1">
      <w:pPr>
        <w:numPr>
          <w:ilvl w:val="0"/>
          <w:numId w:val="4"/>
        </w:numPr>
        <w:spacing w:after="229"/>
        <w:ind w:right="1342" w:hanging="360"/>
      </w:pPr>
      <w:r>
        <w:t xml:space="preserve">Excessive silt deposition and scouring   </w:t>
      </w:r>
    </w:p>
    <w:p w:rsidR="00162AC1" w:rsidRDefault="00162AC1" w:rsidP="00162AC1">
      <w:pPr>
        <w:numPr>
          <w:ilvl w:val="0"/>
          <w:numId w:val="4"/>
        </w:numPr>
        <w:spacing w:after="234"/>
        <w:ind w:right="1342" w:hanging="360"/>
      </w:pPr>
      <w:r>
        <w:t xml:space="preserve">Erosion of banks   </w:t>
      </w:r>
    </w:p>
    <w:p w:rsidR="00162AC1" w:rsidRDefault="00162AC1" w:rsidP="00162AC1">
      <w:pPr>
        <w:numPr>
          <w:ilvl w:val="0"/>
          <w:numId w:val="4"/>
        </w:numPr>
        <w:spacing w:after="235"/>
        <w:ind w:right="1342" w:hanging="360"/>
      </w:pPr>
      <w:r>
        <w:t xml:space="preserve">Inadequate freeboard   </w:t>
      </w:r>
    </w:p>
    <w:p w:rsidR="00162AC1" w:rsidRDefault="00162AC1" w:rsidP="00162AC1">
      <w:pPr>
        <w:numPr>
          <w:ilvl w:val="0"/>
          <w:numId w:val="4"/>
        </w:numPr>
        <w:spacing w:after="228"/>
        <w:ind w:right="1342" w:hanging="360"/>
      </w:pPr>
      <w:r>
        <w:t xml:space="preserve">Side embayment and widened channel section   </w:t>
      </w:r>
    </w:p>
    <w:p w:rsidR="00162AC1" w:rsidRDefault="00162AC1" w:rsidP="00162AC1">
      <w:pPr>
        <w:numPr>
          <w:ilvl w:val="0"/>
          <w:numId w:val="4"/>
        </w:numPr>
        <w:spacing w:after="222"/>
        <w:ind w:right="1342" w:hanging="360"/>
      </w:pPr>
      <w:r>
        <w:t>Deteriorated condition of super structure of some hydraulic Structures</w:t>
      </w:r>
    </w:p>
    <w:p w:rsidR="00603491" w:rsidRDefault="00162AC1" w:rsidP="00162AC1">
      <w:pPr>
        <w:spacing w:after="0" w:line="351" w:lineRule="auto"/>
        <w:ind w:left="0" w:right="1342" w:firstLine="0"/>
      </w:pPr>
      <w:r>
        <w:t>Figure 3 shows excessive silt deposition at UJC and figure 4 shows widened channel section of</w:t>
      </w:r>
    </w:p>
    <w:p w:rsidR="00162AC1" w:rsidRDefault="00162AC1" w:rsidP="00162AC1">
      <w:pPr>
        <w:spacing w:after="0" w:line="351" w:lineRule="auto"/>
        <w:ind w:left="0" w:right="1342" w:firstLine="0"/>
      </w:pPr>
      <w:r>
        <w:t>UJC</w:t>
      </w:r>
      <w:r w:rsidR="002D302C">
        <w:t>.</w:t>
      </w:r>
    </w:p>
    <w:p w:rsidR="00603491" w:rsidRDefault="00C64D4D">
      <w:pPr>
        <w:spacing w:after="1922" w:line="259" w:lineRule="auto"/>
        <w:ind w:left="263" w:right="0" w:firstLine="0"/>
        <w:jc w:val="left"/>
      </w:pPr>
      <w:r>
        <w:rPr>
          <w:noProof/>
        </w:rPr>
        <w:lastRenderedPageBreak/>
        <w:drawing>
          <wp:inline distT="0" distB="0" distL="0" distR="0">
            <wp:extent cx="5669280" cy="6659881"/>
            <wp:effectExtent l="0" t="0" r="0" b="0"/>
            <wp:docPr id="37967" name="Picture 37967"/>
            <wp:cNvGraphicFramePr/>
            <a:graphic xmlns:a="http://schemas.openxmlformats.org/drawingml/2006/main">
              <a:graphicData uri="http://schemas.openxmlformats.org/drawingml/2006/picture">
                <pic:pic xmlns:pic="http://schemas.openxmlformats.org/drawingml/2006/picture">
                  <pic:nvPicPr>
                    <pic:cNvPr id="37967" name="Picture 37967"/>
                    <pic:cNvPicPr/>
                  </pic:nvPicPr>
                  <pic:blipFill>
                    <a:blip r:embed="rId23"/>
                    <a:stretch>
                      <a:fillRect/>
                    </a:stretch>
                  </pic:blipFill>
                  <pic:spPr>
                    <a:xfrm>
                      <a:off x="0" y="0"/>
                      <a:ext cx="5669280" cy="6659881"/>
                    </a:xfrm>
                    <a:prstGeom prst="rect">
                      <a:avLst/>
                    </a:prstGeom>
                  </pic:spPr>
                </pic:pic>
              </a:graphicData>
            </a:graphic>
          </wp:inline>
        </w:drawing>
      </w:r>
    </w:p>
    <w:p w:rsidR="00603491" w:rsidRDefault="008A570F">
      <w:pPr>
        <w:spacing w:after="271" w:line="259" w:lineRule="auto"/>
        <w:ind w:left="3543" w:right="900"/>
        <w:jc w:val="left"/>
      </w:pPr>
      <w:r>
        <w:rPr>
          <w:b/>
        </w:rPr>
        <w:t>Fig.</w:t>
      </w:r>
      <w:r w:rsidR="00F020A6">
        <w:rPr>
          <w:b/>
        </w:rPr>
        <w:t xml:space="preserve"> </w:t>
      </w:r>
      <w:r>
        <w:rPr>
          <w:b/>
        </w:rPr>
        <w:t>2</w:t>
      </w:r>
      <w:r w:rsidR="00C71515">
        <w:rPr>
          <w:b/>
        </w:rPr>
        <w:t>:</w:t>
      </w:r>
      <w:r w:rsidR="00C64D4D">
        <w:rPr>
          <w:b/>
        </w:rPr>
        <w:t xml:space="preserve"> Methodology Flow Chart </w:t>
      </w:r>
    </w:p>
    <w:p w:rsidR="00162AC1" w:rsidRDefault="004C08BA" w:rsidP="00C64D4D">
      <w:pPr>
        <w:spacing w:after="364" w:line="259" w:lineRule="auto"/>
        <w:ind w:left="0" w:right="0" w:firstLine="0"/>
        <w:rPr>
          <w:b/>
          <w:bCs/>
          <w:sz w:val="28"/>
        </w:rPr>
      </w:pPr>
      <w:r>
        <w:rPr>
          <w:noProof/>
        </w:rPr>
        <w:lastRenderedPageBreak/>
        <w:drawing>
          <wp:anchor distT="0" distB="0" distL="114300" distR="114300" simplePos="0" relativeHeight="251661312" behindDoc="0" locked="0" layoutInCell="1" allowOverlap="1" wp14:anchorId="24441A94" wp14:editId="63BC7841">
            <wp:simplePos x="0" y="0"/>
            <wp:positionH relativeFrom="column">
              <wp:posOffset>3307715</wp:posOffset>
            </wp:positionH>
            <wp:positionV relativeFrom="paragraph">
              <wp:posOffset>-2540</wp:posOffset>
            </wp:positionV>
            <wp:extent cx="3027560" cy="2362200"/>
            <wp:effectExtent l="0" t="0" r="1905" b="0"/>
            <wp:wrapNone/>
            <wp:docPr id="2" name="Picture 1947"/>
            <wp:cNvGraphicFramePr/>
            <a:graphic xmlns:a="http://schemas.openxmlformats.org/drawingml/2006/main">
              <a:graphicData uri="http://schemas.openxmlformats.org/drawingml/2006/picture">
                <pic:pic xmlns:pic="http://schemas.openxmlformats.org/drawingml/2006/picture">
                  <pic:nvPicPr>
                    <pic:cNvPr id="2" name="Picture 1947"/>
                    <pic:cNvPicPr/>
                  </pic:nvPicPr>
                  <pic:blipFill>
                    <a:blip r:embed="rId24"/>
                    <a:stretch>
                      <a:fillRect/>
                    </a:stretch>
                  </pic:blipFill>
                  <pic:spPr>
                    <a:xfrm>
                      <a:off x="0" y="0"/>
                      <a:ext cx="3040704" cy="2372456"/>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9264" behindDoc="0" locked="0" layoutInCell="1" allowOverlap="1" wp14:anchorId="2087B195" wp14:editId="10B455F5">
            <wp:simplePos x="0" y="0"/>
            <wp:positionH relativeFrom="margin">
              <wp:align>left</wp:align>
            </wp:positionH>
            <wp:positionV relativeFrom="paragraph">
              <wp:posOffset>-2540</wp:posOffset>
            </wp:positionV>
            <wp:extent cx="2800143" cy="2343150"/>
            <wp:effectExtent l="0" t="0" r="635" b="0"/>
            <wp:wrapNone/>
            <wp:docPr id="1" name="Picture 1946"/>
            <wp:cNvGraphicFramePr/>
            <a:graphic xmlns:a="http://schemas.openxmlformats.org/drawingml/2006/main">
              <a:graphicData uri="http://schemas.openxmlformats.org/drawingml/2006/picture">
                <pic:pic xmlns:pic="http://schemas.openxmlformats.org/drawingml/2006/picture">
                  <pic:nvPicPr>
                    <pic:cNvPr id="1" name="Picture 1946"/>
                    <pic:cNvPicPr/>
                  </pic:nvPicPr>
                  <pic:blipFill>
                    <a:blip r:embed="rId25"/>
                    <a:stretch>
                      <a:fillRect/>
                    </a:stretch>
                  </pic:blipFill>
                  <pic:spPr>
                    <a:xfrm>
                      <a:off x="0" y="0"/>
                      <a:ext cx="2800143" cy="2343150"/>
                    </a:xfrm>
                    <a:prstGeom prst="rect">
                      <a:avLst/>
                    </a:prstGeom>
                  </pic:spPr>
                </pic:pic>
              </a:graphicData>
            </a:graphic>
            <wp14:sizeRelH relativeFrom="margin">
              <wp14:pctWidth>0</wp14:pctWidth>
            </wp14:sizeRelH>
            <wp14:sizeRelV relativeFrom="margin">
              <wp14:pctHeight>0</wp14:pctHeight>
            </wp14:sizeRelV>
          </wp:anchor>
        </w:drawing>
      </w:r>
    </w:p>
    <w:p w:rsidR="00162AC1" w:rsidRDefault="00162AC1" w:rsidP="00C64D4D">
      <w:pPr>
        <w:spacing w:after="364" w:line="259" w:lineRule="auto"/>
        <w:ind w:left="0" w:right="0" w:firstLine="0"/>
        <w:rPr>
          <w:b/>
          <w:bCs/>
          <w:sz w:val="28"/>
        </w:rPr>
      </w:pPr>
      <w:r>
        <w:rPr>
          <w:b/>
          <w:bCs/>
          <w:sz w:val="28"/>
        </w:rPr>
        <w:t xml:space="preserve">                                                                   </w:t>
      </w:r>
    </w:p>
    <w:p w:rsidR="00162AC1" w:rsidRDefault="00162AC1" w:rsidP="00C64D4D">
      <w:pPr>
        <w:spacing w:after="364" w:line="259" w:lineRule="auto"/>
        <w:ind w:left="0" w:right="0" w:firstLine="0"/>
        <w:rPr>
          <w:b/>
          <w:bCs/>
          <w:sz w:val="28"/>
        </w:rPr>
      </w:pPr>
    </w:p>
    <w:p w:rsidR="00162AC1" w:rsidRDefault="00162AC1" w:rsidP="00C64D4D">
      <w:pPr>
        <w:spacing w:after="364" w:line="259" w:lineRule="auto"/>
        <w:ind w:left="0" w:right="0" w:firstLine="0"/>
        <w:rPr>
          <w:b/>
          <w:bCs/>
          <w:sz w:val="28"/>
        </w:rPr>
      </w:pPr>
    </w:p>
    <w:p w:rsidR="00162AC1" w:rsidRDefault="00162AC1" w:rsidP="00162AC1">
      <w:pPr>
        <w:spacing w:after="364" w:line="259" w:lineRule="auto"/>
        <w:ind w:left="0" w:right="0" w:firstLine="0"/>
        <w:jc w:val="center"/>
        <w:rPr>
          <w:b/>
          <w:bCs/>
          <w:sz w:val="28"/>
        </w:rPr>
      </w:pPr>
    </w:p>
    <w:p w:rsidR="004C08BA" w:rsidRDefault="004C08BA" w:rsidP="00C64D4D">
      <w:pPr>
        <w:spacing w:after="364" w:line="259" w:lineRule="auto"/>
        <w:ind w:left="0" w:right="0" w:firstLine="0"/>
        <w:rPr>
          <w:b/>
          <w:bCs/>
          <w:sz w:val="28"/>
        </w:rPr>
      </w:pPr>
      <w:r>
        <w:rPr>
          <w:b/>
          <w:bCs/>
          <w:sz w:val="28"/>
        </w:rPr>
        <w:t xml:space="preserve">      </w:t>
      </w:r>
    </w:p>
    <w:p w:rsidR="00162AC1" w:rsidRPr="004C08BA" w:rsidRDefault="004C08BA" w:rsidP="00C64D4D">
      <w:pPr>
        <w:spacing w:after="364" w:line="259" w:lineRule="auto"/>
        <w:ind w:left="0" w:right="0" w:firstLine="0"/>
        <w:rPr>
          <w:b/>
          <w:bCs/>
          <w:szCs w:val="24"/>
        </w:rPr>
      </w:pPr>
      <w:r>
        <w:rPr>
          <w:b/>
          <w:bCs/>
          <w:sz w:val="28"/>
        </w:rPr>
        <w:t xml:space="preserve">         </w:t>
      </w:r>
      <w:r w:rsidR="00162AC1" w:rsidRPr="004C08BA">
        <w:rPr>
          <w:b/>
          <w:bCs/>
          <w:szCs w:val="24"/>
        </w:rPr>
        <w:t>Fig</w:t>
      </w:r>
      <w:r w:rsidRPr="004C08BA">
        <w:rPr>
          <w:b/>
          <w:bCs/>
          <w:szCs w:val="24"/>
        </w:rPr>
        <w:t>. 3: Excessive silt deposition</w:t>
      </w:r>
      <w:r w:rsidRPr="004C08BA">
        <w:rPr>
          <w:b/>
          <w:bCs/>
          <w:szCs w:val="24"/>
        </w:rPr>
        <w:tab/>
        <w:t xml:space="preserve">             </w:t>
      </w:r>
      <w:r>
        <w:rPr>
          <w:b/>
          <w:bCs/>
          <w:szCs w:val="24"/>
        </w:rPr>
        <w:t xml:space="preserve">      </w:t>
      </w:r>
      <w:r w:rsidR="00162AC1" w:rsidRPr="004C08BA">
        <w:rPr>
          <w:b/>
          <w:bCs/>
          <w:szCs w:val="24"/>
        </w:rPr>
        <w:t>Fig. 4: Widened channel section UJC</w:t>
      </w:r>
    </w:p>
    <w:p w:rsidR="00C64D4D" w:rsidRPr="00C64D4D" w:rsidRDefault="00C64D4D" w:rsidP="00C64D4D">
      <w:pPr>
        <w:spacing w:after="364" w:line="259" w:lineRule="auto"/>
        <w:ind w:left="0" w:right="0" w:firstLine="0"/>
        <w:rPr>
          <w:b/>
          <w:bCs/>
        </w:rPr>
      </w:pPr>
      <w:r>
        <w:rPr>
          <w:b/>
          <w:bCs/>
          <w:sz w:val="28"/>
        </w:rPr>
        <w:t>3.2</w:t>
      </w:r>
      <w:r w:rsidRPr="00C64D4D">
        <w:rPr>
          <w:b/>
          <w:bCs/>
          <w:sz w:val="28"/>
        </w:rPr>
        <w:t xml:space="preserve">.1 </w:t>
      </w:r>
      <w:r w:rsidRPr="00C64D4D">
        <w:rPr>
          <w:b/>
          <w:bCs/>
        </w:rPr>
        <w:t xml:space="preserve">EXCESSIVE SILT DEPOSITION AND SCOURING   </w:t>
      </w:r>
    </w:p>
    <w:p w:rsidR="00C64D4D" w:rsidRDefault="00C64D4D" w:rsidP="00C64D4D">
      <w:pPr>
        <w:spacing w:after="123" w:line="357" w:lineRule="auto"/>
        <w:ind w:left="74" w:right="1342"/>
      </w:pPr>
      <w:r>
        <w:t xml:space="preserve">The channel bed was found slightly scoured in few head reaches up to RD 244+000. However, excessive silt deposition was observed through the entire reach of the channel from RD 244+000 to 418+000 (Tail). The silt deposition was measured at some locations and found in the range of 35 ft. the longitudinal section of the channel shows that the head reach was constructed by cutting local soils whereas middle and tail reaches were constructed in filling of local soil. A typical photograph of excessive silt deposition of UJC is shown as figure 1. The channel was found widened oddly in tail reaches and became nonoperational at design discharge. Figure 5 shows the excessive silt deposition.   </w:t>
      </w:r>
    </w:p>
    <w:p w:rsidR="00C64D4D" w:rsidRDefault="00C64D4D" w:rsidP="00C64D4D">
      <w:pPr>
        <w:spacing w:after="110" w:line="259" w:lineRule="auto"/>
        <w:ind w:left="0" w:right="1356" w:firstLine="0"/>
        <w:jc w:val="right"/>
      </w:pPr>
      <w:r>
        <w:rPr>
          <w:noProof/>
        </w:rPr>
        <w:drawing>
          <wp:inline distT="0" distB="0" distL="0" distR="0" wp14:anchorId="654FFAB7" wp14:editId="485228BB">
            <wp:extent cx="5754370" cy="2047875"/>
            <wp:effectExtent l="0" t="0" r="0" b="9525"/>
            <wp:docPr id="2010" name="Picture 2010"/>
            <wp:cNvGraphicFramePr/>
            <a:graphic xmlns:a="http://schemas.openxmlformats.org/drawingml/2006/main">
              <a:graphicData uri="http://schemas.openxmlformats.org/drawingml/2006/picture">
                <pic:pic xmlns:pic="http://schemas.openxmlformats.org/drawingml/2006/picture">
                  <pic:nvPicPr>
                    <pic:cNvPr id="2010" name="Picture 2010"/>
                    <pic:cNvPicPr/>
                  </pic:nvPicPr>
                  <pic:blipFill>
                    <a:blip r:embed="rId26"/>
                    <a:stretch>
                      <a:fillRect/>
                    </a:stretch>
                  </pic:blipFill>
                  <pic:spPr>
                    <a:xfrm>
                      <a:off x="0" y="0"/>
                      <a:ext cx="5754630" cy="2047968"/>
                    </a:xfrm>
                    <a:prstGeom prst="rect">
                      <a:avLst/>
                    </a:prstGeom>
                  </pic:spPr>
                </pic:pic>
              </a:graphicData>
            </a:graphic>
          </wp:inline>
        </w:drawing>
      </w:r>
      <w:r>
        <w:t xml:space="preserve">   </w:t>
      </w:r>
    </w:p>
    <w:p w:rsidR="00C64D4D" w:rsidRDefault="008A570F" w:rsidP="00162AC1">
      <w:pPr>
        <w:spacing w:after="369" w:line="259" w:lineRule="auto"/>
        <w:ind w:left="0" w:right="621" w:firstLine="0"/>
        <w:jc w:val="center"/>
      </w:pPr>
      <w:r>
        <w:rPr>
          <w:b/>
        </w:rPr>
        <w:t>Fig. 5</w:t>
      </w:r>
      <w:r w:rsidR="00C64D4D">
        <w:rPr>
          <w:b/>
        </w:rPr>
        <w:t xml:space="preserve"> Excessive Silt Deposition</w:t>
      </w:r>
    </w:p>
    <w:p w:rsidR="00C64D4D" w:rsidRDefault="00C64D4D" w:rsidP="00C64D4D">
      <w:pPr>
        <w:pStyle w:val="Heading3"/>
        <w:spacing w:after="236"/>
        <w:ind w:left="74" w:right="900"/>
      </w:pPr>
      <w:r>
        <w:rPr>
          <w:sz w:val="28"/>
        </w:rPr>
        <w:lastRenderedPageBreak/>
        <w:t xml:space="preserve">3.2.2 </w:t>
      </w:r>
      <w:r>
        <w:t>EROSION OF BANKS</w:t>
      </w:r>
      <w:r>
        <w:rPr>
          <w:sz w:val="28"/>
        </w:rPr>
        <w:t xml:space="preserve"> </w:t>
      </w:r>
      <w:r>
        <w:t xml:space="preserve"> </w:t>
      </w:r>
      <w:r>
        <w:rPr>
          <w:b w:val="0"/>
        </w:rPr>
        <w:t xml:space="preserve"> </w:t>
      </w:r>
    </w:p>
    <w:p w:rsidR="00C64D4D" w:rsidRDefault="00C64D4D" w:rsidP="00C64D4D">
      <w:pPr>
        <w:spacing w:line="345" w:lineRule="auto"/>
        <w:ind w:left="74" w:right="1342"/>
      </w:pPr>
      <w:r>
        <w:t xml:space="preserve"> The banks of the channel were found eroded in several reaches throughout the channel and especially in the tail reaches. Apparently banks seem to be made of local soils having less cohesive particles. Excessive bank erosions have also caused excessive water losses, less efficiency of canal system and canal breaches. The erosion of banks is also one of the problems which do not allow the canal to be operated at its design discharge. Figure 5 shows erosion of banks at typical location of UJC.  </w:t>
      </w:r>
    </w:p>
    <w:p w:rsidR="00C64D4D" w:rsidRDefault="00C64D4D" w:rsidP="00C64D4D">
      <w:pPr>
        <w:spacing w:after="108" w:line="259" w:lineRule="auto"/>
        <w:ind w:left="0" w:right="936" w:firstLine="0"/>
        <w:jc w:val="right"/>
      </w:pPr>
      <w:r>
        <w:rPr>
          <w:noProof/>
        </w:rPr>
        <w:drawing>
          <wp:inline distT="0" distB="0" distL="0" distR="0" wp14:anchorId="12F15724" wp14:editId="4FA8C550">
            <wp:extent cx="6021363" cy="2447925"/>
            <wp:effectExtent l="0" t="0" r="0" b="0"/>
            <wp:docPr id="2076" name="Picture 2076"/>
            <wp:cNvGraphicFramePr/>
            <a:graphic xmlns:a="http://schemas.openxmlformats.org/drawingml/2006/main">
              <a:graphicData uri="http://schemas.openxmlformats.org/drawingml/2006/picture">
                <pic:pic xmlns:pic="http://schemas.openxmlformats.org/drawingml/2006/picture">
                  <pic:nvPicPr>
                    <pic:cNvPr id="2076" name="Picture 2076"/>
                    <pic:cNvPicPr/>
                  </pic:nvPicPr>
                  <pic:blipFill>
                    <a:blip r:embed="rId27"/>
                    <a:stretch>
                      <a:fillRect/>
                    </a:stretch>
                  </pic:blipFill>
                  <pic:spPr>
                    <a:xfrm>
                      <a:off x="0" y="0"/>
                      <a:ext cx="6027243" cy="2450316"/>
                    </a:xfrm>
                    <a:prstGeom prst="rect">
                      <a:avLst/>
                    </a:prstGeom>
                  </pic:spPr>
                </pic:pic>
              </a:graphicData>
            </a:graphic>
          </wp:inline>
        </w:drawing>
      </w:r>
      <w:r>
        <w:t xml:space="preserve">   </w:t>
      </w:r>
    </w:p>
    <w:p w:rsidR="00162AC1" w:rsidRDefault="00162AC1" w:rsidP="00C64D4D">
      <w:pPr>
        <w:spacing w:after="0" w:line="259" w:lineRule="auto"/>
        <w:ind w:left="10" w:right="619"/>
        <w:jc w:val="center"/>
        <w:rPr>
          <w:b/>
        </w:rPr>
      </w:pPr>
    </w:p>
    <w:p w:rsidR="00C64D4D" w:rsidRDefault="008A570F" w:rsidP="00C64D4D">
      <w:pPr>
        <w:spacing w:after="0" w:line="259" w:lineRule="auto"/>
        <w:ind w:left="10" w:right="619"/>
        <w:jc w:val="center"/>
      </w:pPr>
      <w:r>
        <w:rPr>
          <w:b/>
        </w:rPr>
        <w:t>Fig. 6</w:t>
      </w:r>
      <w:r w:rsidR="00C64D4D">
        <w:rPr>
          <w:b/>
        </w:rPr>
        <w:t xml:space="preserve"> Erosion of Banks </w:t>
      </w:r>
      <w:r w:rsidR="00C64D4D">
        <w:t xml:space="preserve"> </w:t>
      </w:r>
      <w:r w:rsidR="00C64D4D">
        <w:rPr>
          <w:b/>
        </w:rPr>
        <w:t xml:space="preserve"> </w:t>
      </w:r>
    </w:p>
    <w:p w:rsidR="00162AC1" w:rsidRDefault="00C64D4D" w:rsidP="00162AC1">
      <w:pPr>
        <w:spacing w:after="276" w:line="259" w:lineRule="auto"/>
        <w:ind w:left="50" w:right="0" w:firstLine="0"/>
        <w:jc w:val="left"/>
      </w:pPr>
      <w:r>
        <w:rPr>
          <w:b/>
        </w:rPr>
        <w:t xml:space="preserve"> </w:t>
      </w:r>
    </w:p>
    <w:p w:rsidR="00C64D4D" w:rsidRDefault="00C64D4D" w:rsidP="00C64D4D">
      <w:pPr>
        <w:pStyle w:val="Heading3"/>
        <w:ind w:left="74" w:right="900"/>
      </w:pPr>
      <w:r>
        <w:t xml:space="preserve">3.2.3 INADEQUATE FREEBOARD  </w:t>
      </w:r>
      <w:r>
        <w:rPr>
          <w:b w:val="0"/>
        </w:rPr>
        <w:t xml:space="preserve"> </w:t>
      </w:r>
    </w:p>
    <w:p w:rsidR="00C64D4D" w:rsidRDefault="00C64D4D" w:rsidP="00C64D4D">
      <w:pPr>
        <w:spacing w:after="0" w:line="357" w:lineRule="auto"/>
        <w:ind w:left="10" w:right="637"/>
      </w:pPr>
      <w:r>
        <w:t xml:space="preserve">During condition survey, the water marks on the banks confirmed that recommended freeboard of 3 </w:t>
      </w:r>
      <w:r w:rsidR="00162AC1">
        <w:t>ft.</w:t>
      </w:r>
      <w:r>
        <w:t xml:space="preserve"> was not available in some reaches of the channel because of bank erosion, weather action, less maintenance and widened sections. It resulted in canal operation at lesser discharges compared with the design discharge. The canal has been run at even less than 50% of its design discharge since last 10 years. The freeboard was also found short at the upstream of some hydraulic structure. Figure 7 and 8 depict typical inadequate freeboard of UJC.  </w:t>
      </w:r>
    </w:p>
    <w:p w:rsidR="00C64D4D" w:rsidRDefault="00C64D4D" w:rsidP="00C64D4D">
      <w:pPr>
        <w:spacing w:after="251" w:line="259" w:lineRule="auto"/>
        <w:ind w:left="165" w:right="0" w:firstLine="0"/>
        <w:jc w:val="left"/>
      </w:pPr>
      <w:r>
        <w:rPr>
          <w:rFonts w:ascii="Calibri" w:eastAsia="Calibri" w:hAnsi="Calibri" w:cs="Calibri"/>
          <w:noProof/>
          <w:sz w:val="22"/>
        </w:rPr>
        <w:lastRenderedPageBreak/>
        <mc:AlternateContent>
          <mc:Choice Requires="wpg">
            <w:drawing>
              <wp:inline distT="0" distB="0" distL="0" distR="0" wp14:anchorId="18A6619C" wp14:editId="41FB6574">
                <wp:extent cx="5932932" cy="2228850"/>
                <wp:effectExtent l="0" t="0" r="0" b="0"/>
                <wp:docPr id="38021" name="Group 38021"/>
                <wp:cNvGraphicFramePr/>
                <a:graphic xmlns:a="http://schemas.openxmlformats.org/drawingml/2006/main">
                  <a:graphicData uri="http://schemas.microsoft.com/office/word/2010/wordprocessingGroup">
                    <wpg:wgp>
                      <wpg:cNvGrpSpPr/>
                      <wpg:grpSpPr>
                        <a:xfrm>
                          <a:off x="0" y="0"/>
                          <a:ext cx="5932932" cy="2228850"/>
                          <a:chOff x="0" y="0"/>
                          <a:chExt cx="5932932" cy="1863852"/>
                        </a:xfrm>
                      </wpg:grpSpPr>
                      <pic:pic xmlns:pic="http://schemas.openxmlformats.org/drawingml/2006/picture">
                        <pic:nvPicPr>
                          <pic:cNvPr id="2077" name="Picture 2077"/>
                          <pic:cNvPicPr/>
                        </pic:nvPicPr>
                        <pic:blipFill>
                          <a:blip r:embed="rId28"/>
                          <a:stretch>
                            <a:fillRect/>
                          </a:stretch>
                        </pic:blipFill>
                        <pic:spPr>
                          <a:xfrm>
                            <a:off x="0" y="0"/>
                            <a:ext cx="2877312" cy="1863852"/>
                          </a:xfrm>
                          <a:prstGeom prst="rect">
                            <a:avLst/>
                          </a:prstGeom>
                        </pic:spPr>
                      </pic:pic>
                      <pic:pic xmlns:pic="http://schemas.openxmlformats.org/drawingml/2006/picture">
                        <pic:nvPicPr>
                          <pic:cNvPr id="2078" name="Picture 2078"/>
                          <pic:cNvPicPr/>
                        </pic:nvPicPr>
                        <pic:blipFill>
                          <a:blip r:embed="rId29"/>
                          <a:stretch>
                            <a:fillRect/>
                          </a:stretch>
                        </pic:blipFill>
                        <pic:spPr>
                          <a:xfrm>
                            <a:off x="3200400" y="3048"/>
                            <a:ext cx="2732532" cy="1856232"/>
                          </a:xfrm>
                          <a:prstGeom prst="rect">
                            <a:avLst/>
                          </a:prstGeom>
                        </pic:spPr>
                      </pic:pic>
                    </wpg:wgp>
                  </a:graphicData>
                </a:graphic>
              </wp:inline>
            </w:drawing>
          </mc:Choice>
          <mc:Fallback xmlns:w15="http://schemas.microsoft.com/office/word/2012/wordml">
            <w:pict>
              <v:group w14:anchorId="5373911C" id="Group 38021" o:spid="_x0000_s1026" style="width:467.15pt;height:175.5pt;mso-position-horizontal-relative:char;mso-position-vertical-relative:line" coordsize="59329,1863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">
                <v:shape id="Picture 2077" o:spid="_x0000_s1027" type="#_x0000_t75" style="position:absolute;width:28773;height:186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luKxTGAAAA3QAAAA8AAABkcnMvZG93bnJldi54bWxEj0FrwkAQhe8F/8MyQi9FN3rQGl2lDRRa&#10;RKFRPI/ZMRvMzobsqvHfu0Khx8eb9715i1Vna3Gl1leOFYyGCQjiwumKSwX73dfgHYQPyBprx6Tg&#10;Th5Wy97LAlPtbvxL1zyUIkLYp6jAhNCkUvrCkEU/dA1x9E6utRiibEupW7xFuK3lOEkm0mLFscFg&#10;Q5mh4pxfbHwjq9fH2edlVJhtJXn/k79tDplSr/3uYw4iUBf+j//S31rBOJlO4bkmIkAu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W4rFMYAAADdAAAADwAAAAAAAAAAAAAA&#10;AACfAgAAZHJzL2Rvd25yZXYueG1sUEsFBgAAAAAEAAQA9wAAAJIDAAAAAA==&#10;">
                  <v:imagedata r:id="rId30" o:title=""/>
                </v:shape>
                <v:shape id="Picture 2078" o:spid="_x0000_s1028" type="#_x0000_t75" style="position:absolute;left:32004;top:30;width:27325;height:185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6ux/DAAAA3QAAAA8AAABkcnMvZG93bnJldi54bWxET0tPAjEQvpP4H5ox4SZdOaAuFKIQfEVj&#10;BBKvk+243bid2WwrVH49PZhw/PK9Z4vkW7WnPjTCBq5HBSjiSmzDtYHddn11CypEZIutMBn4owCL&#10;+cVghqWVA3/SfhNrlUM4lGjAxdiVWofKkccwko44c9/Se4wZ9rW2PR5yuG/1uCgm2mPDucFhR0tH&#10;1c/m1xt4f0h3LMtjco8r2b68fgT5enozZniZ7qegIqV4Fv+7n62BcXGT5+Y3+Qno+Qk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zq7H8MAAADdAAAADwAAAAAAAAAAAAAAAACf&#10;AgAAZHJzL2Rvd25yZXYueG1sUEsFBgAAAAAEAAQA9wAAAI8DAAAAAA==&#10;">
                  <v:imagedata r:id="rId31" o:title=""/>
                </v:shape>
                <w10:anchorlock/>
              </v:group>
            </w:pict>
          </mc:Fallback>
        </mc:AlternateContent>
      </w:r>
    </w:p>
    <w:p w:rsidR="00C64D4D" w:rsidRDefault="00C64D4D" w:rsidP="00C64D4D">
      <w:pPr>
        <w:tabs>
          <w:tab w:val="center" w:pos="2122"/>
          <w:tab w:val="center" w:pos="4321"/>
          <w:tab w:val="center" w:pos="5041"/>
          <w:tab w:val="center" w:pos="7163"/>
          <w:tab w:val="center" w:pos="9362"/>
        </w:tabs>
        <w:spacing w:after="3" w:line="492" w:lineRule="auto"/>
        <w:ind w:left="0" w:right="0" w:firstLine="0"/>
        <w:jc w:val="left"/>
      </w:pPr>
      <w:r>
        <w:rPr>
          <w:rFonts w:ascii="Calibri" w:eastAsia="Calibri" w:hAnsi="Calibri" w:cs="Calibri"/>
          <w:sz w:val="22"/>
        </w:rPr>
        <w:tab/>
      </w:r>
      <w:r w:rsidR="008A570F">
        <w:rPr>
          <w:b/>
        </w:rPr>
        <w:t>Fig.7</w:t>
      </w:r>
      <w:r>
        <w:rPr>
          <w:b/>
        </w:rPr>
        <w:t xml:space="preserve"> </w:t>
      </w:r>
      <w:r w:rsidR="003E01B8">
        <w:rPr>
          <w:b/>
        </w:rPr>
        <w:t xml:space="preserve">Inadequate freeboard  </w:t>
      </w:r>
      <w:r w:rsidR="003E01B8">
        <w:rPr>
          <w:b/>
        </w:rPr>
        <w:tab/>
        <w:t xml:space="preserve"> </w:t>
      </w:r>
      <w:r w:rsidR="003E01B8">
        <w:rPr>
          <w:b/>
        </w:rPr>
        <w:tab/>
        <w:t xml:space="preserve"> </w:t>
      </w:r>
      <w:r w:rsidR="003E01B8">
        <w:rPr>
          <w:b/>
        </w:rPr>
        <w:tab/>
        <w:t>Fig.8</w:t>
      </w:r>
      <w:r>
        <w:rPr>
          <w:b/>
        </w:rPr>
        <w:t xml:space="preserve"> Inadequate freeboard  </w:t>
      </w:r>
      <w:r>
        <w:rPr>
          <w:b/>
        </w:rPr>
        <w:tab/>
        <w:t xml:space="preserve"> </w:t>
      </w:r>
      <w:r>
        <w:t xml:space="preserve"> </w:t>
      </w:r>
    </w:p>
    <w:p w:rsidR="00C64D4D" w:rsidRDefault="00C64D4D" w:rsidP="00C64D4D">
      <w:pPr>
        <w:pStyle w:val="Heading4"/>
        <w:spacing w:after="3" w:line="492" w:lineRule="auto"/>
        <w:ind w:right="900"/>
      </w:pPr>
      <w:r>
        <w:t xml:space="preserve">3.2.4 SIDE EMBAYMENT AND WIDENED OF CHANNEL SECTION  </w:t>
      </w:r>
      <w:r>
        <w:rPr>
          <w:b w:val="0"/>
        </w:rPr>
        <w:t xml:space="preserve"> </w:t>
      </w:r>
    </w:p>
    <w:p w:rsidR="00C64D4D" w:rsidRDefault="00C64D4D" w:rsidP="00C64D4D">
      <w:pPr>
        <w:spacing w:after="0" w:line="347" w:lineRule="auto"/>
        <w:ind w:left="74" w:right="1342"/>
      </w:pPr>
      <w:r>
        <w:t xml:space="preserve"> The side embayment was observed at downstream of hydraulic structures of UJC. The channel was constructed by fluming the channel width at hydraulic structure to reduce the construction cost. The transition provided for divergence and convergence of flowing water at downstream and upstream was found unproductive. Figure. 9 shows the excessive side embayment and widened section of UJC resulting in non-operation at its required design discharge. The currents generated downstream of these structures traveled long distances along the canal before merging into normal depth of streamline flow. The undulating flow pattern generated channel instability and side embayment.   </w:t>
      </w:r>
    </w:p>
    <w:p w:rsidR="00C64D4D" w:rsidRDefault="00C64D4D" w:rsidP="00C64D4D">
      <w:pPr>
        <w:spacing w:after="96" w:line="259" w:lineRule="auto"/>
        <w:ind w:left="65" w:right="0" w:firstLine="0"/>
        <w:jc w:val="left"/>
      </w:pPr>
      <w:r>
        <w:t xml:space="preserve"> </w:t>
      </w:r>
    </w:p>
    <w:p w:rsidR="00C64D4D" w:rsidRDefault="00C64D4D" w:rsidP="00C64D4D">
      <w:pPr>
        <w:spacing w:after="115" w:line="259" w:lineRule="auto"/>
        <w:ind w:left="0" w:right="1956" w:firstLine="0"/>
        <w:jc w:val="right"/>
      </w:pPr>
      <w:r>
        <w:rPr>
          <w:noProof/>
        </w:rPr>
        <w:drawing>
          <wp:inline distT="0" distB="0" distL="0" distR="0" wp14:anchorId="646FED6D" wp14:editId="34F46A15">
            <wp:extent cx="4800600" cy="2247900"/>
            <wp:effectExtent l="0" t="0" r="0" b="0"/>
            <wp:docPr id="2140" name="Picture 2140"/>
            <wp:cNvGraphicFramePr/>
            <a:graphic xmlns:a="http://schemas.openxmlformats.org/drawingml/2006/main">
              <a:graphicData uri="http://schemas.openxmlformats.org/drawingml/2006/picture">
                <pic:pic xmlns:pic="http://schemas.openxmlformats.org/drawingml/2006/picture">
                  <pic:nvPicPr>
                    <pic:cNvPr id="2140" name="Picture 2140"/>
                    <pic:cNvPicPr/>
                  </pic:nvPicPr>
                  <pic:blipFill>
                    <a:blip r:embed="rId32"/>
                    <a:stretch>
                      <a:fillRect/>
                    </a:stretch>
                  </pic:blipFill>
                  <pic:spPr>
                    <a:xfrm>
                      <a:off x="0" y="0"/>
                      <a:ext cx="4800600" cy="2247900"/>
                    </a:xfrm>
                    <a:prstGeom prst="rect">
                      <a:avLst/>
                    </a:prstGeom>
                  </pic:spPr>
                </pic:pic>
              </a:graphicData>
            </a:graphic>
          </wp:inline>
        </w:drawing>
      </w:r>
      <w:r>
        <w:t xml:space="preserve">   </w:t>
      </w:r>
    </w:p>
    <w:p w:rsidR="00162AC1" w:rsidRDefault="003E01B8" w:rsidP="004C08BA">
      <w:pPr>
        <w:spacing w:after="168" w:line="259" w:lineRule="auto"/>
        <w:ind w:left="0" w:right="900" w:firstLine="0"/>
        <w:jc w:val="center"/>
      </w:pPr>
      <w:r>
        <w:rPr>
          <w:b/>
        </w:rPr>
        <w:t>Fig 9</w:t>
      </w:r>
      <w:r w:rsidR="00C64D4D">
        <w:rPr>
          <w:b/>
        </w:rPr>
        <w:t>. Side embayment of channel section</w:t>
      </w:r>
    </w:p>
    <w:p w:rsidR="00C64D4D" w:rsidRDefault="00C64D4D" w:rsidP="00C64D4D">
      <w:pPr>
        <w:pStyle w:val="Heading3"/>
        <w:spacing w:line="346" w:lineRule="auto"/>
        <w:ind w:left="74" w:right="900"/>
      </w:pPr>
      <w:r>
        <w:lastRenderedPageBreak/>
        <w:t xml:space="preserve">3.2.5 DETERIORATED CONDITION OF SUPER STRUCTURE OF FEW HYDRAULIC STRUCTURES  </w:t>
      </w:r>
      <w:r>
        <w:rPr>
          <w:b w:val="0"/>
        </w:rPr>
        <w:t xml:space="preserve"> </w:t>
      </w:r>
    </w:p>
    <w:p w:rsidR="00C64D4D" w:rsidRDefault="00C64D4D" w:rsidP="00C64D4D">
      <w:pPr>
        <w:spacing w:after="294" w:line="345" w:lineRule="auto"/>
        <w:ind w:left="74" w:right="1342"/>
      </w:pPr>
      <w:r>
        <w:t xml:space="preserve"> The channel has more than 100 hydraulic structures including bridges, falls, level crossings, siphons, cross-regulators and head regulators of off taking channels. Most of the hydraulic structures are as old as the canal. Silt deposition was found on the upstream (u/s) and downstream (d/s) floors of the structures. Apparently the hydraulic performance of the structures was found satisfactory. However, the superstructures including deck slab of some hydraulic structures need repair and replacement. The trend of energy dissipation arrangement of the hydraulic structures was found effective as no scouring of bed and major side embayment were observed at their downstream. As such, the present condition of piers and foundations was found satisfactory. The water marks on piers shows that 2 - 3 </w:t>
      </w:r>
      <w:r w:rsidR="00162AC1">
        <w:t>ft.</w:t>
      </w:r>
      <w:r>
        <w:t xml:space="preserve"> free board is available near the hydraulic structures.   </w:t>
      </w:r>
    </w:p>
    <w:p w:rsidR="00C64D4D" w:rsidRDefault="00C64D4D" w:rsidP="00C64D4D">
      <w:pPr>
        <w:spacing w:after="0" w:line="345" w:lineRule="auto"/>
        <w:ind w:left="74" w:right="1342"/>
      </w:pPr>
      <w:r>
        <w:t xml:space="preserve">The possible reason for high silt deposition in the tail reaches and scouring in the head reaches is the entry of silt free water after the commissioning of Mangla reservoir in 1967. From historic operation of the channel, it has been observed that less discharge and less velocity have also facilitated the silt deposition and bank erosion. The reason for less discharge may be less availability of water or less demand for UJC. Proper maintenance of the channel and hydraulic structures have not been carried out. The operation of canal at substantially less discharge than its design discharge, deferred maintenance and monitoring seems to be the reasons for the said problems. All the above mentioned factors lead to reducing the efficiency and enhancing conveyance losses of UJC.   </w:t>
      </w:r>
    </w:p>
    <w:p w:rsidR="00C64D4D" w:rsidRDefault="00C64D4D" w:rsidP="00C64D4D">
      <w:pPr>
        <w:spacing w:after="144" w:line="259" w:lineRule="auto"/>
        <w:ind w:left="65" w:right="0" w:firstLine="0"/>
        <w:jc w:val="left"/>
      </w:pPr>
      <w:r>
        <w:t xml:space="preserve"> </w:t>
      </w:r>
    </w:p>
    <w:p w:rsidR="00C64D4D" w:rsidRDefault="00C64D4D" w:rsidP="00C64D4D">
      <w:pPr>
        <w:pStyle w:val="Heading2"/>
        <w:spacing w:after="220"/>
        <w:ind w:left="0" w:firstLine="0"/>
      </w:pPr>
      <w:r>
        <w:rPr>
          <w:sz w:val="28"/>
        </w:rPr>
        <w:t>3.3 PROPOSED SOLUTION</w:t>
      </w:r>
      <w:r>
        <w:rPr>
          <w:b w:val="0"/>
        </w:rPr>
        <w:t xml:space="preserve"> </w:t>
      </w:r>
      <w:r>
        <w:rPr>
          <w:sz w:val="28"/>
        </w:rPr>
        <w:t xml:space="preserve">  </w:t>
      </w:r>
    </w:p>
    <w:p w:rsidR="00C64D4D" w:rsidRDefault="00C64D4D" w:rsidP="00C64D4D">
      <w:pPr>
        <w:ind w:left="74" w:right="1342"/>
      </w:pPr>
      <w:r>
        <w:t xml:space="preserve"> The possible proposed solutions for remodelling are as follows:   </w:t>
      </w:r>
    </w:p>
    <w:p w:rsidR="00C64D4D" w:rsidRDefault="00C64D4D" w:rsidP="00C64D4D">
      <w:pPr>
        <w:numPr>
          <w:ilvl w:val="0"/>
          <w:numId w:val="2"/>
        </w:numPr>
        <w:spacing w:after="163" w:line="369" w:lineRule="auto"/>
        <w:ind w:right="1342" w:hanging="360"/>
      </w:pPr>
      <w:r>
        <w:t>To remodel the canal for existing discharges of 7700 ft</w:t>
      </w:r>
      <w:r>
        <w:rPr>
          <w:vertAlign w:val="superscript"/>
        </w:rPr>
        <w:t>3</w:t>
      </w:r>
      <w:r>
        <w:t xml:space="preserve">/s at existing hydraulic parameters and fulfill the needs of Shadiwal Power house and Khanki head works at Chenab River for Lower Chenab Canal system through some alternate route including developing new channel.   </w:t>
      </w:r>
    </w:p>
    <w:p w:rsidR="00C64D4D" w:rsidRDefault="00C64D4D" w:rsidP="00C64D4D">
      <w:pPr>
        <w:numPr>
          <w:ilvl w:val="0"/>
          <w:numId w:val="2"/>
        </w:numPr>
        <w:spacing w:after="143" w:line="365" w:lineRule="auto"/>
        <w:ind w:right="1342" w:hanging="360"/>
      </w:pPr>
      <w:r>
        <w:lastRenderedPageBreak/>
        <w:t>To remodel the channel for increased discharge of 14850 ft</w:t>
      </w:r>
      <w:r>
        <w:rPr>
          <w:vertAlign w:val="superscript"/>
        </w:rPr>
        <w:t>3</w:t>
      </w:r>
      <w:r>
        <w:t xml:space="preserve">/s by minimum variation of existing parameters like bed and water levels, longitudinal slopes, water depth and bed width.   </w:t>
      </w:r>
    </w:p>
    <w:p w:rsidR="00C64D4D" w:rsidRDefault="00C64D4D" w:rsidP="00C64D4D">
      <w:pPr>
        <w:numPr>
          <w:ilvl w:val="0"/>
          <w:numId w:val="2"/>
        </w:numPr>
        <w:spacing w:after="412" w:line="347" w:lineRule="auto"/>
        <w:ind w:right="1342" w:hanging="360"/>
      </w:pPr>
      <w:r>
        <w:t xml:space="preserve">The first option for remodelling was analyzed technically and economically. The development of new channel would involve cost of acquiring new land, constructing several hydraulic structures, availability of good soil and construction materials including engineering services which seems to be very expensive. The site visit indicated few problems in technical design of a new channel in setting its alignment due to physical constraints including displacement of the roads and other infrastructure. The cost of the first option is much higher and hence, not considered technically and economically feasible.   </w:t>
      </w:r>
    </w:p>
    <w:p w:rsidR="00C64D4D" w:rsidRDefault="00C64D4D" w:rsidP="00C64D4D">
      <w:pPr>
        <w:ind w:left="439" w:right="1342" w:firstLine="0"/>
      </w:pPr>
    </w:p>
    <w:p w:rsidR="00C64D4D" w:rsidRDefault="00C64D4D" w:rsidP="00C64D4D">
      <w:pPr>
        <w:ind w:left="439" w:right="1342" w:firstLine="0"/>
      </w:pPr>
    </w:p>
    <w:p w:rsidR="00C64D4D" w:rsidRDefault="00C64D4D" w:rsidP="00C64D4D">
      <w:pPr>
        <w:ind w:left="439" w:right="1342" w:firstLine="0"/>
      </w:pPr>
    </w:p>
    <w:p w:rsidR="00C64D4D" w:rsidRDefault="00C64D4D" w:rsidP="00C64D4D">
      <w:pPr>
        <w:ind w:left="439" w:right="1342" w:firstLine="0"/>
      </w:pPr>
    </w:p>
    <w:p w:rsidR="00C64D4D" w:rsidRDefault="00C64D4D" w:rsidP="00C64D4D">
      <w:pPr>
        <w:ind w:left="439" w:right="1342" w:firstLine="0"/>
      </w:pPr>
    </w:p>
    <w:p w:rsidR="00C64D4D" w:rsidRDefault="00C64D4D" w:rsidP="00C64D4D">
      <w:pPr>
        <w:ind w:left="439" w:right="1342" w:firstLine="0"/>
      </w:pPr>
    </w:p>
    <w:p w:rsidR="00C64D4D" w:rsidRDefault="00C64D4D" w:rsidP="00C64D4D">
      <w:pPr>
        <w:ind w:left="439" w:right="1342" w:firstLine="0"/>
      </w:pPr>
    </w:p>
    <w:p w:rsidR="00C64D4D" w:rsidRDefault="00C64D4D" w:rsidP="00C64D4D">
      <w:pPr>
        <w:ind w:left="439" w:right="1342" w:firstLine="0"/>
      </w:pPr>
    </w:p>
    <w:p w:rsidR="00C64D4D" w:rsidRDefault="00C64D4D" w:rsidP="00C64D4D">
      <w:pPr>
        <w:ind w:left="439" w:right="1342" w:firstLine="0"/>
      </w:pPr>
    </w:p>
    <w:p w:rsidR="00C64D4D" w:rsidRDefault="00C64D4D" w:rsidP="00C64D4D">
      <w:pPr>
        <w:ind w:left="439" w:right="1342" w:firstLine="0"/>
      </w:pPr>
    </w:p>
    <w:p w:rsidR="00C64D4D" w:rsidRDefault="00C64D4D" w:rsidP="00C64D4D">
      <w:pPr>
        <w:ind w:left="439" w:right="1342" w:firstLine="0"/>
      </w:pPr>
    </w:p>
    <w:p w:rsidR="00376CED" w:rsidRDefault="00376CED">
      <w:pPr>
        <w:spacing w:after="102" w:line="265" w:lineRule="auto"/>
        <w:ind w:left="10" w:right="619"/>
        <w:jc w:val="center"/>
        <w:rPr>
          <w:b/>
          <w:sz w:val="36"/>
        </w:rPr>
      </w:pPr>
    </w:p>
    <w:p w:rsidR="00376CED" w:rsidRDefault="00376CED">
      <w:pPr>
        <w:spacing w:after="102" w:line="265" w:lineRule="auto"/>
        <w:ind w:left="10" w:right="619"/>
        <w:jc w:val="center"/>
        <w:rPr>
          <w:b/>
          <w:sz w:val="36"/>
        </w:rPr>
      </w:pPr>
    </w:p>
    <w:p w:rsidR="00376CED" w:rsidRDefault="00376CED">
      <w:pPr>
        <w:spacing w:after="102" w:line="265" w:lineRule="auto"/>
        <w:ind w:left="10" w:right="619"/>
        <w:jc w:val="center"/>
        <w:rPr>
          <w:b/>
          <w:sz w:val="36"/>
        </w:rPr>
      </w:pPr>
    </w:p>
    <w:p w:rsidR="00376CED" w:rsidRDefault="00376CED">
      <w:pPr>
        <w:spacing w:after="102" w:line="265" w:lineRule="auto"/>
        <w:ind w:left="10" w:right="619"/>
        <w:jc w:val="center"/>
        <w:rPr>
          <w:b/>
          <w:sz w:val="36"/>
        </w:rPr>
      </w:pPr>
    </w:p>
    <w:p w:rsidR="00376CED" w:rsidRDefault="00376CED">
      <w:pPr>
        <w:spacing w:after="102" w:line="265" w:lineRule="auto"/>
        <w:ind w:left="10" w:right="619"/>
        <w:jc w:val="center"/>
        <w:rPr>
          <w:b/>
          <w:sz w:val="36"/>
        </w:rPr>
      </w:pPr>
    </w:p>
    <w:p w:rsidR="004C08BA" w:rsidRDefault="004C08BA" w:rsidP="004C08BA">
      <w:pPr>
        <w:spacing w:after="102" w:line="265" w:lineRule="auto"/>
        <w:ind w:left="10" w:right="619"/>
        <w:rPr>
          <w:b/>
          <w:sz w:val="36"/>
        </w:rPr>
      </w:pPr>
    </w:p>
    <w:p w:rsidR="00603491" w:rsidRDefault="00C64D4D" w:rsidP="00376CED">
      <w:pPr>
        <w:spacing w:after="102" w:line="265" w:lineRule="auto"/>
        <w:ind w:left="10" w:right="619"/>
        <w:jc w:val="center"/>
      </w:pPr>
      <w:r>
        <w:rPr>
          <w:b/>
          <w:sz w:val="36"/>
        </w:rPr>
        <w:t>CHAPTER IV</w:t>
      </w:r>
    </w:p>
    <w:p w:rsidR="00603491" w:rsidRDefault="00376CED" w:rsidP="00376CED">
      <w:pPr>
        <w:spacing w:after="210" w:line="259" w:lineRule="auto"/>
        <w:ind w:left="2160" w:right="0" w:firstLine="720"/>
      </w:pPr>
      <w:r>
        <w:rPr>
          <w:b/>
          <w:sz w:val="32"/>
        </w:rPr>
        <w:t>INTRODUCTION TO HEC-RAS</w:t>
      </w:r>
    </w:p>
    <w:p w:rsidR="00376CED" w:rsidRDefault="00376CED" w:rsidP="00376CED">
      <w:pPr>
        <w:spacing w:after="210" w:line="259" w:lineRule="auto"/>
        <w:ind w:left="2160" w:right="0" w:firstLine="720"/>
      </w:pPr>
    </w:p>
    <w:p w:rsidR="00603491" w:rsidRDefault="00C64D4D">
      <w:pPr>
        <w:spacing w:after="220" w:line="259" w:lineRule="auto"/>
        <w:ind w:left="74" w:right="0"/>
        <w:jc w:val="left"/>
      </w:pPr>
      <w:r>
        <w:rPr>
          <w:b/>
          <w:sz w:val="28"/>
        </w:rPr>
        <w:t xml:space="preserve">4.1 INTRODUCTION TO HEC-RAS   </w:t>
      </w:r>
    </w:p>
    <w:p w:rsidR="00603491" w:rsidRDefault="00C64D4D">
      <w:pPr>
        <w:spacing w:after="296" w:line="345" w:lineRule="auto"/>
        <w:ind w:left="74" w:right="1342"/>
      </w:pPr>
      <w:r>
        <w:t xml:space="preserve">HEC-RAS is a </w:t>
      </w:r>
      <w:hyperlink r:id="rId33">
        <w:r>
          <w:t>computer progr</w:t>
        </w:r>
      </w:hyperlink>
      <w:hyperlink r:id="rId34">
        <w:r>
          <w:t xml:space="preserve">am </w:t>
        </w:r>
        <w:r w:rsidR="00162AC1">
          <w:t>Th</w:t>
        </w:r>
      </w:hyperlink>
      <w:r>
        <w:t>at models the hydraulics of water flow through natural</w:t>
      </w:r>
      <w:hyperlink r:id="rId35">
        <w:r>
          <w:t xml:space="preserve"> </w:t>
        </w:r>
      </w:hyperlink>
      <w:hyperlink r:id="rId36">
        <w:r>
          <w:t>rive</w:t>
        </w:r>
      </w:hyperlink>
      <w:hyperlink r:id="rId37">
        <w:r>
          <w:t xml:space="preserve">rs </w:t>
        </w:r>
      </w:hyperlink>
      <w:r>
        <w:t>and other channels. Prior to the recent update to Version 5.0 the program was one-dimensional, meaning that there was no direct modeling of the hydraulic effect of cross section shape changes, bends, and other two- and three-dimensional aspects of flow. The release of Version 5.0 introduced two-dimensional modeling of flow as well as sediment transfer modeling capabilities. The program was developed by the US Department of Defense, Army</w:t>
      </w:r>
      <w:hyperlink r:id="rId38">
        <w:r>
          <w:t xml:space="preserve"> </w:t>
        </w:r>
      </w:hyperlink>
      <w:hyperlink r:id="rId39">
        <w:r>
          <w:t>Corps of Enginee</w:t>
        </w:r>
      </w:hyperlink>
      <w:hyperlink r:id="rId40">
        <w:r>
          <w:t>rs in</w:t>
        </w:r>
      </w:hyperlink>
      <w:r>
        <w:t xml:space="preserve"> order to manage the rivers, harbors, and other public works under their jurisdiction; it has found wide acceptance by many others since its public release in 1995.   </w:t>
      </w:r>
    </w:p>
    <w:p w:rsidR="00603491" w:rsidRDefault="00C64D4D">
      <w:pPr>
        <w:spacing w:after="289" w:line="345" w:lineRule="auto"/>
        <w:ind w:left="74" w:right="1342"/>
      </w:pPr>
      <w:r>
        <w:t>The Hydrologic Engineering Center in</w:t>
      </w:r>
      <w:hyperlink r:id="rId41">
        <w:r>
          <w:t xml:space="preserve"> </w:t>
        </w:r>
      </w:hyperlink>
      <w:hyperlink r:id="rId42">
        <w:r>
          <w:t>Davis, Californ</w:t>
        </w:r>
      </w:hyperlink>
      <w:hyperlink r:id="rId43">
        <w:r>
          <w:t>ia de</w:t>
        </w:r>
      </w:hyperlink>
      <w:r>
        <w:t>veloped the River Analysis System (RAS) to aid</w:t>
      </w:r>
      <w:hyperlink r:id="rId44">
        <w:r>
          <w:t xml:space="preserve"> </w:t>
        </w:r>
      </w:hyperlink>
      <w:hyperlink r:id="rId45">
        <w:r>
          <w:t>hydraulic enginee</w:t>
        </w:r>
      </w:hyperlink>
      <w:hyperlink r:id="rId46">
        <w:r>
          <w:t>rs in</w:t>
        </w:r>
      </w:hyperlink>
      <w:r>
        <w:t xml:space="preserve"> channel flow analysis and</w:t>
      </w:r>
      <w:hyperlink r:id="rId47">
        <w:r>
          <w:t xml:space="preserve"> </w:t>
        </w:r>
      </w:hyperlink>
      <w:hyperlink r:id="rId48">
        <w:r>
          <w:t>floodpla</w:t>
        </w:r>
      </w:hyperlink>
      <w:hyperlink r:id="rId49">
        <w:r>
          <w:t>in de</w:t>
        </w:r>
      </w:hyperlink>
      <w:r>
        <w:t xml:space="preserve">termination. It includes numerous data entry capabilities, hydraulic analysis components, data storage and management capabilities, and graphing and reporting capabilities. Figure 10 shows Main HEC-RAS window.  </w:t>
      </w:r>
    </w:p>
    <w:p w:rsidR="00603491" w:rsidRDefault="00C64D4D">
      <w:pPr>
        <w:spacing w:after="0" w:line="259" w:lineRule="auto"/>
        <w:ind w:left="288" w:right="0" w:firstLine="0"/>
        <w:jc w:val="left"/>
      </w:pPr>
      <w:r>
        <w:rPr>
          <w:b/>
        </w:rPr>
        <w:t xml:space="preserve"> </w:t>
      </w:r>
      <w:r>
        <w:t xml:space="preserve">  </w:t>
      </w:r>
    </w:p>
    <w:p w:rsidR="00603491" w:rsidRDefault="00C64D4D">
      <w:pPr>
        <w:spacing w:after="0" w:line="259" w:lineRule="auto"/>
        <w:ind w:left="0" w:right="1692" w:firstLine="0"/>
        <w:jc w:val="right"/>
      </w:pPr>
      <w:r>
        <w:rPr>
          <w:noProof/>
        </w:rPr>
        <w:lastRenderedPageBreak/>
        <w:drawing>
          <wp:inline distT="0" distB="0" distL="0" distR="0">
            <wp:extent cx="5283708" cy="2142744"/>
            <wp:effectExtent l="0" t="0" r="0" b="0"/>
            <wp:docPr id="2678" name="Picture 2678"/>
            <wp:cNvGraphicFramePr/>
            <a:graphic xmlns:a="http://schemas.openxmlformats.org/drawingml/2006/main">
              <a:graphicData uri="http://schemas.openxmlformats.org/drawingml/2006/picture">
                <pic:pic xmlns:pic="http://schemas.openxmlformats.org/drawingml/2006/picture">
                  <pic:nvPicPr>
                    <pic:cNvPr id="2678" name="Picture 2678"/>
                    <pic:cNvPicPr/>
                  </pic:nvPicPr>
                  <pic:blipFill>
                    <a:blip r:embed="rId50"/>
                    <a:stretch>
                      <a:fillRect/>
                    </a:stretch>
                  </pic:blipFill>
                  <pic:spPr>
                    <a:xfrm>
                      <a:off x="0" y="0"/>
                      <a:ext cx="5283708" cy="2142744"/>
                    </a:xfrm>
                    <a:prstGeom prst="rect">
                      <a:avLst/>
                    </a:prstGeom>
                  </pic:spPr>
                </pic:pic>
              </a:graphicData>
            </a:graphic>
          </wp:inline>
        </w:drawing>
      </w:r>
      <w:r>
        <w:t xml:space="preserve">  </w:t>
      </w:r>
    </w:p>
    <w:p w:rsidR="00603491" w:rsidRDefault="00C64D4D">
      <w:pPr>
        <w:spacing w:after="278" w:line="259" w:lineRule="auto"/>
        <w:ind w:left="288" w:right="0" w:firstLine="0"/>
        <w:jc w:val="left"/>
      </w:pPr>
      <w:r>
        <w:rPr>
          <w:b/>
        </w:rPr>
        <w:t xml:space="preserve"> </w:t>
      </w:r>
      <w:r>
        <w:t xml:space="preserve">  </w:t>
      </w:r>
    </w:p>
    <w:p w:rsidR="00603491" w:rsidRDefault="003E01B8">
      <w:pPr>
        <w:spacing w:after="261" w:line="259" w:lineRule="auto"/>
        <w:ind w:left="10" w:right="621"/>
        <w:jc w:val="center"/>
      </w:pPr>
      <w:r>
        <w:rPr>
          <w:b/>
        </w:rPr>
        <w:t>Fig. 10</w:t>
      </w:r>
      <w:r w:rsidR="00C64D4D">
        <w:rPr>
          <w:b/>
        </w:rPr>
        <w:t xml:space="preserve">:  HEC-RAS Main window   </w:t>
      </w:r>
    </w:p>
    <w:p w:rsidR="00603491" w:rsidRDefault="00C64D4D">
      <w:pPr>
        <w:spacing w:after="0" w:line="259" w:lineRule="auto"/>
        <w:ind w:left="0" w:right="516" w:firstLine="0"/>
        <w:jc w:val="center"/>
      </w:pPr>
      <w:r>
        <w:rPr>
          <w:b/>
        </w:rPr>
        <w:t xml:space="preserve"> </w:t>
      </w:r>
      <w:r>
        <w:t xml:space="preserve"> </w:t>
      </w:r>
    </w:p>
    <w:p w:rsidR="00603491" w:rsidRDefault="00C64D4D">
      <w:pPr>
        <w:pStyle w:val="Heading2"/>
        <w:ind w:left="74" w:right="900"/>
      </w:pPr>
      <w:r>
        <w:t xml:space="preserve">4.1.1 WORKING OF HEC-RAS </w:t>
      </w:r>
      <w:r>
        <w:rPr>
          <w:b w:val="0"/>
        </w:rPr>
        <w:t xml:space="preserve"> </w:t>
      </w:r>
    </w:p>
    <w:p w:rsidR="00603491" w:rsidRDefault="00C64D4D">
      <w:pPr>
        <w:spacing w:after="295" w:line="344" w:lineRule="auto"/>
        <w:ind w:left="74" w:right="1342"/>
      </w:pPr>
      <w:r>
        <w:t xml:space="preserve">The basic computational procedure of HEC-RAS for steady flow is based on the solution of the one-dimensional energy equation. Energy losses are evaluated by friction and contraction / expansion. The momentum equation may be used in situations where the water surface profile is rapidly varied. These situations include hydraulic jumps, hydraulics of bridges, and evaluating profiles at river confluences.   </w:t>
      </w:r>
    </w:p>
    <w:p w:rsidR="00603491" w:rsidRDefault="00C64D4D">
      <w:pPr>
        <w:pStyle w:val="Heading2"/>
        <w:ind w:left="74" w:right="900"/>
      </w:pPr>
      <w:r>
        <w:t xml:space="preserve">4.1.2 USES   </w:t>
      </w:r>
      <w:r>
        <w:rPr>
          <w:b w:val="0"/>
        </w:rPr>
        <w:t xml:space="preserve"> </w:t>
      </w:r>
    </w:p>
    <w:p w:rsidR="00603491" w:rsidRDefault="00C64D4D">
      <w:pPr>
        <w:spacing w:after="336" w:line="344" w:lineRule="auto"/>
        <w:ind w:left="74" w:right="1342"/>
      </w:pPr>
      <w:r>
        <w:t>HEC-RAS is a computer program for modelling water flowing through systems of open channels and computing water surface profiles. HEC-RAS finds particular commercial application in floodplain management and</w:t>
      </w:r>
      <w:hyperlink r:id="rId51">
        <w:r>
          <w:t xml:space="preserve"> </w:t>
        </w:r>
      </w:hyperlink>
      <w:hyperlink r:id="rId52">
        <w:r>
          <w:t>flood insuran</w:t>
        </w:r>
      </w:hyperlink>
      <w:hyperlink r:id="rId53">
        <w:r>
          <w:t>ce st</w:t>
        </w:r>
      </w:hyperlink>
      <w:r>
        <w:t>udies to evaluate floodway encroachments. Some of the additional uses are: bridge and culvert design and analysis, levee studies, and channel modification studies. It can be used for dam breach analysis, though other modelling methods are presently more widely accepted for this purpose</w:t>
      </w:r>
      <w:r>
        <w:rPr>
          <w:color w:val="222222"/>
        </w:rPr>
        <w:t>.</w:t>
      </w:r>
      <w:r>
        <w:t xml:space="preserve">   </w:t>
      </w:r>
    </w:p>
    <w:p w:rsidR="00603491" w:rsidRDefault="00C64D4D">
      <w:pPr>
        <w:spacing w:after="287" w:line="259" w:lineRule="auto"/>
        <w:ind w:left="74" w:right="0"/>
        <w:jc w:val="left"/>
      </w:pPr>
      <w:r>
        <w:rPr>
          <w:b/>
          <w:sz w:val="28"/>
        </w:rPr>
        <w:t xml:space="preserve">4.2 REMODELING OF UJC BY HEC-RAS  </w:t>
      </w:r>
    </w:p>
    <w:p w:rsidR="00603491" w:rsidRDefault="00C64D4D">
      <w:pPr>
        <w:spacing w:after="297" w:line="344" w:lineRule="auto"/>
        <w:ind w:left="74" w:right="1342"/>
      </w:pPr>
      <w:r>
        <w:t xml:space="preserve">Remodelling of UJC was done by HEC-RAS software. HEC-RAS is widely used software for modelling of irrigation channels like canals and rivers. It can also handle hydraulic structures like bridges, dams, regulators, and falls etc. It can perform both steady and unsteady flow simulations, </w:t>
      </w:r>
      <w:r>
        <w:lastRenderedPageBreak/>
        <w:t xml:space="preserve">analysis for sediments transportation and water quality analysis. This software calibrate and validate modelling on the basis of Manning roughness coefficient value (n).  </w:t>
      </w:r>
    </w:p>
    <w:p w:rsidR="00603491" w:rsidRDefault="00C64D4D">
      <w:pPr>
        <w:pStyle w:val="Heading2"/>
        <w:spacing w:after="300"/>
        <w:ind w:left="74" w:right="900"/>
      </w:pPr>
      <w:r>
        <w:t xml:space="preserve">4.3 CALIBRATION AND VALIDATION  </w:t>
      </w:r>
    </w:p>
    <w:p w:rsidR="00603491" w:rsidRDefault="00C64D4D">
      <w:pPr>
        <w:spacing w:after="0" w:line="356" w:lineRule="auto"/>
        <w:ind w:left="74" w:right="632"/>
      </w:pPr>
      <w:r>
        <w:t>Model has been calibrated and validated according to guidelines suggested by Hydraulic Engineering Center (HEC) (2017). HEC-RAS calibrate and validate the model on the basis of Manning’s roughness coefficient value (n). Manning’s roughness coefficient value (n) was adjusted for calibration and validation of the model to keep the water level of the channel nearest to the actual water level of the canal. The actual water level of the canal was 13.05</w:t>
      </w:r>
      <w:r w:rsidR="001815E5">
        <w:t xml:space="preserve"> ft.</w:t>
      </w:r>
      <w:r>
        <w:t xml:space="preserve"> (shown in figure 11 by green dash line) at a discharge of 14850 ft</w:t>
      </w:r>
      <w:r>
        <w:rPr>
          <w:vertAlign w:val="superscript"/>
        </w:rPr>
        <w:t>3</w:t>
      </w:r>
      <w:r>
        <w:t xml:space="preserve">/sec that was defined by the department of irrigation. The water level that was obtained after modelling was </w:t>
      </w:r>
    </w:p>
    <w:p w:rsidR="00603491" w:rsidRDefault="00C64D4D">
      <w:pPr>
        <w:spacing w:line="351" w:lineRule="auto"/>
        <w:ind w:left="74" w:right="0"/>
      </w:pPr>
      <w:r>
        <w:t>12.75</w:t>
      </w:r>
      <w:r w:rsidR="00F020A6">
        <w:t xml:space="preserve"> ft.</w:t>
      </w:r>
      <w:r>
        <w:t xml:space="preserve"> that is (shown in figure 11 by blue solid line). By comparing these two water levels, actual water level and water level after modelling, the percentage difference was 2.2%.  Figure 11 shows cross sectional profile of UJC at discharge 14850 ft</w:t>
      </w:r>
      <w:r>
        <w:rPr>
          <w:vertAlign w:val="superscript"/>
        </w:rPr>
        <w:t>3</w:t>
      </w:r>
      <w:r>
        <w:t xml:space="preserve">/sec. </w:t>
      </w:r>
    </w:p>
    <w:p w:rsidR="00603491" w:rsidRDefault="00C64D4D">
      <w:pPr>
        <w:spacing w:after="142" w:line="259" w:lineRule="auto"/>
        <w:ind w:left="1276" w:right="0" w:firstLine="0"/>
        <w:jc w:val="left"/>
      </w:pPr>
      <w:r>
        <w:rPr>
          <w:noProof/>
        </w:rPr>
        <w:drawing>
          <wp:inline distT="0" distB="0" distL="0" distR="0">
            <wp:extent cx="4422648" cy="2526792"/>
            <wp:effectExtent l="0" t="0" r="0" b="0"/>
            <wp:docPr id="2929" name="Picture 2929"/>
            <wp:cNvGraphicFramePr/>
            <a:graphic xmlns:a="http://schemas.openxmlformats.org/drawingml/2006/main">
              <a:graphicData uri="http://schemas.openxmlformats.org/drawingml/2006/picture">
                <pic:pic xmlns:pic="http://schemas.openxmlformats.org/drawingml/2006/picture">
                  <pic:nvPicPr>
                    <pic:cNvPr id="2929" name="Picture 2929"/>
                    <pic:cNvPicPr/>
                  </pic:nvPicPr>
                  <pic:blipFill>
                    <a:blip r:embed="rId54"/>
                    <a:stretch>
                      <a:fillRect/>
                    </a:stretch>
                  </pic:blipFill>
                  <pic:spPr>
                    <a:xfrm>
                      <a:off x="0" y="0"/>
                      <a:ext cx="4422648" cy="2526792"/>
                    </a:xfrm>
                    <a:prstGeom prst="rect">
                      <a:avLst/>
                    </a:prstGeom>
                  </pic:spPr>
                </pic:pic>
              </a:graphicData>
            </a:graphic>
          </wp:inline>
        </w:drawing>
      </w:r>
      <w:r>
        <w:rPr>
          <w:b/>
          <w:sz w:val="28"/>
        </w:rPr>
        <w:t xml:space="preserve"> </w:t>
      </w:r>
      <w:r>
        <w:t xml:space="preserve"> </w:t>
      </w:r>
    </w:p>
    <w:p w:rsidR="00603491" w:rsidRDefault="003E01B8">
      <w:pPr>
        <w:pStyle w:val="Heading2"/>
        <w:spacing w:after="105"/>
        <w:ind w:left="2446" w:right="900"/>
      </w:pPr>
      <w:r>
        <w:t xml:space="preserve">      Figure. 11</w:t>
      </w:r>
      <w:r w:rsidR="00C64D4D">
        <w:t>: Cross sectional profile</w:t>
      </w:r>
      <w:r w:rsidR="00C64D4D">
        <w:rPr>
          <w:b w:val="0"/>
        </w:rPr>
        <w:t xml:space="preserve"> </w:t>
      </w:r>
    </w:p>
    <w:p w:rsidR="00603491" w:rsidRDefault="00C64D4D">
      <w:pPr>
        <w:spacing w:after="228" w:line="259" w:lineRule="auto"/>
        <w:ind w:left="79" w:right="0" w:firstLine="0"/>
        <w:jc w:val="left"/>
      </w:pPr>
      <w:r>
        <w:t xml:space="preserve">   </w:t>
      </w:r>
    </w:p>
    <w:p w:rsidR="00603491" w:rsidRDefault="00C64D4D">
      <w:pPr>
        <w:spacing w:after="311"/>
        <w:ind w:left="74" w:right="1342"/>
      </w:pPr>
      <w:r>
        <w:t>Volume at height 13.05</w:t>
      </w:r>
      <w:r w:rsidR="001815E5">
        <w:t xml:space="preserve"> ft.</w:t>
      </w:r>
      <w:r>
        <w:t xml:space="preserve"> = 44235</w:t>
      </w:r>
      <w:r w:rsidR="00F020A6">
        <w:t xml:space="preserve"> </w:t>
      </w:r>
      <w:r>
        <w:t>ft</w:t>
      </w:r>
      <w:r>
        <w:rPr>
          <w:vertAlign w:val="superscript"/>
        </w:rPr>
        <w:t xml:space="preserve">3 </w:t>
      </w:r>
      <w:r>
        <w:t xml:space="preserve">   </w:t>
      </w:r>
    </w:p>
    <w:p w:rsidR="00603491" w:rsidRDefault="00C64D4D">
      <w:pPr>
        <w:ind w:left="74" w:right="1342"/>
      </w:pPr>
      <w:r>
        <w:t>Volume at height 12.75</w:t>
      </w:r>
      <w:r w:rsidR="00F020A6">
        <w:t xml:space="preserve"> ft.</w:t>
      </w:r>
      <w:r>
        <w:t xml:space="preserve"> = 43235</w:t>
      </w:r>
      <w:r w:rsidR="00F020A6">
        <w:t xml:space="preserve"> </w:t>
      </w:r>
      <w:r>
        <w:t>ft</w:t>
      </w:r>
      <w:r>
        <w:rPr>
          <w:vertAlign w:val="superscript"/>
        </w:rPr>
        <w:t>3</w:t>
      </w:r>
      <w:r>
        <w:t xml:space="preserve">    </w:t>
      </w:r>
    </w:p>
    <w:p w:rsidR="00603491" w:rsidRDefault="00C64D4D">
      <w:pPr>
        <w:tabs>
          <w:tab w:val="center" w:pos="4927"/>
        </w:tabs>
        <w:spacing w:after="0"/>
        <w:ind w:left="0" w:right="0" w:firstLine="0"/>
        <w:jc w:val="left"/>
      </w:pPr>
      <w:r>
        <w:t>Percentage difference =</w:t>
      </w:r>
      <w:r>
        <w:rPr>
          <w:noProof/>
        </w:rPr>
        <w:drawing>
          <wp:inline distT="0" distB="0" distL="0" distR="0">
            <wp:extent cx="1377696" cy="326136"/>
            <wp:effectExtent l="0" t="0" r="0" b="0"/>
            <wp:docPr id="37969" name="Picture 37969"/>
            <wp:cNvGraphicFramePr/>
            <a:graphic xmlns:a="http://schemas.openxmlformats.org/drawingml/2006/main">
              <a:graphicData uri="http://schemas.openxmlformats.org/drawingml/2006/picture">
                <pic:pic xmlns:pic="http://schemas.openxmlformats.org/drawingml/2006/picture">
                  <pic:nvPicPr>
                    <pic:cNvPr id="37969" name="Picture 37969"/>
                    <pic:cNvPicPr/>
                  </pic:nvPicPr>
                  <pic:blipFill>
                    <a:blip r:embed="rId55"/>
                    <a:stretch>
                      <a:fillRect/>
                    </a:stretch>
                  </pic:blipFill>
                  <pic:spPr>
                    <a:xfrm>
                      <a:off x="0" y="0"/>
                      <a:ext cx="1377696" cy="326136"/>
                    </a:xfrm>
                    <a:prstGeom prst="rect">
                      <a:avLst/>
                    </a:prstGeom>
                  </pic:spPr>
                </pic:pic>
              </a:graphicData>
            </a:graphic>
          </wp:inline>
        </w:drawing>
      </w:r>
      <w:r>
        <w:tab/>
        <w:t xml:space="preserve">= 2.2%  </w:t>
      </w:r>
    </w:p>
    <w:p w:rsidR="00603491" w:rsidRDefault="00C64D4D">
      <w:pPr>
        <w:spacing w:after="28" w:line="259" w:lineRule="auto"/>
        <w:ind w:left="65" w:right="6147" w:firstLine="0"/>
        <w:jc w:val="left"/>
      </w:pPr>
      <w:r>
        <w:lastRenderedPageBreak/>
        <w:t xml:space="preserve"> </w:t>
      </w:r>
    </w:p>
    <w:p w:rsidR="00603491" w:rsidRDefault="00C64D4D">
      <w:pPr>
        <w:spacing w:after="258" w:line="259" w:lineRule="auto"/>
        <w:ind w:left="0" w:right="0" w:firstLine="0"/>
        <w:jc w:val="left"/>
      </w:pPr>
      <w:r>
        <w:rPr>
          <w:b/>
          <w:sz w:val="28"/>
        </w:rPr>
        <w:t xml:space="preserve"> </w:t>
      </w:r>
    </w:p>
    <w:p w:rsidR="00603491" w:rsidRDefault="00C64D4D">
      <w:pPr>
        <w:spacing w:after="258" w:line="259" w:lineRule="auto"/>
        <w:ind w:left="0" w:right="0" w:firstLine="0"/>
        <w:jc w:val="left"/>
      </w:pPr>
      <w:r>
        <w:rPr>
          <w:b/>
          <w:sz w:val="28"/>
        </w:rPr>
        <w:t xml:space="preserve"> </w:t>
      </w:r>
    </w:p>
    <w:p w:rsidR="00603491" w:rsidRDefault="00C64D4D">
      <w:pPr>
        <w:spacing w:after="261" w:line="259" w:lineRule="auto"/>
        <w:ind w:left="0" w:right="0" w:firstLine="0"/>
        <w:jc w:val="left"/>
      </w:pPr>
      <w:r>
        <w:rPr>
          <w:b/>
          <w:sz w:val="28"/>
        </w:rPr>
        <w:t xml:space="preserve"> </w:t>
      </w:r>
    </w:p>
    <w:p w:rsidR="00603491" w:rsidRDefault="00C64D4D">
      <w:pPr>
        <w:spacing w:after="218" w:line="259" w:lineRule="auto"/>
        <w:ind w:left="0" w:right="0" w:firstLine="0"/>
        <w:jc w:val="left"/>
      </w:pPr>
      <w:r>
        <w:rPr>
          <w:b/>
          <w:sz w:val="28"/>
        </w:rPr>
        <w:t xml:space="preserve"> </w:t>
      </w:r>
    </w:p>
    <w:p w:rsidR="00603491" w:rsidRDefault="00C64D4D">
      <w:pPr>
        <w:spacing w:after="280" w:line="259" w:lineRule="auto"/>
        <w:ind w:left="65" w:right="0" w:firstLine="0"/>
        <w:jc w:val="left"/>
      </w:pPr>
      <w:r>
        <w:t xml:space="preserve"> </w:t>
      </w:r>
    </w:p>
    <w:p w:rsidR="00376CED" w:rsidRDefault="00376CED">
      <w:pPr>
        <w:spacing w:after="280" w:line="259" w:lineRule="auto"/>
        <w:ind w:left="65" w:right="0" w:firstLine="0"/>
        <w:jc w:val="left"/>
      </w:pPr>
    </w:p>
    <w:p w:rsidR="00376CED" w:rsidRDefault="00376CED">
      <w:pPr>
        <w:spacing w:after="280" w:line="259" w:lineRule="auto"/>
        <w:ind w:left="65" w:right="0" w:firstLine="0"/>
        <w:jc w:val="left"/>
      </w:pPr>
    </w:p>
    <w:p w:rsidR="00603491" w:rsidRDefault="00C64D4D">
      <w:pPr>
        <w:spacing w:after="0" w:line="259" w:lineRule="auto"/>
        <w:ind w:left="65" w:right="0" w:firstLine="0"/>
        <w:jc w:val="left"/>
      </w:pPr>
      <w:r>
        <w:t xml:space="preserve"> </w:t>
      </w:r>
    </w:p>
    <w:p w:rsidR="00603491" w:rsidRDefault="00C64D4D">
      <w:pPr>
        <w:spacing w:after="220" w:line="259" w:lineRule="auto"/>
        <w:ind w:left="10" w:right="0"/>
        <w:jc w:val="left"/>
      </w:pPr>
      <w:r>
        <w:rPr>
          <w:b/>
          <w:sz w:val="28"/>
        </w:rPr>
        <w:t xml:space="preserve">4.4 EXISTING CONDITION OF UPPER JHELUM CANAL  </w:t>
      </w:r>
    </w:p>
    <w:p w:rsidR="00603491" w:rsidRDefault="00C64D4D">
      <w:pPr>
        <w:spacing w:after="298" w:line="346" w:lineRule="auto"/>
        <w:ind w:left="74" w:right="0"/>
      </w:pPr>
      <w:r>
        <w:t xml:space="preserve">The original design discharge of the channel was 12800 cusecs in 1904. The channel was resigned 8893 cusecs due to less availability of water in 1941 according to Manning formula.   </w:t>
      </w:r>
    </w:p>
    <w:p w:rsidR="00603491" w:rsidRDefault="00C64D4D">
      <w:pPr>
        <w:pStyle w:val="Heading2"/>
        <w:ind w:left="74" w:right="900"/>
      </w:pPr>
      <w:r>
        <w:t xml:space="preserve">4.4.1 EXISTING DESIGN PARAMETER  </w:t>
      </w:r>
      <w:r>
        <w:rPr>
          <w:b w:val="0"/>
        </w:rPr>
        <w:t xml:space="preserve"> </w:t>
      </w:r>
    </w:p>
    <w:p w:rsidR="00603491" w:rsidRDefault="00C64D4D">
      <w:pPr>
        <w:ind w:left="74" w:right="1342"/>
      </w:pPr>
      <w:r>
        <w:t xml:space="preserve">Table 1 shows existing design parameters of UJC   </w:t>
      </w:r>
    </w:p>
    <w:p w:rsidR="00603491" w:rsidRDefault="00C64D4D">
      <w:pPr>
        <w:pStyle w:val="Heading1"/>
        <w:spacing w:after="0"/>
        <w:ind w:left="10" w:right="621"/>
        <w:jc w:val="center"/>
      </w:pPr>
      <w:bookmarkStart w:id="0" w:name="_Toc523160710"/>
      <w:r>
        <w:t>Table 1: Existing design parameter</w:t>
      </w:r>
      <w:bookmarkEnd w:id="0"/>
      <w:r>
        <w:t xml:space="preserve">   </w:t>
      </w:r>
    </w:p>
    <w:p w:rsidR="00603491" w:rsidRDefault="00C64D4D">
      <w:pPr>
        <w:spacing w:after="0" w:line="259" w:lineRule="auto"/>
        <w:ind w:left="67" w:right="0" w:firstLine="0"/>
        <w:jc w:val="left"/>
      </w:pPr>
      <w:r>
        <w:t xml:space="preserve">  </w:t>
      </w:r>
    </w:p>
    <w:tbl>
      <w:tblPr>
        <w:tblStyle w:val="TableGrid"/>
        <w:tblW w:w="8123" w:type="dxa"/>
        <w:tblInd w:w="713" w:type="dxa"/>
        <w:tblCellMar>
          <w:top w:w="8" w:type="dxa"/>
          <w:left w:w="106" w:type="dxa"/>
          <w:right w:w="46" w:type="dxa"/>
        </w:tblCellMar>
        <w:tblLook w:val="04A0" w:firstRow="1" w:lastRow="0" w:firstColumn="1" w:lastColumn="0" w:noHBand="0" w:noVBand="1"/>
      </w:tblPr>
      <w:tblGrid>
        <w:gridCol w:w="1322"/>
        <w:gridCol w:w="1325"/>
        <w:gridCol w:w="1325"/>
        <w:gridCol w:w="1325"/>
        <w:gridCol w:w="1498"/>
        <w:gridCol w:w="1328"/>
      </w:tblGrid>
      <w:tr w:rsidR="00603491">
        <w:trPr>
          <w:trHeight w:val="1256"/>
        </w:trPr>
        <w:tc>
          <w:tcPr>
            <w:tcW w:w="1322" w:type="dxa"/>
            <w:tcBorders>
              <w:top w:val="single" w:sz="4" w:space="0" w:color="000000"/>
              <w:left w:val="single" w:sz="4" w:space="0" w:color="000000"/>
              <w:bottom w:val="single" w:sz="4" w:space="0" w:color="000000"/>
              <w:right w:val="single" w:sz="4" w:space="0" w:color="000000"/>
            </w:tcBorders>
          </w:tcPr>
          <w:p w:rsidR="00603491" w:rsidRDefault="00C64D4D">
            <w:pPr>
              <w:spacing w:after="115" w:line="259" w:lineRule="auto"/>
              <w:ind w:left="0" w:right="0" w:firstLine="0"/>
              <w:jc w:val="left"/>
            </w:pPr>
            <w:r>
              <w:t xml:space="preserve">Discharge   </w:t>
            </w:r>
          </w:p>
          <w:p w:rsidR="00603491" w:rsidRDefault="00C64D4D">
            <w:pPr>
              <w:spacing w:after="0" w:line="259" w:lineRule="auto"/>
              <w:ind w:left="0" w:right="0" w:firstLine="0"/>
              <w:jc w:val="left"/>
            </w:pPr>
            <w:r>
              <w:t xml:space="preserve">(Cs)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115" w:line="259" w:lineRule="auto"/>
              <w:ind w:left="2" w:right="0" w:firstLine="0"/>
              <w:jc w:val="left"/>
            </w:pPr>
            <w:r>
              <w:t xml:space="preserve">Width   </w:t>
            </w:r>
          </w:p>
          <w:p w:rsidR="00603491" w:rsidRDefault="00C64D4D">
            <w:pPr>
              <w:spacing w:after="0" w:line="259" w:lineRule="auto"/>
              <w:ind w:left="2" w:right="0" w:firstLine="0"/>
              <w:jc w:val="left"/>
            </w:pPr>
            <w:r>
              <w:t xml:space="preserve">(ft.)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115" w:line="259" w:lineRule="auto"/>
              <w:ind w:left="0" w:right="0" w:firstLine="0"/>
              <w:jc w:val="left"/>
            </w:pPr>
            <w:r>
              <w:t xml:space="preserve">Depth   </w:t>
            </w:r>
          </w:p>
          <w:p w:rsidR="00603491" w:rsidRDefault="00C64D4D">
            <w:pPr>
              <w:spacing w:after="0" w:line="259" w:lineRule="auto"/>
              <w:ind w:left="0" w:right="0" w:firstLine="0"/>
              <w:jc w:val="left"/>
            </w:pPr>
            <w:r>
              <w:t xml:space="preserve">(ft.)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Side slope   </w:t>
            </w:r>
          </w:p>
        </w:tc>
        <w:tc>
          <w:tcPr>
            <w:tcW w:w="1498"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Longitudinal slope   </w:t>
            </w:r>
          </w:p>
        </w:tc>
        <w:tc>
          <w:tcPr>
            <w:tcW w:w="1328" w:type="dxa"/>
            <w:tcBorders>
              <w:top w:val="single" w:sz="4" w:space="0" w:color="000000"/>
              <w:left w:val="single" w:sz="4" w:space="0" w:color="000000"/>
              <w:bottom w:val="single" w:sz="4" w:space="0" w:color="000000"/>
              <w:right w:val="single" w:sz="4" w:space="0" w:color="000000"/>
            </w:tcBorders>
          </w:tcPr>
          <w:p w:rsidR="00603491" w:rsidRDefault="00C64D4D">
            <w:pPr>
              <w:spacing w:after="115" w:line="259" w:lineRule="auto"/>
              <w:ind w:left="3" w:right="0" w:firstLine="0"/>
              <w:jc w:val="left"/>
            </w:pPr>
            <w:r>
              <w:t xml:space="preserve">B/D   </w:t>
            </w:r>
          </w:p>
          <w:p w:rsidR="00603491" w:rsidRDefault="00C64D4D">
            <w:pPr>
              <w:spacing w:after="0" w:line="259" w:lineRule="auto"/>
              <w:ind w:left="3" w:right="0" w:firstLine="0"/>
              <w:jc w:val="left"/>
            </w:pPr>
            <w:r>
              <w:t xml:space="preserve">Ratio   </w:t>
            </w:r>
          </w:p>
        </w:tc>
      </w:tr>
      <w:tr w:rsidR="00603491">
        <w:trPr>
          <w:trHeight w:val="458"/>
        </w:trPr>
        <w:tc>
          <w:tcPr>
            <w:tcW w:w="1322"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8893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223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10.2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1.5   </w:t>
            </w:r>
          </w:p>
        </w:tc>
        <w:tc>
          <w:tcPr>
            <w:tcW w:w="1498"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6667   </w:t>
            </w:r>
          </w:p>
        </w:tc>
        <w:tc>
          <w:tcPr>
            <w:tcW w:w="1328"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3" w:right="0" w:firstLine="0"/>
              <w:jc w:val="left"/>
            </w:pPr>
            <w:r>
              <w:t xml:space="preserve">21.86   </w:t>
            </w:r>
          </w:p>
        </w:tc>
      </w:tr>
    </w:tbl>
    <w:p w:rsidR="00603491" w:rsidRDefault="00C64D4D">
      <w:pPr>
        <w:spacing w:after="0" w:line="259" w:lineRule="auto"/>
        <w:ind w:left="79" w:right="0" w:firstLine="0"/>
        <w:jc w:val="left"/>
      </w:pPr>
      <w:r>
        <w:rPr>
          <w:b/>
        </w:rPr>
        <w:t xml:space="preserve"> </w:t>
      </w:r>
      <w:r>
        <w:t xml:space="preserve">  </w:t>
      </w:r>
    </w:p>
    <w:p w:rsidR="00603491" w:rsidRDefault="00C64D4D">
      <w:pPr>
        <w:spacing w:after="76" w:line="259" w:lineRule="auto"/>
        <w:ind w:left="74" w:right="900"/>
        <w:jc w:val="left"/>
      </w:pPr>
      <w:r>
        <w:rPr>
          <w:b/>
        </w:rPr>
        <w:t>Solution:</w:t>
      </w:r>
      <w:r>
        <w:t xml:space="preserve">   </w:t>
      </w:r>
    </w:p>
    <w:p w:rsidR="00603491" w:rsidRDefault="00C64D4D">
      <w:pPr>
        <w:spacing w:after="149" w:line="259" w:lineRule="auto"/>
        <w:ind w:left="79" w:right="0" w:firstLine="0"/>
        <w:jc w:val="left"/>
      </w:pPr>
      <w:r>
        <w:t xml:space="preserve">                             </w:t>
      </w:r>
      <w:r>
        <w:rPr>
          <w:rFonts w:ascii="Calibri" w:eastAsia="Calibri" w:hAnsi="Calibri" w:cs="Calibri"/>
          <w:sz w:val="22"/>
        </w:rPr>
        <w:t xml:space="preserve">  </w:t>
      </w:r>
      <w:r>
        <w:rPr>
          <w:noProof/>
        </w:rPr>
        <w:drawing>
          <wp:inline distT="0" distB="0" distL="0" distR="0">
            <wp:extent cx="3486150" cy="243840"/>
            <wp:effectExtent l="0" t="0" r="0" b="3810"/>
            <wp:docPr id="3130" name="Picture 3130"/>
            <wp:cNvGraphicFramePr/>
            <a:graphic xmlns:a="http://schemas.openxmlformats.org/drawingml/2006/main">
              <a:graphicData uri="http://schemas.openxmlformats.org/drawingml/2006/picture">
                <pic:pic xmlns:pic="http://schemas.openxmlformats.org/drawingml/2006/picture">
                  <pic:nvPicPr>
                    <pic:cNvPr id="3130" name="Picture 3130"/>
                    <pic:cNvPicPr/>
                  </pic:nvPicPr>
                  <pic:blipFill>
                    <a:blip r:embed="rId56"/>
                    <a:stretch>
                      <a:fillRect/>
                    </a:stretch>
                  </pic:blipFill>
                  <pic:spPr>
                    <a:xfrm>
                      <a:off x="0" y="0"/>
                      <a:ext cx="3486151" cy="243840"/>
                    </a:xfrm>
                    <a:prstGeom prst="rect">
                      <a:avLst/>
                    </a:prstGeom>
                  </pic:spPr>
                </pic:pic>
              </a:graphicData>
            </a:graphic>
          </wp:inline>
        </w:drawing>
      </w:r>
      <w:r>
        <w:rPr>
          <w:b/>
        </w:rPr>
        <w:t xml:space="preserve"> </w:t>
      </w:r>
      <w:r>
        <w:t xml:space="preserve">  </w:t>
      </w:r>
    </w:p>
    <w:p w:rsidR="00603491" w:rsidRDefault="00C64D4D">
      <w:pPr>
        <w:ind w:left="74" w:right="1342"/>
      </w:pPr>
      <w:r>
        <w:t xml:space="preserve">   Where B</w:t>
      </w:r>
      <w:r>
        <w:rPr>
          <w:vertAlign w:val="subscript"/>
        </w:rPr>
        <w:t>1</w:t>
      </w:r>
      <w:r>
        <w:t xml:space="preserve">= Bottom width    </w:t>
      </w:r>
    </w:p>
    <w:p w:rsidR="00603491" w:rsidRDefault="00C64D4D">
      <w:pPr>
        <w:ind w:left="74" w:right="1342"/>
      </w:pPr>
      <w:r>
        <w:t xml:space="preserve">               B</w:t>
      </w:r>
      <w:r>
        <w:rPr>
          <w:vertAlign w:val="subscript"/>
        </w:rPr>
        <w:t>2</w:t>
      </w:r>
      <w:r>
        <w:t>= Top width= B</w:t>
      </w:r>
      <w:r>
        <w:rPr>
          <w:vertAlign w:val="subscript"/>
        </w:rPr>
        <w:t>1</w:t>
      </w:r>
      <w:r>
        <w:t xml:space="preserve">+ 2×S   </w:t>
      </w:r>
    </w:p>
    <w:p w:rsidR="00603491" w:rsidRDefault="00C64D4D">
      <w:pPr>
        <w:ind w:left="74" w:right="1342"/>
      </w:pPr>
      <w:r>
        <w:t xml:space="preserve">    Here S is slide slope     </w:t>
      </w:r>
    </w:p>
    <w:p w:rsidR="00603491" w:rsidRDefault="00C64D4D">
      <w:pPr>
        <w:ind w:left="74" w:right="1342"/>
      </w:pPr>
      <w:r>
        <w:t xml:space="preserve">          Width/depth Ratio = B/D = 21.8        </w:t>
      </w:r>
    </w:p>
    <w:p w:rsidR="00603491" w:rsidRDefault="00C64D4D">
      <w:pPr>
        <w:tabs>
          <w:tab w:val="center" w:pos="5761"/>
          <w:tab w:val="center" w:pos="7041"/>
        </w:tabs>
        <w:ind w:left="0" w:right="0" w:firstLine="0"/>
        <w:jc w:val="left"/>
      </w:pPr>
      <w:r>
        <w:lastRenderedPageBreak/>
        <w:t xml:space="preserve">  </w:t>
      </w:r>
      <w:r>
        <w:rPr>
          <w:noProof/>
        </w:rPr>
        <w:drawing>
          <wp:inline distT="0" distB="0" distL="0" distR="0">
            <wp:extent cx="955548" cy="117348"/>
            <wp:effectExtent l="0" t="0" r="0" b="0"/>
            <wp:docPr id="3132" name="Picture 3132"/>
            <wp:cNvGraphicFramePr/>
            <a:graphic xmlns:a="http://schemas.openxmlformats.org/drawingml/2006/main">
              <a:graphicData uri="http://schemas.openxmlformats.org/drawingml/2006/picture">
                <pic:pic xmlns:pic="http://schemas.openxmlformats.org/drawingml/2006/picture">
                  <pic:nvPicPr>
                    <pic:cNvPr id="3132" name="Picture 3132"/>
                    <pic:cNvPicPr/>
                  </pic:nvPicPr>
                  <pic:blipFill>
                    <a:blip r:embed="rId57"/>
                    <a:stretch>
                      <a:fillRect/>
                    </a:stretch>
                  </pic:blipFill>
                  <pic:spPr>
                    <a:xfrm>
                      <a:off x="0" y="0"/>
                      <a:ext cx="955548" cy="117348"/>
                    </a:xfrm>
                    <a:prstGeom prst="rect">
                      <a:avLst/>
                    </a:prstGeom>
                  </pic:spPr>
                </pic:pic>
              </a:graphicData>
            </a:graphic>
          </wp:inline>
        </w:drawing>
      </w:r>
      <w:r>
        <w:t xml:space="preserve">                                                          </w:t>
      </w:r>
      <w:r w:rsidR="00C66206">
        <w:t xml:space="preserve">    </w:t>
      </w:r>
      <w:r w:rsidR="00C66206">
        <w:tab/>
        <w:t xml:space="preserve"> </w:t>
      </w:r>
      <w:r w:rsidR="00C66206">
        <w:tab/>
        <w:t xml:space="preserve">    </w:t>
      </w:r>
      <w:r>
        <w:t xml:space="preserve">  </w:t>
      </w:r>
      <w:r w:rsidR="00C66206">
        <w:t xml:space="preserve"> </w:t>
      </w:r>
      <w:r>
        <w:t xml:space="preserve">(1.2)   </w:t>
      </w:r>
    </w:p>
    <w:p w:rsidR="00603491" w:rsidRDefault="00C64D4D">
      <w:pPr>
        <w:spacing w:after="402"/>
        <w:ind w:left="74" w:right="1342"/>
      </w:pPr>
      <w:r>
        <w:t>Assuming    B</w:t>
      </w:r>
      <w:r>
        <w:rPr>
          <w:vertAlign w:val="subscript"/>
        </w:rPr>
        <w:t>1</w:t>
      </w:r>
      <w:r>
        <w:t>=B</w:t>
      </w:r>
      <w:r>
        <w:rPr>
          <w:vertAlign w:val="subscript"/>
        </w:rPr>
        <w:t>2</w:t>
      </w:r>
      <w:r>
        <w:t xml:space="preserve">=B   </w:t>
      </w:r>
    </w:p>
    <w:p w:rsidR="00603491" w:rsidRDefault="00C64D4D">
      <w:pPr>
        <w:ind w:left="74" w:right="1342"/>
      </w:pPr>
      <w:r>
        <w:t xml:space="preserve">By putting value of ‘D’. We get in Eq. (1.1)   </w:t>
      </w:r>
    </w:p>
    <w:p w:rsidR="00603491" w:rsidRDefault="00C64D4D">
      <w:pPr>
        <w:ind w:left="74" w:right="1342"/>
      </w:pPr>
      <w:r>
        <w:t>Area=</w:t>
      </w:r>
      <w:r>
        <w:rPr>
          <w:noProof/>
        </w:rPr>
        <w:drawing>
          <wp:inline distT="0" distB="0" distL="0" distR="0">
            <wp:extent cx="1414272" cy="147828"/>
            <wp:effectExtent l="0" t="0" r="0" b="0"/>
            <wp:docPr id="3134" name="Picture 3134"/>
            <wp:cNvGraphicFramePr/>
            <a:graphic xmlns:a="http://schemas.openxmlformats.org/drawingml/2006/main">
              <a:graphicData uri="http://schemas.openxmlformats.org/drawingml/2006/picture">
                <pic:pic xmlns:pic="http://schemas.openxmlformats.org/drawingml/2006/picture">
                  <pic:nvPicPr>
                    <pic:cNvPr id="3134" name="Picture 3134"/>
                    <pic:cNvPicPr/>
                  </pic:nvPicPr>
                  <pic:blipFill>
                    <a:blip r:embed="rId58"/>
                    <a:stretch>
                      <a:fillRect/>
                    </a:stretch>
                  </pic:blipFill>
                  <pic:spPr>
                    <a:xfrm>
                      <a:off x="0" y="0"/>
                      <a:ext cx="1414272" cy="147828"/>
                    </a:xfrm>
                    <a:prstGeom prst="rect">
                      <a:avLst/>
                    </a:prstGeom>
                  </pic:spPr>
                </pic:pic>
              </a:graphicData>
            </a:graphic>
          </wp:inline>
        </w:drawing>
      </w:r>
      <w:r>
        <w:t xml:space="preserve">                                       </w:t>
      </w:r>
      <w:r w:rsidR="00C66206">
        <w:t xml:space="preserve">                              </w:t>
      </w:r>
      <w:r>
        <w:t xml:space="preserve">(1.3)   </w:t>
      </w:r>
    </w:p>
    <w:p w:rsidR="00603491" w:rsidRDefault="00C64D4D">
      <w:pPr>
        <w:spacing w:after="153" w:line="245" w:lineRule="auto"/>
        <w:ind w:left="158" w:right="3048" w:firstLine="7476"/>
        <w:jc w:val="left"/>
      </w:pPr>
      <w:r>
        <w:t xml:space="preserve">   </w:t>
      </w:r>
      <w:r>
        <w:rPr>
          <w:noProof/>
        </w:rPr>
        <w:drawing>
          <wp:inline distT="0" distB="0" distL="0" distR="0">
            <wp:extent cx="4667250" cy="237490"/>
            <wp:effectExtent l="0" t="0" r="0" b="0"/>
            <wp:docPr id="3136" name="Picture 3136"/>
            <wp:cNvGraphicFramePr/>
            <a:graphic xmlns:a="http://schemas.openxmlformats.org/drawingml/2006/main">
              <a:graphicData uri="http://schemas.openxmlformats.org/drawingml/2006/picture">
                <pic:pic xmlns:pic="http://schemas.openxmlformats.org/drawingml/2006/picture">
                  <pic:nvPicPr>
                    <pic:cNvPr id="3136" name="Picture 3136"/>
                    <pic:cNvPicPr/>
                  </pic:nvPicPr>
                  <pic:blipFill>
                    <a:blip r:embed="rId59"/>
                    <a:stretch>
                      <a:fillRect/>
                    </a:stretch>
                  </pic:blipFill>
                  <pic:spPr>
                    <a:xfrm>
                      <a:off x="0" y="0"/>
                      <a:ext cx="4672242" cy="237744"/>
                    </a:xfrm>
                    <a:prstGeom prst="rect">
                      <a:avLst/>
                    </a:prstGeom>
                  </pic:spPr>
                </pic:pic>
              </a:graphicData>
            </a:graphic>
          </wp:inline>
        </w:drawing>
      </w:r>
      <w:r>
        <w:t xml:space="preserve">   </w:t>
      </w:r>
    </w:p>
    <w:p w:rsidR="00603491" w:rsidRDefault="00C64D4D">
      <w:pPr>
        <w:spacing w:after="0"/>
        <w:ind w:left="74" w:right="1342"/>
      </w:pPr>
      <w:r>
        <w:t xml:space="preserve">By putting the value of S=1.5. We get   </w:t>
      </w:r>
    </w:p>
    <w:p w:rsidR="00603491" w:rsidRDefault="00C64D4D">
      <w:pPr>
        <w:tabs>
          <w:tab w:val="center" w:pos="5960"/>
        </w:tabs>
        <w:ind w:left="0" w:right="0" w:firstLine="0"/>
        <w:jc w:val="left"/>
      </w:pPr>
      <w:r>
        <w:t xml:space="preserve">                          </w:t>
      </w:r>
      <w:r>
        <w:rPr>
          <w:noProof/>
        </w:rPr>
        <w:drawing>
          <wp:inline distT="0" distB="0" distL="0" distR="0">
            <wp:extent cx="1216152" cy="111251"/>
            <wp:effectExtent l="0" t="0" r="0" b="0"/>
            <wp:docPr id="3138" name="Picture 3138"/>
            <wp:cNvGraphicFramePr/>
            <a:graphic xmlns:a="http://schemas.openxmlformats.org/drawingml/2006/main">
              <a:graphicData uri="http://schemas.openxmlformats.org/drawingml/2006/picture">
                <pic:pic xmlns:pic="http://schemas.openxmlformats.org/drawingml/2006/picture">
                  <pic:nvPicPr>
                    <pic:cNvPr id="3138" name="Picture 3138"/>
                    <pic:cNvPicPr/>
                  </pic:nvPicPr>
                  <pic:blipFill>
                    <a:blip r:embed="rId60"/>
                    <a:stretch>
                      <a:fillRect/>
                    </a:stretch>
                  </pic:blipFill>
                  <pic:spPr>
                    <a:xfrm>
                      <a:off x="0" y="0"/>
                      <a:ext cx="1216152" cy="111251"/>
                    </a:xfrm>
                    <a:prstGeom prst="rect">
                      <a:avLst/>
                    </a:prstGeom>
                  </pic:spPr>
                </pic:pic>
              </a:graphicData>
            </a:graphic>
          </wp:inline>
        </w:drawing>
      </w:r>
      <w:r>
        <w:t xml:space="preserve">      </w:t>
      </w:r>
      <w:r>
        <w:tab/>
        <w:t xml:space="preserve">              </w:t>
      </w:r>
      <w:r w:rsidR="00C66206">
        <w:t xml:space="preserve">                            </w:t>
      </w:r>
      <w:r>
        <w:t xml:space="preserve"> (1.5) </w:t>
      </w:r>
    </w:p>
    <w:p w:rsidR="00603491" w:rsidRDefault="00C64D4D">
      <w:pPr>
        <w:ind w:left="74" w:right="1342"/>
      </w:pPr>
      <w:r>
        <w:t xml:space="preserve">Now   </w:t>
      </w:r>
    </w:p>
    <w:p w:rsidR="00603491" w:rsidRDefault="00C64D4D">
      <w:pPr>
        <w:ind w:left="74" w:right="1342"/>
      </w:pPr>
      <w:r>
        <w:t xml:space="preserve">Hydraulic Radius                                </w:t>
      </w:r>
      <w:r>
        <w:rPr>
          <w:noProof/>
        </w:rPr>
        <w:drawing>
          <wp:inline distT="0" distB="0" distL="0" distR="0">
            <wp:extent cx="374904" cy="240792"/>
            <wp:effectExtent l="0" t="0" r="0" b="0"/>
            <wp:docPr id="3294" name="Picture 3294"/>
            <wp:cNvGraphicFramePr/>
            <a:graphic xmlns:a="http://schemas.openxmlformats.org/drawingml/2006/main">
              <a:graphicData uri="http://schemas.openxmlformats.org/drawingml/2006/picture">
                <pic:pic xmlns:pic="http://schemas.openxmlformats.org/drawingml/2006/picture">
                  <pic:nvPicPr>
                    <pic:cNvPr id="3294" name="Picture 3294"/>
                    <pic:cNvPicPr/>
                  </pic:nvPicPr>
                  <pic:blipFill>
                    <a:blip r:embed="rId61"/>
                    <a:stretch>
                      <a:fillRect/>
                    </a:stretch>
                  </pic:blipFill>
                  <pic:spPr>
                    <a:xfrm>
                      <a:off x="0" y="0"/>
                      <a:ext cx="374904" cy="240792"/>
                    </a:xfrm>
                    <a:prstGeom prst="rect">
                      <a:avLst/>
                    </a:prstGeom>
                  </pic:spPr>
                </pic:pic>
              </a:graphicData>
            </a:graphic>
          </wp:inline>
        </w:drawing>
      </w:r>
      <w:r>
        <w:t xml:space="preserve">   </w:t>
      </w:r>
    </w:p>
    <w:p w:rsidR="00603491" w:rsidRDefault="00C64D4D">
      <w:pPr>
        <w:ind w:left="74" w:right="1342"/>
      </w:pPr>
      <w:r>
        <w:t xml:space="preserve">By putting (1.3) &amp; (1.5)   </w:t>
      </w:r>
    </w:p>
    <w:p w:rsidR="00603491" w:rsidRDefault="00C64D4D">
      <w:pPr>
        <w:spacing w:after="255" w:line="259" w:lineRule="auto"/>
        <w:ind w:left="1843" w:right="0" w:firstLine="0"/>
        <w:jc w:val="left"/>
      </w:pPr>
      <w:r>
        <w:t xml:space="preserve">  </w:t>
      </w:r>
      <w:r>
        <w:rPr>
          <w:noProof/>
        </w:rPr>
        <w:drawing>
          <wp:inline distT="0" distB="0" distL="0" distR="0">
            <wp:extent cx="3639312" cy="339852"/>
            <wp:effectExtent l="0" t="0" r="0" b="0"/>
            <wp:docPr id="3296" name="Picture 3296"/>
            <wp:cNvGraphicFramePr/>
            <a:graphic xmlns:a="http://schemas.openxmlformats.org/drawingml/2006/main">
              <a:graphicData uri="http://schemas.openxmlformats.org/drawingml/2006/picture">
                <pic:pic xmlns:pic="http://schemas.openxmlformats.org/drawingml/2006/picture">
                  <pic:nvPicPr>
                    <pic:cNvPr id="3296" name="Picture 3296"/>
                    <pic:cNvPicPr/>
                  </pic:nvPicPr>
                  <pic:blipFill>
                    <a:blip r:embed="rId62"/>
                    <a:stretch>
                      <a:fillRect/>
                    </a:stretch>
                  </pic:blipFill>
                  <pic:spPr>
                    <a:xfrm>
                      <a:off x="0" y="0"/>
                      <a:ext cx="3639312" cy="339852"/>
                    </a:xfrm>
                    <a:prstGeom prst="rect">
                      <a:avLst/>
                    </a:prstGeom>
                  </pic:spPr>
                </pic:pic>
              </a:graphicData>
            </a:graphic>
          </wp:inline>
        </w:drawing>
      </w:r>
      <w:r>
        <w:t xml:space="preserve">   </w:t>
      </w:r>
    </w:p>
    <w:p w:rsidR="00603491" w:rsidRDefault="00C64D4D">
      <w:pPr>
        <w:spacing w:after="0"/>
        <w:ind w:left="74" w:right="1342"/>
      </w:pPr>
      <w:r>
        <w:t xml:space="preserve">By putting the value of ‘D’ in Eq. (1.6)   </w:t>
      </w:r>
    </w:p>
    <w:p w:rsidR="00603491" w:rsidRDefault="00C64D4D">
      <w:pPr>
        <w:spacing w:after="274" w:line="259" w:lineRule="auto"/>
        <w:ind w:left="247" w:right="0" w:firstLine="0"/>
        <w:jc w:val="left"/>
      </w:pPr>
      <w:r>
        <w:rPr>
          <w:noProof/>
        </w:rPr>
        <w:drawing>
          <wp:inline distT="0" distB="0" distL="0" distR="0">
            <wp:extent cx="4735068" cy="152400"/>
            <wp:effectExtent l="0" t="0" r="0" b="0"/>
            <wp:docPr id="3306" name="Picture 3306"/>
            <wp:cNvGraphicFramePr/>
            <a:graphic xmlns:a="http://schemas.openxmlformats.org/drawingml/2006/main">
              <a:graphicData uri="http://schemas.openxmlformats.org/drawingml/2006/picture">
                <pic:pic xmlns:pic="http://schemas.openxmlformats.org/drawingml/2006/picture">
                  <pic:nvPicPr>
                    <pic:cNvPr id="3306" name="Picture 3306"/>
                    <pic:cNvPicPr/>
                  </pic:nvPicPr>
                  <pic:blipFill>
                    <a:blip r:embed="rId63"/>
                    <a:stretch>
                      <a:fillRect/>
                    </a:stretch>
                  </pic:blipFill>
                  <pic:spPr>
                    <a:xfrm>
                      <a:off x="0" y="0"/>
                      <a:ext cx="4735068" cy="152400"/>
                    </a:xfrm>
                    <a:prstGeom prst="rect">
                      <a:avLst/>
                    </a:prstGeom>
                  </pic:spPr>
                </pic:pic>
              </a:graphicData>
            </a:graphic>
          </wp:inline>
        </w:drawing>
      </w:r>
    </w:p>
    <w:p w:rsidR="00603491" w:rsidRDefault="00C64D4D">
      <w:pPr>
        <w:tabs>
          <w:tab w:val="center" w:pos="7722"/>
        </w:tabs>
        <w:spacing w:after="126" w:line="259" w:lineRule="auto"/>
        <w:ind w:left="0" w:right="0" w:firstLine="0"/>
        <w:jc w:val="left"/>
      </w:pPr>
      <w:r>
        <w:rPr>
          <w:rFonts w:ascii="Calibri" w:eastAsia="Calibri" w:hAnsi="Calibri" w:cs="Calibri"/>
          <w:noProof/>
          <w:sz w:val="22"/>
        </w:rPr>
        <mc:AlternateContent>
          <mc:Choice Requires="wpg">
            <w:drawing>
              <wp:inline distT="0" distB="0" distL="0" distR="0">
                <wp:extent cx="3640531" cy="676682"/>
                <wp:effectExtent l="0" t="0" r="0" b="0"/>
                <wp:docPr id="32945" name="Group 32945"/>
                <wp:cNvGraphicFramePr/>
                <a:graphic xmlns:a="http://schemas.openxmlformats.org/drawingml/2006/main">
                  <a:graphicData uri="http://schemas.microsoft.com/office/word/2010/wordprocessingGroup">
                    <wpg:wgp>
                      <wpg:cNvGrpSpPr/>
                      <wpg:grpSpPr>
                        <a:xfrm>
                          <a:off x="0" y="0"/>
                          <a:ext cx="3640531" cy="676682"/>
                          <a:chOff x="0" y="0"/>
                          <a:chExt cx="3640531" cy="676682"/>
                        </a:xfrm>
                      </wpg:grpSpPr>
                      <wps:wsp>
                        <wps:cNvPr id="3196" name="Rectangle 3196"/>
                        <wps:cNvSpPr/>
                        <wps:spPr>
                          <a:xfrm>
                            <a:off x="0" y="66015"/>
                            <a:ext cx="101346" cy="224380"/>
                          </a:xfrm>
                          <a:prstGeom prst="rect">
                            <a:avLst/>
                          </a:prstGeom>
                          <a:ln>
                            <a:noFill/>
                          </a:ln>
                        </wps:spPr>
                        <wps:txbx>
                          <w:txbxContent>
                            <w:p w:rsidR="00162AC1" w:rsidRDefault="00162AC1">
                              <w:pPr>
                                <w:spacing w:after="160" w:line="259" w:lineRule="auto"/>
                                <w:ind w:left="0" w:right="0" w:firstLine="0"/>
                                <w:jc w:val="left"/>
                              </w:pPr>
                              <w:r>
                                <w:t xml:space="preserve">  </w:t>
                              </w:r>
                            </w:p>
                          </w:txbxContent>
                        </wps:txbx>
                        <wps:bodyPr horzOverflow="overflow" vert="horz" lIns="0" tIns="0" rIns="0" bIns="0" rtlCol="0">
                          <a:noAutofit/>
                        </wps:bodyPr>
                      </wps:wsp>
                      <wps:wsp>
                        <wps:cNvPr id="3199" name="Rectangle 3199"/>
                        <wps:cNvSpPr/>
                        <wps:spPr>
                          <a:xfrm>
                            <a:off x="2095830" y="507975"/>
                            <a:ext cx="101346" cy="224380"/>
                          </a:xfrm>
                          <a:prstGeom prst="rect">
                            <a:avLst/>
                          </a:prstGeom>
                          <a:ln>
                            <a:noFill/>
                          </a:ln>
                        </wps:spPr>
                        <wps:txbx>
                          <w:txbxContent>
                            <w:p w:rsidR="00162AC1" w:rsidRDefault="00162AC1">
                              <w:pPr>
                                <w:spacing w:after="160" w:line="259" w:lineRule="auto"/>
                                <w:ind w:left="0" w:right="0" w:firstLine="0"/>
                                <w:jc w:val="left"/>
                              </w:pPr>
                              <w:r>
                                <w:t xml:space="preserve">  </w:t>
                              </w:r>
                            </w:p>
                          </w:txbxContent>
                        </wps:txbx>
                        <wps:bodyPr horzOverflow="overflow" vert="horz" lIns="0" tIns="0" rIns="0" bIns="0" rtlCol="0">
                          <a:noAutofit/>
                        </wps:bodyPr>
                      </wps:wsp>
                      <wps:wsp>
                        <wps:cNvPr id="3200" name="Rectangle 3200"/>
                        <wps:cNvSpPr/>
                        <wps:spPr>
                          <a:xfrm>
                            <a:off x="2172030" y="507975"/>
                            <a:ext cx="50673" cy="224380"/>
                          </a:xfrm>
                          <a:prstGeom prst="rect">
                            <a:avLst/>
                          </a:prstGeom>
                          <a:ln>
                            <a:noFill/>
                          </a:ln>
                        </wps:spPr>
                        <wps:txbx>
                          <w:txbxContent>
                            <w:p w:rsidR="00162AC1" w:rsidRDefault="00162AC1">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298" name="Picture 3298"/>
                          <pic:cNvPicPr/>
                        </pic:nvPicPr>
                        <pic:blipFill>
                          <a:blip r:embed="rId64"/>
                          <a:stretch>
                            <a:fillRect/>
                          </a:stretch>
                        </pic:blipFill>
                        <pic:spPr>
                          <a:xfrm>
                            <a:off x="14935" y="249937"/>
                            <a:ext cx="2080260" cy="394716"/>
                          </a:xfrm>
                          <a:prstGeom prst="rect">
                            <a:avLst/>
                          </a:prstGeom>
                        </pic:spPr>
                      </pic:pic>
                      <pic:pic xmlns:pic="http://schemas.openxmlformats.org/drawingml/2006/picture">
                        <pic:nvPicPr>
                          <pic:cNvPr id="3303" name="Picture 3303"/>
                          <pic:cNvPicPr/>
                        </pic:nvPicPr>
                        <pic:blipFill>
                          <a:blip r:embed="rId65"/>
                          <a:stretch>
                            <a:fillRect/>
                          </a:stretch>
                        </pic:blipFill>
                        <pic:spPr>
                          <a:xfrm>
                            <a:off x="74371" y="10668"/>
                            <a:ext cx="3566160" cy="225552"/>
                          </a:xfrm>
                          <a:prstGeom prst="rect">
                            <a:avLst/>
                          </a:prstGeom>
                        </pic:spPr>
                      </pic:pic>
                      <wps:wsp>
                        <wps:cNvPr id="3304" name="Rectangle 3304"/>
                        <wps:cNvSpPr/>
                        <wps:spPr>
                          <a:xfrm>
                            <a:off x="74676" y="18771"/>
                            <a:ext cx="3613390" cy="224380"/>
                          </a:xfrm>
                          <a:prstGeom prst="rect">
                            <a:avLst/>
                          </a:prstGeom>
                          <a:ln>
                            <a:noFill/>
                          </a:ln>
                        </wps:spPr>
                        <wps:txbx>
                          <w:txbxContent>
                            <w:p w:rsidR="00162AC1" w:rsidRDefault="00162AC1">
                              <w:pPr>
                                <w:spacing w:after="160" w:line="259" w:lineRule="auto"/>
                                <w:ind w:left="0" w:right="0" w:firstLine="0"/>
                                <w:jc w:val="left"/>
                              </w:pPr>
                              <w:r>
                                <w:t xml:space="preserve">We know that Manning Equation                  </w:t>
                              </w:r>
                            </w:p>
                          </w:txbxContent>
                        </wps:txbx>
                        <wps:bodyPr horzOverflow="overflow" vert="horz" lIns="0" tIns="0" rIns="0" bIns="0" rtlCol="0">
                          <a:noAutofit/>
                        </wps:bodyPr>
                      </wps:wsp>
                      <pic:pic xmlns:pic="http://schemas.openxmlformats.org/drawingml/2006/picture">
                        <pic:nvPicPr>
                          <pic:cNvPr id="3307" name="Picture 3307"/>
                          <pic:cNvPicPr/>
                        </pic:nvPicPr>
                        <pic:blipFill>
                          <a:blip r:embed="rId66"/>
                          <a:stretch>
                            <a:fillRect/>
                          </a:stretch>
                        </pic:blipFill>
                        <pic:spPr>
                          <a:xfrm>
                            <a:off x="2755087" y="0"/>
                            <a:ext cx="42672" cy="201168"/>
                          </a:xfrm>
                          <a:prstGeom prst="rect">
                            <a:avLst/>
                          </a:prstGeom>
                        </pic:spPr>
                      </pic:pic>
                      <pic:pic xmlns:pic="http://schemas.openxmlformats.org/drawingml/2006/picture">
                        <pic:nvPicPr>
                          <pic:cNvPr id="3308" name="Picture 3308"/>
                          <pic:cNvPicPr/>
                        </pic:nvPicPr>
                        <pic:blipFill>
                          <a:blip r:embed="rId67"/>
                          <a:stretch>
                            <a:fillRect/>
                          </a:stretch>
                        </pic:blipFill>
                        <pic:spPr>
                          <a:xfrm>
                            <a:off x="2756611" y="18288"/>
                            <a:ext cx="42672" cy="202692"/>
                          </a:xfrm>
                          <a:prstGeom prst="rect">
                            <a:avLst/>
                          </a:prstGeom>
                        </pic:spPr>
                      </pic:pic>
                      <wps:wsp>
                        <wps:cNvPr id="3309" name="Rectangle 3309"/>
                        <wps:cNvSpPr/>
                        <wps:spPr>
                          <a:xfrm>
                            <a:off x="2757246" y="39066"/>
                            <a:ext cx="44592" cy="202692"/>
                          </a:xfrm>
                          <a:prstGeom prst="rect">
                            <a:avLst/>
                          </a:prstGeom>
                          <a:ln>
                            <a:noFill/>
                          </a:ln>
                        </wps:spPr>
                        <wps:txbx>
                          <w:txbxContent>
                            <w:p w:rsidR="00162AC1" w:rsidRDefault="00162AC1">
                              <w:pPr>
                                <w:spacing w:after="160" w:line="259" w:lineRule="auto"/>
                                <w:ind w:left="0" w:right="0" w:firstLine="0"/>
                                <w:jc w:val="left"/>
                              </w:pPr>
                              <w:r>
                                <w:rPr>
                                  <w:rFonts w:ascii="Cambria Math" w:eastAsia="Cambria Math" w:hAnsi="Cambria Math" w:cs="Cambria Math"/>
                                </w:rPr>
                                <w:t xml:space="preserve"> </w:t>
                              </w:r>
                            </w:p>
                          </w:txbxContent>
                        </wps:txbx>
                        <wps:bodyPr horzOverflow="overflow" vert="horz" lIns="0" tIns="0" rIns="0" bIns="0" rtlCol="0">
                          <a:noAutofit/>
                        </wps:bodyPr>
                      </wps:wsp>
                      <wps:wsp>
                        <wps:cNvPr id="3310" name="Rectangle 3310"/>
                        <wps:cNvSpPr/>
                        <wps:spPr>
                          <a:xfrm>
                            <a:off x="2790774" y="21819"/>
                            <a:ext cx="50673" cy="224380"/>
                          </a:xfrm>
                          <a:prstGeom prst="rect">
                            <a:avLst/>
                          </a:prstGeom>
                          <a:ln>
                            <a:noFill/>
                          </a:ln>
                        </wps:spPr>
                        <wps:txbx>
                          <w:txbxContent>
                            <w:p w:rsidR="00162AC1" w:rsidRDefault="00162AC1">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311" name="Picture 3311"/>
                          <pic:cNvPicPr/>
                        </pic:nvPicPr>
                        <pic:blipFill>
                          <a:blip r:embed="rId13"/>
                          <a:stretch>
                            <a:fillRect/>
                          </a:stretch>
                        </pic:blipFill>
                        <pic:spPr>
                          <a:xfrm>
                            <a:off x="2788615" y="0"/>
                            <a:ext cx="50292" cy="224028"/>
                          </a:xfrm>
                          <a:prstGeom prst="rect">
                            <a:avLst/>
                          </a:prstGeom>
                        </pic:spPr>
                      </pic:pic>
                      <wps:wsp>
                        <wps:cNvPr id="3312" name="Rectangle 3312"/>
                        <wps:cNvSpPr/>
                        <wps:spPr>
                          <a:xfrm>
                            <a:off x="2789250" y="8103"/>
                            <a:ext cx="50673" cy="224380"/>
                          </a:xfrm>
                          <a:prstGeom prst="rect">
                            <a:avLst/>
                          </a:prstGeom>
                          <a:ln>
                            <a:noFill/>
                          </a:ln>
                        </wps:spPr>
                        <wps:txbx>
                          <w:txbxContent>
                            <w:p w:rsidR="00162AC1" w:rsidRDefault="00162AC1">
                              <w:pPr>
                                <w:spacing w:after="160" w:line="259" w:lineRule="auto"/>
                                <w:ind w:left="0" w:right="0" w:firstLine="0"/>
                                <w:jc w:val="left"/>
                              </w:pPr>
                              <w:r>
                                <w:t xml:space="preserve"> </w:t>
                              </w:r>
                            </w:p>
                          </w:txbxContent>
                        </wps:txbx>
                        <wps:bodyPr horzOverflow="overflow" vert="horz" lIns="0" tIns="0" rIns="0" bIns="0" rtlCol="0">
                          <a:noAutofit/>
                        </wps:bodyPr>
                      </wps:wsp>
                      <wps:wsp>
                        <wps:cNvPr id="3313" name="Rectangle 3313"/>
                        <wps:cNvSpPr/>
                        <wps:spPr>
                          <a:xfrm>
                            <a:off x="2827350" y="8103"/>
                            <a:ext cx="50673" cy="224380"/>
                          </a:xfrm>
                          <a:prstGeom prst="rect">
                            <a:avLst/>
                          </a:prstGeom>
                          <a:ln>
                            <a:noFill/>
                          </a:ln>
                        </wps:spPr>
                        <wps:txbx>
                          <w:txbxContent>
                            <w:p w:rsidR="00162AC1" w:rsidRDefault="00162AC1">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32945" o:spid="_x0000_s1038" style="width:286.65pt;height:53.3pt;mso-position-horizontal-relative:char;mso-position-vertical-relative:line" coordsize="36405,67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">
                <v:rect id="Rectangle 3196" o:spid="_x0000_s1039" style="position:absolute;top:660;width:1013;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SL1MUA&#10;AADdAAAADwAAAGRycy9kb3ducmV2LnhtbESPT4vCMBTE74LfITxhb5rqgthqFPEPetxVQb09mmdb&#10;bF5KE213P/1mQfA4zMxvmNmiNaV4Uu0KywqGgwgEcWp1wZmC03Hbn4BwHlljaZkU/JCDxbzbmWGi&#10;bcPf9Dz4TAQIuwQV5N5XiZQuzcmgG9iKOHg3Wxv0QdaZ1DU2AW5KOYqisTRYcFjIsaJVTun98DAK&#10;dpNqednb3yYrN9fd+escr4+xV+qj1y6nIDy1/h1+tfdawecwHs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VIvUxQAAAN0AAAAPAAAAAAAAAAAAAAAAAJgCAABkcnMv&#10;ZG93bnJldi54bWxQSwUGAAAAAAQABAD1AAAAigMAAAAA&#10;" filled="f" stroked="f">
                  <v:textbox inset="0,0,0,0">
                    <w:txbxContent>
                      <w:p w:rsidR="00162AC1" w:rsidRDefault="00162AC1">
                        <w:pPr>
                          <w:spacing w:after="160" w:line="259" w:lineRule="auto"/>
                          <w:ind w:left="0" w:right="0" w:firstLine="0"/>
                          <w:jc w:val="left"/>
                        </w:pPr>
                        <w:r>
                          <w:t xml:space="preserve">  </w:t>
                        </w:r>
                      </w:p>
                    </w:txbxContent>
                  </v:textbox>
                </v:rect>
                <v:rect id="Rectangle 3199" o:spid="_x0000_s1040" style="position:absolute;left:20958;top:5079;width:101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sfpsYA&#10;AADdAAAADwAAAGRycy9kb3ducmV2LnhtbESPQWvCQBSE7wX/w/IKvdVNKhQT3YRgFT22KtjeHtln&#10;Epp9G7KrSfvruwXB4zAz3zDLfDStuFLvGssK4mkEgri0uuFKwfGweZ6DcB5ZY2uZFPyQgzybPCwx&#10;1XbgD7rufSUChF2KCmrvu1RKV9Zk0E1tRxy8s+0N+iD7SuoehwA3rXyJoldpsOGwUGNHq5rK7/3F&#10;KNjOu+JzZ3+Hql1/bU/vp+TtkHilnh7HYgHC0+jv4Vt7pxXM4iSB/zfhCcj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8sfpsYAAADdAAAADwAAAAAAAAAAAAAAAACYAgAAZHJz&#10;L2Rvd25yZXYueG1sUEsFBgAAAAAEAAQA9QAAAIsDAAAAAA==&#10;" filled="f" stroked="f">
                  <v:textbox inset="0,0,0,0">
                    <w:txbxContent>
                      <w:p w:rsidR="00162AC1" w:rsidRDefault="00162AC1">
                        <w:pPr>
                          <w:spacing w:after="160" w:line="259" w:lineRule="auto"/>
                          <w:ind w:left="0" w:right="0" w:firstLine="0"/>
                          <w:jc w:val="left"/>
                        </w:pPr>
                        <w:r>
                          <w:t xml:space="preserve">  </w:t>
                        </w:r>
                      </w:p>
                    </w:txbxContent>
                  </v:textbox>
                </v:rect>
                <v:rect id="Rectangle 3200" o:spid="_x0000_s1041" style="position:absolute;left:21720;top:5079;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5CwMQA&#10;AADdAAAADwAAAGRycy9kb3ducmV2LnhtbESPS4vCQBCE74L/YWhhbzpRYdHoKOIDPfoC9dZk2iSY&#10;6QmZ0WT31zvCwh6LqvqKms4bU4gXVS63rKDfi0AQJ1bnnCo4nzbdEQjnkTUWlknBDzmYz9qtKcba&#10;1nyg19GnIkDYxagg876MpXRJRgZdz5bEwbvbyqAPskqlrrAOcFPIQRR9S4M5h4UMS1pmlDyOT6Ng&#10;OyoX1539rdNifdte9pfx6jT2Sn11msUEhKfG/4f/2jutYBiQ8HkTnoCc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eQsDEAAAA3QAAAA8AAAAAAAAAAAAAAAAAmAIAAGRycy9k&#10;b3ducmV2LnhtbFBLBQYAAAAABAAEAPUAAACJAwAAAAA=&#10;" filled="f" stroked="f">
                  <v:textbox inset="0,0,0,0">
                    <w:txbxContent>
                      <w:p w:rsidR="00162AC1" w:rsidRDefault="00162AC1">
                        <w:pPr>
                          <w:spacing w:after="160" w:line="259" w:lineRule="auto"/>
                          <w:ind w:left="0" w:right="0" w:firstLine="0"/>
                          <w:jc w:val="left"/>
                        </w:pPr>
                        <w:r>
                          <w:t xml:space="preserve"> </w:t>
                        </w:r>
                      </w:p>
                    </w:txbxContent>
                  </v:textbox>
                </v:rect>
                <v:shape id="Picture 3298" o:spid="_x0000_s1042" type="#_x0000_t75" style="position:absolute;left:149;top:2499;width:20802;height:39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9BdsfCAAAA3QAAAA8AAABkcnMvZG93bnJldi54bWxET02LwjAQvQv7H8IseNNUBXG7RpGFFfWk&#10;dQ/rbWjGpthMShNr9debg+Dx8b7ny85WoqXGl44VjIYJCOLc6ZILBX/H38EMhA/IGivHpOBOHpaL&#10;j94cU+1ufKA2C4WIIexTVGBCqFMpfW7Ioh+6mjhyZ9dYDBE2hdQN3mK4reQ4SabSYsmxwWBNP4by&#10;S3a1CnDU1rvdenIxJ+N08b/NTvtHqVT/s1t9gwjUhbf45d5oBZPxV5wb38QnIBd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QXbHwgAAAN0AAAAPAAAAAAAAAAAAAAAAAJ8C&#10;AABkcnMvZG93bnJldi54bWxQSwUGAAAAAAQABAD3AAAAjgMAAAAA&#10;">
                  <v:imagedata r:id="rId68" o:title=""/>
                </v:shape>
                <v:shape id="Picture 3303" o:spid="_x0000_s1043" type="#_x0000_t75" style="position:absolute;left:743;top:106;width:35662;height:22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imLMPDAAAA3QAAAA8AAABkcnMvZG93bnJldi54bWxEj0FrAjEUhO8F/0N4Qm81qwtSVqOoIFjw&#10;Uit4fWxeN1s3L0sS3XV/fSMUehxm5htmue5tI+7kQ+1YwXSSgSAuna65UnD+2r+9gwgRWWPjmBQ8&#10;KMB6NXpZYqFdx590P8VKJAiHAhWYGNtCylAashgmriVO3rfzFmOSvpLaY5fgtpGzLJtLizWnBYMt&#10;7QyV19PNKjj4o4s/PX84Hm67wXRmuGyNUq/jfrMAEamP/+G/9kEryPMsh+eb9ATk6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6KYsw8MAAADdAAAADwAAAAAAAAAAAAAAAACf&#10;AgAAZHJzL2Rvd25yZXYueG1sUEsFBgAAAAAEAAQA9wAAAI8DAAAAAA==&#10;">
                  <v:imagedata r:id="rId69" o:title=""/>
                </v:shape>
                <v:rect id="Rectangle 3304" o:spid="_x0000_s1044" style="position:absolute;left:746;top:187;width:36134;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RLXsUA&#10;AADdAAAADwAAAGRycy9kb3ducmV2LnhtbESPT4vCMBTE78J+h/AWvGm6KqJdo8iq6NF/oHt7NG/b&#10;ss1LaaKtfnojCB6HmfkNM5k1phBXqlxuWcFXNwJBnFidc6rgeFh1RiCcR9ZYWCYFN3Iwm360Jhhr&#10;W/OOrnufigBhF6OCzPsyltIlGRl0XVsSB+/PVgZ9kFUqdYV1gJtC9qJoKA3mHBYyLOkno+R/fzEK&#10;1qNyft7Ye50Wy9/1aXsaLw5jr1T7s5l/g/DU+Hf41d5oBf1+NIDnm/A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BEtexQAAAN0AAAAPAAAAAAAAAAAAAAAAAJgCAABkcnMv&#10;ZG93bnJldi54bWxQSwUGAAAAAAQABAD1AAAAigMAAAAA&#10;" filled="f" stroked="f">
                  <v:textbox inset="0,0,0,0">
                    <w:txbxContent>
                      <w:p w:rsidR="00162AC1" w:rsidRDefault="00162AC1">
                        <w:pPr>
                          <w:spacing w:after="160" w:line="259" w:lineRule="auto"/>
                          <w:ind w:left="0" w:right="0" w:firstLine="0"/>
                          <w:jc w:val="left"/>
                        </w:pPr>
                        <w:r>
                          <w:t xml:space="preserve">We know that Manning Equation                  </w:t>
                        </w:r>
                      </w:p>
                    </w:txbxContent>
                  </v:textbox>
                </v:rect>
                <v:shape id="Picture 3307" o:spid="_x0000_s1045" type="#_x0000_t75" style="position:absolute;left:27550;width:427;height:20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fYsBfFAAAA3QAAAA8AAABkcnMvZG93bnJldi54bWxEj9FqwkAURN+F/sNyC30R3bTBqqmrSIOg&#10;+GTqB1yy1yQ0ezfdXTX9e1cQfBxm5gyzWPWmFRdyvrGs4H2cgCAurW64UnD82YxmIHxA1thaJgX/&#10;5GG1fBksMNP2yge6FKESEcI+QwV1CF0mpS9rMujHtiOO3sk6gyFKV0nt8BrhppUfSfIpDTYcF2rs&#10;6Lum8rc4GwU25JPjfGpyt8n3579y2KX79U6pt9d+/QUiUB+e4Ud7qxWkaTKF+5v4BOTy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X2LAXxQAAAN0AAAAPAAAAAAAAAAAAAAAA&#10;AJ8CAABkcnMvZG93bnJldi54bWxQSwUGAAAAAAQABAD3AAAAkQMAAAAA&#10;">
                  <v:imagedata r:id="rId70" o:title=""/>
                </v:shape>
                <v:shape id="Picture 3308" o:spid="_x0000_s1046" type="#_x0000_t75" style="position:absolute;left:27566;top:182;width:426;height:20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LIaiS/AAAA3QAAAA8AAABkcnMvZG93bnJldi54bWxET91qwjAUvh/4DuEI3s3UtROpRhFh4J3T&#10;7QEOybEpNicliba+vbkY7PLj+9/sRteJB4XYelawmBcgiLU3LTcKfn++3lcgYkI22HkmBU+KsNtO&#10;3jZYGz/wmR6X1IgcwrFGBTalvpYyaksO49z3xJm7+uAwZRgaaQIOOdx18qMoltJhy7nBYk8HS/p2&#10;uTsFRw66Ou2DtXr8rM5V+b2646DUbDru1yASjelf/Oc+GgVlWeS5+U1+AnL7Ag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CyGokvwAAAN0AAAAPAAAAAAAAAAAAAAAAAJ8CAABk&#10;cnMvZG93bnJldi54bWxQSwUGAAAAAAQABAD3AAAAiwMAAAAA&#10;">
                  <v:imagedata r:id="rId71" o:title=""/>
                </v:shape>
                <v:rect id="Rectangle 3309" o:spid="_x0000_s1047" style="position:absolute;left:27572;top:390;width:446;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XkwMUA&#10;AADdAAAADwAAAGRycy9kb3ducmV2LnhtbESPT4vCMBTE78J+h/AWvGmqwmKrUWRX0aN/FtTbo3m2&#10;xealNNHW/fRGEPY4zMxvmOm8NaW4U+0KywoG/QgEcWp1wZmC38OqNwbhPLLG0jIpeJCD+eyjM8VE&#10;24Z3dN/7TAQIuwQV5N5XiZQuzcmg69uKOHgXWxv0QdaZ1DU2AW5KOYyiL2mw4LCQY0XfOaXX/c0o&#10;WI+rxWlj/5qsXJ7Xx+0x/jnEXqnuZ7uYgPDU+v/wu73RCkajK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BeTAxQAAAN0AAAAPAAAAAAAAAAAAAAAAAJgCAABkcnMv&#10;ZG93bnJldi54bWxQSwUGAAAAAAQABAD1AAAAigMAAAAA&#10;" filled="f" stroked="f">
                  <v:textbox inset="0,0,0,0">
                    <w:txbxContent>
                      <w:p w:rsidR="00162AC1" w:rsidRDefault="00162AC1">
                        <w:pPr>
                          <w:spacing w:after="160" w:line="259" w:lineRule="auto"/>
                          <w:ind w:left="0" w:right="0" w:firstLine="0"/>
                          <w:jc w:val="left"/>
                        </w:pPr>
                        <w:r>
                          <w:rPr>
                            <w:rFonts w:ascii="Cambria Math" w:eastAsia="Cambria Math" w:hAnsi="Cambria Math" w:cs="Cambria Math"/>
                          </w:rPr>
                          <w:t xml:space="preserve"> </w:t>
                        </w:r>
                      </w:p>
                    </w:txbxContent>
                  </v:textbox>
                </v:rect>
                <v:rect id="Rectangle 3310" o:spid="_x0000_s1048" style="position:absolute;left:27907;top:21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bbgMIA&#10;AADdAAAADwAAAGRycy9kb3ducmV2LnhtbERPy4rCMBTdC/MP4Q7MTlMVRGtTkRkHXfoCdXdprm2x&#10;uSlNxnb8erMQXB7OO1l0phJ3alxpWcFwEIEgzqwuOVdwPPz2pyCcR9ZYWSYF/+RgkX70Eoy1bXlH&#10;973PRQhhF6OCwvs6ltJlBRl0A1sTB+5qG4M+wCaXusE2hJtKjqJoIg2WHBoKrOm7oOy2/zMK1tN6&#10;ed7YR5tXq8v6tD3Nfg4zr9TXZ7ecg/DU+bf45d5oBePxMOwPb8ITkO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tuAwgAAAN0AAAAPAAAAAAAAAAAAAAAAAJgCAABkcnMvZG93&#10;bnJldi54bWxQSwUGAAAAAAQABAD1AAAAhwMAAAAA&#10;" filled="f" stroked="f">
                  <v:textbox inset="0,0,0,0">
                    <w:txbxContent>
                      <w:p w:rsidR="00162AC1" w:rsidRDefault="00162AC1">
                        <w:pPr>
                          <w:spacing w:after="160" w:line="259" w:lineRule="auto"/>
                          <w:ind w:left="0" w:right="0" w:firstLine="0"/>
                          <w:jc w:val="left"/>
                        </w:pPr>
                        <w:r>
                          <w:t xml:space="preserve"> </w:t>
                        </w:r>
                      </w:p>
                    </w:txbxContent>
                  </v:textbox>
                </v:rect>
                <v:shape id="Picture 3311" o:spid="_x0000_s1049" type="#_x0000_t75" style="position:absolute;left:27886;width:503;height:22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kxLXHAAAA3QAAAA8AAABkcnMvZG93bnJldi54bWxEj0FrwkAUhO8F/8PyBG91E6VRoquYQLGX&#10;Hmr14O2RfSbR7NuQ3Wr017uFQo/DzHzDLNe9acSVOldbVhCPIxDEhdU1lwr23++vcxDOI2tsLJOC&#10;OzlYrwYvS0y1vfEXXXe+FAHCLkUFlfdtKqUrKjLoxrYlDt7JdgZ9kF0pdYe3ADeNnERRIg3WHBYq&#10;bCmvqLjsfoyCs8zeLodH8dkckyzJZ/ttfsi2So2G/WYBwlPv/8N/7Q+tYDqNY/h9E56AXD0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LtkxLXHAAAA3QAAAA8AAAAAAAAAAAAA&#10;AAAAnwIAAGRycy9kb3ducmV2LnhtbFBLBQYAAAAABAAEAPcAAACTAwAAAAA=&#10;">
                  <v:imagedata r:id="rId18" o:title=""/>
                </v:shape>
                <v:rect id="Rectangle 3312" o:spid="_x0000_s1050" style="position:absolute;left:27892;top:81;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gbMcA&#10;AADdAAAADwAAAGRycy9kb3ducmV2LnhtbESPQWvCQBSE7wX/w/IKvTWbKBSNrhJsix6rEdLeHtln&#10;Epp9G7Jbk/bXdwXB4zAz3zCrzWhacaHeNZYVJFEMgri0uuFKwSl/f56DcB5ZY2uZFPySg8168rDC&#10;VNuBD3Q5+koECLsUFdTed6mUrqzJoItsRxy8s+0N+iD7SuoehwA3rZzG8Ys02HBYqLGjbU3l9/HH&#10;KNjNu+xzb/+Gqn372hUfxeI1X3ilnh7HbAnC0+jv4Vt7rxXMZskU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l44GzHAAAA3QAAAA8AAAAAAAAAAAAAAAAAmAIAAGRy&#10;cy9kb3ducmV2LnhtbFBLBQYAAAAABAAEAPUAAACMAwAAAAA=&#10;" filled="f" stroked="f">
                  <v:textbox inset="0,0,0,0">
                    <w:txbxContent>
                      <w:p w:rsidR="00162AC1" w:rsidRDefault="00162AC1">
                        <w:pPr>
                          <w:spacing w:after="160" w:line="259" w:lineRule="auto"/>
                          <w:ind w:left="0" w:right="0" w:firstLine="0"/>
                          <w:jc w:val="left"/>
                        </w:pPr>
                        <w:r>
                          <w:t xml:space="preserve"> </w:t>
                        </w:r>
                      </w:p>
                    </w:txbxContent>
                  </v:textbox>
                </v:rect>
                <v:rect id="Rectangle 3313" o:spid="_x0000_s1051" style="position:absolute;left:28273;top:81;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RF98UA&#10;AADdAAAADwAAAGRycy9kb3ducmV2LnhtbESPT4vCMBTE74LfITxhb5pqYdFqFPEPenRVUG+P5tkW&#10;m5fSRNvdT28WFvY4zMxvmNmiNaV4Ue0KywqGgwgEcWp1wZmC82nbH4NwHlljaZkUfJODxbzbmWGi&#10;bcNf9Dr6TAQIuwQV5N5XiZQuzcmgG9iKOHh3Wxv0QdaZ1DU2AW5KOYqiT2mw4LCQY0WrnNLH8WkU&#10;7MbV8rq3P01Wbm67y+EyWZ8mXqmPXrucgvDU+v/wX3uvFcTxMIbfN+EJyP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NEX3xQAAAN0AAAAPAAAAAAAAAAAAAAAAAJgCAABkcnMv&#10;ZG93bnJldi54bWxQSwUGAAAAAAQABAD1AAAAigMAAAAA&#10;" filled="f" stroked="f">
                  <v:textbox inset="0,0,0,0">
                    <w:txbxContent>
                      <w:p w:rsidR="00162AC1" w:rsidRDefault="00162AC1">
                        <w:pPr>
                          <w:spacing w:after="160" w:line="259" w:lineRule="auto"/>
                          <w:ind w:left="0" w:right="0" w:firstLine="0"/>
                          <w:jc w:val="left"/>
                        </w:pPr>
                        <w:r>
                          <w:t xml:space="preserve"> </w:t>
                        </w:r>
                      </w:p>
                    </w:txbxContent>
                  </v:textbox>
                </v:rect>
                <w10:anchorlock/>
              </v:group>
            </w:pict>
          </mc:Fallback>
        </mc:AlternateContent>
      </w:r>
      <w:r>
        <w:tab/>
        <w:t xml:space="preserve">     </w:t>
      </w:r>
    </w:p>
    <w:p w:rsidR="00603491" w:rsidRDefault="00C64D4D">
      <w:pPr>
        <w:ind w:left="74" w:right="1342"/>
      </w:pPr>
      <w:r>
        <w:t xml:space="preserve">Q =AV   </w:t>
      </w:r>
    </w:p>
    <w:p w:rsidR="00603491" w:rsidRDefault="00C64D4D">
      <w:pPr>
        <w:spacing w:after="229" w:line="259" w:lineRule="auto"/>
        <w:ind w:left="9" w:right="0"/>
        <w:jc w:val="left"/>
      </w:pPr>
      <w:r>
        <w:t xml:space="preserve"> 8893= </w:t>
      </w:r>
      <w:r>
        <w:rPr>
          <w:sz w:val="26"/>
        </w:rPr>
        <w:t xml:space="preserve">{[(B+1.5) × (0.056B)] [( </w:t>
      </w:r>
      <w:r>
        <w:rPr>
          <w:noProof/>
        </w:rPr>
        <w:drawing>
          <wp:inline distT="0" distB="0" distL="0" distR="0">
            <wp:extent cx="3592068" cy="260604"/>
            <wp:effectExtent l="0" t="0" r="0" b="0"/>
            <wp:docPr id="3300" name="Picture 3300"/>
            <wp:cNvGraphicFramePr/>
            <a:graphic xmlns:a="http://schemas.openxmlformats.org/drawingml/2006/main">
              <a:graphicData uri="http://schemas.openxmlformats.org/drawingml/2006/picture">
                <pic:pic xmlns:pic="http://schemas.openxmlformats.org/drawingml/2006/picture">
                  <pic:nvPicPr>
                    <pic:cNvPr id="3300" name="Picture 3300"/>
                    <pic:cNvPicPr/>
                  </pic:nvPicPr>
                  <pic:blipFill>
                    <a:blip r:embed="rId72"/>
                    <a:stretch>
                      <a:fillRect/>
                    </a:stretch>
                  </pic:blipFill>
                  <pic:spPr>
                    <a:xfrm>
                      <a:off x="0" y="0"/>
                      <a:ext cx="3592068" cy="260604"/>
                    </a:xfrm>
                    <a:prstGeom prst="rect">
                      <a:avLst/>
                    </a:prstGeom>
                  </pic:spPr>
                </pic:pic>
              </a:graphicData>
            </a:graphic>
          </wp:inline>
        </w:drawing>
      </w:r>
      <w:r>
        <w:rPr>
          <w:sz w:val="26"/>
        </w:rPr>
        <w:t xml:space="preserve"> </w:t>
      </w:r>
      <w:r>
        <w:t xml:space="preserve">  </w:t>
      </w:r>
    </w:p>
    <w:p w:rsidR="00603491" w:rsidRDefault="00C64D4D">
      <w:pPr>
        <w:spacing w:after="378"/>
        <w:ind w:left="74" w:right="1342"/>
      </w:pPr>
      <w:r>
        <w:t xml:space="preserve">By solving Eq. (1.8).  We get   </w:t>
      </w:r>
    </w:p>
    <w:p w:rsidR="00603491" w:rsidRDefault="00C64D4D">
      <w:pPr>
        <w:spacing w:after="245" w:line="259" w:lineRule="auto"/>
        <w:ind w:left="60" w:right="867"/>
        <w:jc w:val="left"/>
      </w:pPr>
      <w:r>
        <w:rPr>
          <w:rFonts w:ascii="Cambria Math" w:eastAsia="Cambria Math" w:hAnsi="Cambria Math" w:cs="Cambria Math"/>
        </w:rPr>
        <w:t xml:space="preserve">𝐵 = 227 𝑓𝑡 </w:t>
      </w:r>
      <w:r>
        <w:t xml:space="preserve">   </w:t>
      </w:r>
    </w:p>
    <w:p w:rsidR="00603491" w:rsidRDefault="00C64D4D">
      <w:pPr>
        <w:spacing w:after="378"/>
        <w:ind w:left="74" w:right="1342"/>
      </w:pPr>
      <w:r>
        <w:t xml:space="preserve">Putting value of B in Eq. (1.2)   </w:t>
      </w:r>
    </w:p>
    <w:p w:rsidR="00603491" w:rsidRDefault="00C64D4D">
      <w:pPr>
        <w:spacing w:after="245" w:line="259" w:lineRule="auto"/>
        <w:ind w:left="60" w:right="867"/>
        <w:jc w:val="left"/>
      </w:pPr>
      <w:r>
        <w:rPr>
          <w:rFonts w:ascii="Cambria Math" w:eastAsia="Cambria Math" w:hAnsi="Cambria Math" w:cs="Cambria Math"/>
        </w:rPr>
        <w:t>𝐷 = 10.215</w:t>
      </w:r>
      <w:r>
        <w:t xml:space="preserve">   </w:t>
      </w:r>
    </w:p>
    <w:p w:rsidR="00603491" w:rsidRDefault="00C64D4D">
      <w:pPr>
        <w:spacing w:after="379"/>
        <w:ind w:left="74" w:right="1342"/>
      </w:pPr>
      <w:r>
        <w:lastRenderedPageBreak/>
        <w:t xml:space="preserve">By using the value of B &amp; D. We get different parameters    </w:t>
      </w:r>
    </w:p>
    <w:p w:rsidR="00603491" w:rsidRDefault="00C64D4D">
      <w:pPr>
        <w:spacing w:after="245" w:line="259" w:lineRule="auto"/>
        <w:ind w:left="60" w:right="867"/>
        <w:jc w:val="left"/>
      </w:pPr>
      <w:r>
        <w:rPr>
          <w:rFonts w:ascii="Cambria Math" w:eastAsia="Cambria Math" w:hAnsi="Cambria Math" w:cs="Cambria Math"/>
        </w:rPr>
        <w:t>𝑉𝑒𝑙𝑜𝑐𝑖𝑡𝑦 = 3.81 𝑓𝑡/𝑠</w:t>
      </w:r>
      <w:r>
        <w:t xml:space="preserve">   </w:t>
      </w:r>
    </w:p>
    <w:p w:rsidR="00603491" w:rsidRDefault="00C64D4D">
      <w:pPr>
        <w:spacing w:after="258" w:line="259" w:lineRule="auto"/>
        <w:ind w:left="38" w:right="0" w:firstLine="0"/>
        <w:jc w:val="left"/>
      </w:pPr>
      <w:r>
        <w:rPr>
          <w:noProof/>
        </w:rPr>
        <w:drawing>
          <wp:inline distT="0" distB="0" distL="0" distR="0">
            <wp:extent cx="2247900" cy="409956"/>
            <wp:effectExtent l="0" t="0" r="0" b="0"/>
            <wp:docPr id="3302" name="Picture 3302"/>
            <wp:cNvGraphicFramePr/>
            <a:graphic xmlns:a="http://schemas.openxmlformats.org/drawingml/2006/main">
              <a:graphicData uri="http://schemas.openxmlformats.org/drawingml/2006/picture">
                <pic:pic xmlns:pic="http://schemas.openxmlformats.org/drawingml/2006/picture">
                  <pic:nvPicPr>
                    <pic:cNvPr id="3302" name="Picture 3302"/>
                    <pic:cNvPicPr/>
                  </pic:nvPicPr>
                  <pic:blipFill>
                    <a:blip r:embed="rId73"/>
                    <a:stretch>
                      <a:fillRect/>
                    </a:stretch>
                  </pic:blipFill>
                  <pic:spPr>
                    <a:xfrm>
                      <a:off x="0" y="0"/>
                      <a:ext cx="2247900" cy="409956"/>
                    </a:xfrm>
                    <a:prstGeom prst="rect">
                      <a:avLst/>
                    </a:prstGeom>
                  </pic:spPr>
                </pic:pic>
              </a:graphicData>
            </a:graphic>
          </wp:inline>
        </w:drawing>
      </w:r>
      <w:r>
        <w:t xml:space="preserve">   </w:t>
      </w:r>
    </w:p>
    <w:p w:rsidR="00603491" w:rsidRDefault="00C64D4D">
      <w:pPr>
        <w:spacing w:after="365" w:line="259" w:lineRule="auto"/>
        <w:ind w:left="60" w:right="867"/>
        <w:jc w:val="left"/>
      </w:pPr>
      <w:r>
        <w:rPr>
          <w:rFonts w:ascii="Cambria Math" w:eastAsia="Cambria Math" w:hAnsi="Cambria Math" w:cs="Cambria Math"/>
        </w:rPr>
        <w:t>𝐻𝑦𝑑𝑟𝑎𝑢𝑙𝑖𝑐 𝑅𝑎𝑑𝑖𝑢𝑠 = 8.91</w:t>
      </w:r>
      <w:r>
        <w:t xml:space="preserve">   </w:t>
      </w:r>
    </w:p>
    <w:p w:rsidR="00603491" w:rsidRDefault="00C64D4D">
      <w:pPr>
        <w:spacing w:after="360" w:line="259" w:lineRule="auto"/>
        <w:ind w:left="60" w:right="867"/>
        <w:jc w:val="left"/>
      </w:pPr>
      <w:r>
        <w:rPr>
          <w:rFonts w:ascii="Cambria Math" w:eastAsia="Cambria Math" w:hAnsi="Cambria Math" w:cs="Cambria Math"/>
        </w:rPr>
        <w:t>𝑃𝑒𝑟𝑖𝑚𝑒𝑡𝑒𝑟 = 259.2 𝑓𝑡</w:t>
      </w:r>
      <w:r>
        <w:t xml:space="preserve">   </w:t>
      </w:r>
    </w:p>
    <w:p w:rsidR="00603491" w:rsidRDefault="00C64D4D">
      <w:pPr>
        <w:spacing w:after="245" w:line="259" w:lineRule="auto"/>
        <w:ind w:left="60" w:right="867"/>
        <w:jc w:val="left"/>
      </w:pPr>
      <w:r>
        <w:rPr>
          <w:rFonts w:ascii="Cambria Math" w:eastAsia="Cambria Math" w:hAnsi="Cambria Math" w:cs="Cambria Math"/>
        </w:rPr>
        <w:t>𝐴𝑟𝑒𝑎 = 2334 𝑓𝑡</w:t>
      </w:r>
      <w:r>
        <w:t xml:space="preserve">  </w:t>
      </w:r>
    </w:p>
    <w:p w:rsidR="00376CED" w:rsidRDefault="00376CED">
      <w:pPr>
        <w:spacing w:after="220" w:line="259" w:lineRule="auto"/>
        <w:ind w:left="74" w:right="0"/>
        <w:jc w:val="left"/>
        <w:rPr>
          <w:b/>
          <w:sz w:val="28"/>
        </w:rPr>
      </w:pPr>
    </w:p>
    <w:p w:rsidR="00603491" w:rsidRDefault="00C64D4D">
      <w:pPr>
        <w:spacing w:after="220" w:line="259" w:lineRule="auto"/>
        <w:ind w:left="74" w:right="0"/>
        <w:jc w:val="left"/>
      </w:pPr>
      <w:r>
        <w:rPr>
          <w:b/>
          <w:sz w:val="28"/>
        </w:rPr>
        <w:t xml:space="preserve">4.5 AVERAGE EXISTING DESIGN PARAMETERS  </w:t>
      </w:r>
    </w:p>
    <w:p w:rsidR="00603491" w:rsidRDefault="00C64D4D">
      <w:pPr>
        <w:ind w:left="74" w:right="1342"/>
      </w:pPr>
      <w:r>
        <w:t xml:space="preserve">Table 4 shows existing design parameters of UJC.   </w:t>
      </w:r>
    </w:p>
    <w:p w:rsidR="00603491" w:rsidRDefault="00C64D4D">
      <w:pPr>
        <w:pStyle w:val="Heading1"/>
        <w:spacing w:after="0"/>
        <w:ind w:left="2843" w:right="900"/>
      </w:pPr>
      <w:bookmarkStart w:id="1" w:name="_Toc523160711"/>
      <w:r>
        <w:t>Table 2.</w:t>
      </w:r>
      <w:r w:rsidR="00F020A6">
        <w:t xml:space="preserve"> </w:t>
      </w:r>
      <w:r>
        <w:t>Average Existing Design Parameters</w:t>
      </w:r>
      <w:bookmarkEnd w:id="1"/>
      <w:r>
        <w:t xml:space="preserve">   </w:t>
      </w:r>
    </w:p>
    <w:p w:rsidR="00603491" w:rsidRDefault="00C64D4D">
      <w:pPr>
        <w:spacing w:after="0" w:line="259" w:lineRule="auto"/>
        <w:ind w:left="67" w:right="0" w:firstLine="0"/>
        <w:jc w:val="left"/>
      </w:pPr>
      <w:r>
        <w:t xml:space="preserve">  </w:t>
      </w:r>
    </w:p>
    <w:tbl>
      <w:tblPr>
        <w:tblStyle w:val="TableGrid"/>
        <w:tblW w:w="8123" w:type="dxa"/>
        <w:tblInd w:w="713" w:type="dxa"/>
        <w:tblCellMar>
          <w:top w:w="9" w:type="dxa"/>
          <w:left w:w="106" w:type="dxa"/>
          <w:right w:w="46" w:type="dxa"/>
        </w:tblCellMar>
        <w:tblLook w:val="04A0" w:firstRow="1" w:lastRow="0" w:firstColumn="1" w:lastColumn="0" w:noHBand="0" w:noVBand="1"/>
      </w:tblPr>
      <w:tblGrid>
        <w:gridCol w:w="1322"/>
        <w:gridCol w:w="1325"/>
        <w:gridCol w:w="1325"/>
        <w:gridCol w:w="1325"/>
        <w:gridCol w:w="1498"/>
        <w:gridCol w:w="1328"/>
      </w:tblGrid>
      <w:tr w:rsidR="00603491">
        <w:trPr>
          <w:trHeight w:val="871"/>
        </w:trPr>
        <w:tc>
          <w:tcPr>
            <w:tcW w:w="1322" w:type="dxa"/>
            <w:tcBorders>
              <w:top w:val="single" w:sz="4" w:space="0" w:color="000000"/>
              <w:left w:val="single" w:sz="4" w:space="0" w:color="000000"/>
              <w:bottom w:val="single" w:sz="4" w:space="0" w:color="000000"/>
              <w:right w:val="single" w:sz="4" w:space="0" w:color="000000"/>
            </w:tcBorders>
          </w:tcPr>
          <w:p w:rsidR="00603491" w:rsidRDefault="00C64D4D">
            <w:pPr>
              <w:spacing w:after="112" w:line="259" w:lineRule="auto"/>
              <w:ind w:left="0" w:right="0" w:firstLine="0"/>
              <w:jc w:val="left"/>
            </w:pPr>
            <w:r>
              <w:t xml:space="preserve">Discharge   </w:t>
            </w:r>
          </w:p>
          <w:p w:rsidR="00603491" w:rsidRDefault="00C64D4D">
            <w:pPr>
              <w:spacing w:after="0" w:line="259" w:lineRule="auto"/>
              <w:ind w:left="0" w:right="0" w:firstLine="0"/>
              <w:jc w:val="left"/>
            </w:pPr>
            <w:r>
              <w:t xml:space="preserve">(Cs)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112" w:line="259" w:lineRule="auto"/>
              <w:ind w:left="2" w:right="0" w:firstLine="0"/>
              <w:jc w:val="left"/>
            </w:pPr>
            <w:r>
              <w:t xml:space="preserve">Width   </w:t>
            </w:r>
          </w:p>
          <w:p w:rsidR="00603491" w:rsidRDefault="00C64D4D">
            <w:pPr>
              <w:spacing w:after="0" w:line="259" w:lineRule="auto"/>
              <w:ind w:left="2" w:right="0" w:firstLine="0"/>
              <w:jc w:val="left"/>
            </w:pPr>
            <w:r>
              <w:t xml:space="preserve">(ft.)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112" w:line="259" w:lineRule="auto"/>
              <w:ind w:left="0" w:right="0" w:firstLine="0"/>
              <w:jc w:val="left"/>
            </w:pPr>
            <w:r>
              <w:t xml:space="preserve">Depth   </w:t>
            </w:r>
          </w:p>
          <w:p w:rsidR="00603491" w:rsidRDefault="00C64D4D">
            <w:pPr>
              <w:spacing w:after="0" w:line="259" w:lineRule="auto"/>
              <w:ind w:left="0" w:right="0" w:firstLine="0"/>
              <w:jc w:val="left"/>
            </w:pPr>
            <w:r>
              <w:t xml:space="preserve">(ft.)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Side slope   </w:t>
            </w:r>
          </w:p>
        </w:tc>
        <w:tc>
          <w:tcPr>
            <w:tcW w:w="1498"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Longitudinal slope   </w:t>
            </w:r>
          </w:p>
        </w:tc>
        <w:tc>
          <w:tcPr>
            <w:tcW w:w="1328" w:type="dxa"/>
            <w:tcBorders>
              <w:top w:val="single" w:sz="4" w:space="0" w:color="000000"/>
              <w:left w:val="single" w:sz="4" w:space="0" w:color="000000"/>
              <w:bottom w:val="single" w:sz="4" w:space="0" w:color="000000"/>
              <w:right w:val="single" w:sz="4" w:space="0" w:color="000000"/>
            </w:tcBorders>
          </w:tcPr>
          <w:p w:rsidR="00603491" w:rsidRDefault="00C64D4D">
            <w:pPr>
              <w:spacing w:after="112" w:line="259" w:lineRule="auto"/>
              <w:ind w:left="3" w:right="0" w:firstLine="0"/>
              <w:jc w:val="left"/>
            </w:pPr>
            <w:r>
              <w:t xml:space="preserve">B/D   </w:t>
            </w:r>
          </w:p>
          <w:p w:rsidR="00603491" w:rsidRDefault="00C64D4D">
            <w:pPr>
              <w:spacing w:after="0" w:line="259" w:lineRule="auto"/>
              <w:ind w:left="3" w:right="0" w:firstLine="0"/>
              <w:jc w:val="left"/>
            </w:pPr>
            <w:r>
              <w:t xml:space="preserve">Ratio   </w:t>
            </w:r>
          </w:p>
        </w:tc>
      </w:tr>
      <w:tr w:rsidR="00603491">
        <w:trPr>
          <w:trHeight w:val="638"/>
        </w:trPr>
        <w:tc>
          <w:tcPr>
            <w:tcW w:w="1322"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7700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240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11.5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1.5   </w:t>
            </w:r>
          </w:p>
        </w:tc>
        <w:tc>
          <w:tcPr>
            <w:tcW w:w="1498"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6667   </w:t>
            </w:r>
          </w:p>
        </w:tc>
        <w:tc>
          <w:tcPr>
            <w:tcW w:w="1328"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3" w:right="0" w:firstLine="0"/>
              <w:jc w:val="left"/>
            </w:pPr>
            <w:r>
              <w:t xml:space="preserve">21   </w:t>
            </w:r>
          </w:p>
        </w:tc>
      </w:tr>
    </w:tbl>
    <w:p w:rsidR="00603491" w:rsidRDefault="00C64D4D">
      <w:pPr>
        <w:spacing w:after="34" w:line="259" w:lineRule="auto"/>
        <w:ind w:left="79" w:right="0" w:firstLine="0"/>
        <w:jc w:val="left"/>
      </w:pPr>
      <w:r>
        <w:rPr>
          <w:b/>
        </w:rPr>
        <w:t xml:space="preserve">  </w:t>
      </w:r>
      <w:r>
        <w:t xml:space="preserve"> </w:t>
      </w:r>
    </w:p>
    <w:p w:rsidR="00603491" w:rsidRDefault="00C64D4D">
      <w:pPr>
        <w:spacing w:after="220" w:line="259" w:lineRule="auto"/>
        <w:ind w:left="74" w:right="0"/>
        <w:jc w:val="left"/>
      </w:pPr>
      <w:r>
        <w:rPr>
          <w:b/>
          <w:sz w:val="28"/>
        </w:rPr>
        <w:t>3.6 DESIGN OF UJC BY USING PROPOSED PARAMETERS (1</w:t>
      </w:r>
      <w:r>
        <w:rPr>
          <w:b/>
          <w:sz w:val="28"/>
          <w:vertAlign w:val="superscript"/>
        </w:rPr>
        <w:t>st</w:t>
      </w:r>
      <w:r>
        <w:rPr>
          <w:b/>
          <w:sz w:val="28"/>
        </w:rPr>
        <w:t xml:space="preserve"> reach)   </w:t>
      </w:r>
    </w:p>
    <w:p w:rsidR="00603491" w:rsidRDefault="00C64D4D">
      <w:pPr>
        <w:spacing w:after="0"/>
        <w:ind w:left="74" w:right="1342"/>
      </w:pPr>
      <w:r>
        <w:t xml:space="preserve">Table 6 shows proposed design parameters of UJC.  </w:t>
      </w:r>
    </w:p>
    <w:p w:rsidR="00603491" w:rsidRDefault="00C64D4D">
      <w:pPr>
        <w:spacing w:after="0" w:line="259" w:lineRule="auto"/>
        <w:ind w:left="67" w:right="0" w:firstLine="0"/>
        <w:jc w:val="left"/>
      </w:pPr>
      <w:r>
        <w:t xml:space="preserve">  </w:t>
      </w:r>
    </w:p>
    <w:p w:rsidR="00603491" w:rsidRDefault="00C64D4D">
      <w:pPr>
        <w:pStyle w:val="Heading1"/>
        <w:spacing w:after="0"/>
        <w:ind w:left="10" w:right="619"/>
        <w:jc w:val="center"/>
      </w:pPr>
      <w:bookmarkStart w:id="2" w:name="_Toc523160712"/>
      <w:r>
        <w:rPr>
          <w:b w:val="0"/>
        </w:rPr>
        <w:t xml:space="preserve">. </w:t>
      </w:r>
      <w:r>
        <w:t>Table 3: Proposed Design Parameters</w:t>
      </w:r>
      <w:bookmarkEnd w:id="2"/>
      <w:r>
        <w:t xml:space="preserve">   </w:t>
      </w:r>
    </w:p>
    <w:p w:rsidR="00603491" w:rsidRDefault="00C64D4D">
      <w:pPr>
        <w:spacing w:after="0" w:line="259" w:lineRule="auto"/>
        <w:ind w:left="0" w:right="516" w:firstLine="0"/>
        <w:jc w:val="center"/>
      </w:pPr>
      <w:r>
        <w:t xml:space="preserve">  </w:t>
      </w:r>
    </w:p>
    <w:tbl>
      <w:tblPr>
        <w:tblStyle w:val="TableGrid"/>
        <w:tblW w:w="9023" w:type="dxa"/>
        <w:tblInd w:w="430" w:type="dxa"/>
        <w:tblCellMar>
          <w:top w:w="7" w:type="dxa"/>
          <w:left w:w="106" w:type="dxa"/>
          <w:right w:w="99" w:type="dxa"/>
        </w:tblCellMar>
        <w:tblLook w:val="04A0" w:firstRow="1" w:lastRow="0" w:firstColumn="1" w:lastColumn="0" w:noHBand="0" w:noVBand="1"/>
      </w:tblPr>
      <w:tblGrid>
        <w:gridCol w:w="1503"/>
        <w:gridCol w:w="1505"/>
        <w:gridCol w:w="1502"/>
        <w:gridCol w:w="1503"/>
        <w:gridCol w:w="1505"/>
        <w:gridCol w:w="1505"/>
      </w:tblGrid>
      <w:tr w:rsidR="00603491">
        <w:trPr>
          <w:trHeight w:val="869"/>
        </w:trPr>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115" w:line="259" w:lineRule="auto"/>
              <w:ind w:left="0" w:right="0" w:firstLine="0"/>
              <w:jc w:val="left"/>
            </w:pPr>
            <w:r>
              <w:t xml:space="preserve">Discharge   </w:t>
            </w:r>
          </w:p>
          <w:p w:rsidR="00603491" w:rsidRDefault="00C64D4D">
            <w:pPr>
              <w:spacing w:after="0" w:line="259" w:lineRule="auto"/>
              <w:ind w:left="0" w:right="0" w:firstLine="0"/>
              <w:jc w:val="left"/>
            </w:pPr>
            <w:r>
              <w:t xml:space="preserve">(Cs)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115" w:line="259" w:lineRule="auto"/>
              <w:ind w:left="5" w:right="0" w:firstLine="0"/>
              <w:jc w:val="left"/>
            </w:pPr>
            <w:r>
              <w:t xml:space="preserve">Width   </w:t>
            </w:r>
          </w:p>
          <w:p w:rsidR="00603491" w:rsidRDefault="00C64D4D">
            <w:pPr>
              <w:spacing w:after="0" w:line="259" w:lineRule="auto"/>
              <w:ind w:left="5" w:right="0" w:firstLine="0"/>
              <w:jc w:val="left"/>
            </w:pPr>
            <w:r>
              <w:t xml:space="preserve">(ft.)   </w:t>
            </w:r>
          </w:p>
        </w:tc>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115" w:line="259" w:lineRule="auto"/>
              <w:ind w:left="2" w:right="0" w:firstLine="0"/>
              <w:jc w:val="left"/>
            </w:pPr>
            <w:r>
              <w:t xml:space="preserve">Depth   </w:t>
            </w:r>
          </w:p>
          <w:p w:rsidR="00603491" w:rsidRDefault="00C64D4D">
            <w:pPr>
              <w:spacing w:after="0" w:line="259" w:lineRule="auto"/>
              <w:ind w:left="2" w:right="0" w:firstLine="0"/>
              <w:jc w:val="left"/>
            </w:pPr>
            <w:r>
              <w:t xml:space="preserve">(ft.)   </w:t>
            </w:r>
          </w:p>
        </w:tc>
        <w:tc>
          <w:tcPr>
            <w:tcW w:w="1503" w:type="dxa"/>
            <w:tcBorders>
              <w:top w:val="single" w:sz="4" w:space="0" w:color="000000"/>
              <w:left w:val="single" w:sz="4" w:space="0" w:color="000000"/>
              <w:bottom w:val="single" w:sz="4" w:space="0" w:color="000000"/>
              <w:right w:val="single" w:sz="4" w:space="0" w:color="000000"/>
            </w:tcBorders>
          </w:tcPr>
          <w:p w:rsidR="00603491" w:rsidRDefault="00C64D4D">
            <w:pPr>
              <w:spacing w:after="115" w:line="259" w:lineRule="auto"/>
              <w:ind w:left="3" w:right="0" w:firstLine="0"/>
              <w:jc w:val="left"/>
            </w:pPr>
            <w:r>
              <w:t xml:space="preserve">Side slope   </w:t>
            </w:r>
          </w:p>
          <w:p w:rsidR="00603491" w:rsidRDefault="00C64D4D">
            <w:pPr>
              <w:spacing w:after="0" w:line="259" w:lineRule="auto"/>
              <w:ind w:left="3" w:right="0" w:firstLine="0"/>
              <w:jc w:val="left"/>
            </w:pPr>
            <w:r>
              <w:t xml:space="preserve">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Longitudinal slope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115" w:line="259" w:lineRule="auto"/>
              <w:ind w:left="2" w:right="0" w:firstLine="0"/>
              <w:jc w:val="left"/>
            </w:pPr>
            <w:r>
              <w:t xml:space="preserve">B/D    </w:t>
            </w:r>
          </w:p>
          <w:p w:rsidR="00603491" w:rsidRDefault="00C64D4D">
            <w:pPr>
              <w:spacing w:after="0" w:line="259" w:lineRule="auto"/>
              <w:ind w:left="2" w:right="0" w:firstLine="0"/>
              <w:jc w:val="left"/>
            </w:pPr>
            <w:r>
              <w:t xml:space="preserve">Ratio   </w:t>
            </w:r>
          </w:p>
        </w:tc>
      </w:tr>
      <w:tr w:rsidR="00603491">
        <w:trPr>
          <w:trHeight w:val="456"/>
        </w:trPr>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14850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5" w:right="0" w:firstLine="0"/>
              <w:jc w:val="left"/>
            </w:pPr>
            <w:r>
              <w:t xml:space="preserve">240   </w:t>
            </w:r>
          </w:p>
        </w:tc>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13.55   </w:t>
            </w:r>
          </w:p>
        </w:tc>
        <w:tc>
          <w:tcPr>
            <w:tcW w:w="1503"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3" w:right="0" w:firstLine="0"/>
              <w:jc w:val="left"/>
            </w:pPr>
            <w:r>
              <w:t xml:space="preserve">1.5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6667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17.71   </w:t>
            </w:r>
          </w:p>
        </w:tc>
      </w:tr>
    </w:tbl>
    <w:p w:rsidR="00603491" w:rsidRDefault="00C64D4D">
      <w:pPr>
        <w:spacing w:after="276" w:line="259" w:lineRule="auto"/>
        <w:ind w:left="67" w:right="0" w:firstLine="0"/>
        <w:jc w:val="left"/>
      </w:pPr>
      <w:r>
        <w:t xml:space="preserve">  </w:t>
      </w:r>
    </w:p>
    <w:p w:rsidR="00603491" w:rsidRDefault="00C64D4D">
      <w:pPr>
        <w:spacing w:after="75" w:line="259" w:lineRule="auto"/>
        <w:ind w:left="74" w:right="900"/>
        <w:jc w:val="left"/>
      </w:pPr>
      <w:r>
        <w:rPr>
          <w:b/>
        </w:rPr>
        <w:t>Solution:</w:t>
      </w:r>
      <w:r>
        <w:t xml:space="preserve">                          </w:t>
      </w:r>
    </w:p>
    <w:p w:rsidR="00603491" w:rsidRDefault="00C64D4D">
      <w:pPr>
        <w:spacing w:after="154" w:line="259" w:lineRule="auto"/>
        <w:ind w:left="0" w:right="1594" w:firstLine="0"/>
        <w:jc w:val="center"/>
      </w:pPr>
      <w:r>
        <w:rPr>
          <w:b/>
        </w:rPr>
        <w:t xml:space="preserve">       </w:t>
      </w:r>
      <w:r>
        <w:rPr>
          <w:noProof/>
        </w:rPr>
        <w:drawing>
          <wp:inline distT="0" distB="0" distL="0" distR="0">
            <wp:extent cx="3448050" cy="333375"/>
            <wp:effectExtent l="0" t="0" r="0" b="9525"/>
            <wp:docPr id="3584" name="Picture 3584"/>
            <wp:cNvGraphicFramePr/>
            <a:graphic xmlns:a="http://schemas.openxmlformats.org/drawingml/2006/main">
              <a:graphicData uri="http://schemas.openxmlformats.org/drawingml/2006/picture">
                <pic:pic xmlns:pic="http://schemas.openxmlformats.org/drawingml/2006/picture">
                  <pic:nvPicPr>
                    <pic:cNvPr id="3584" name="Picture 3584"/>
                    <pic:cNvPicPr/>
                  </pic:nvPicPr>
                  <pic:blipFill>
                    <a:blip r:embed="rId74"/>
                    <a:stretch>
                      <a:fillRect/>
                    </a:stretch>
                  </pic:blipFill>
                  <pic:spPr>
                    <a:xfrm>
                      <a:off x="0" y="0"/>
                      <a:ext cx="3451991" cy="333756"/>
                    </a:xfrm>
                    <a:prstGeom prst="rect">
                      <a:avLst/>
                    </a:prstGeom>
                  </pic:spPr>
                </pic:pic>
              </a:graphicData>
            </a:graphic>
          </wp:inline>
        </w:drawing>
      </w:r>
      <w:r>
        <w:rPr>
          <w:b/>
        </w:rPr>
        <w:t xml:space="preserve"> </w:t>
      </w:r>
      <w:r>
        <w:t xml:space="preserve">  </w:t>
      </w:r>
    </w:p>
    <w:p w:rsidR="00603491" w:rsidRDefault="00C64D4D">
      <w:pPr>
        <w:ind w:left="74" w:right="1342"/>
      </w:pPr>
      <w:r>
        <w:lastRenderedPageBreak/>
        <w:t xml:space="preserve">   Where B</w:t>
      </w:r>
      <w:r>
        <w:rPr>
          <w:vertAlign w:val="subscript"/>
        </w:rPr>
        <w:t>1</w:t>
      </w:r>
      <w:r>
        <w:t xml:space="preserve">= Bottom width    </w:t>
      </w:r>
    </w:p>
    <w:p w:rsidR="00603491" w:rsidRDefault="00C64D4D">
      <w:pPr>
        <w:ind w:left="74" w:right="1342"/>
      </w:pPr>
      <w:r>
        <w:t xml:space="preserve">               B</w:t>
      </w:r>
      <w:r>
        <w:rPr>
          <w:vertAlign w:val="subscript"/>
        </w:rPr>
        <w:t>2</w:t>
      </w:r>
      <w:r>
        <w:t>= Top width=</w:t>
      </w:r>
      <w:r>
        <w:rPr>
          <w:noProof/>
        </w:rPr>
        <w:drawing>
          <wp:inline distT="0" distB="0" distL="0" distR="0">
            <wp:extent cx="679704" cy="138684"/>
            <wp:effectExtent l="0" t="0" r="0" b="0"/>
            <wp:docPr id="3586" name="Picture 3586"/>
            <wp:cNvGraphicFramePr/>
            <a:graphic xmlns:a="http://schemas.openxmlformats.org/drawingml/2006/main">
              <a:graphicData uri="http://schemas.openxmlformats.org/drawingml/2006/picture">
                <pic:pic xmlns:pic="http://schemas.openxmlformats.org/drawingml/2006/picture">
                  <pic:nvPicPr>
                    <pic:cNvPr id="3586" name="Picture 3586"/>
                    <pic:cNvPicPr/>
                  </pic:nvPicPr>
                  <pic:blipFill>
                    <a:blip r:embed="rId75"/>
                    <a:stretch>
                      <a:fillRect/>
                    </a:stretch>
                  </pic:blipFill>
                  <pic:spPr>
                    <a:xfrm>
                      <a:off x="0" y="0"/>
                      <a:ext cx="679704" cy="138684"/>
                    </a:xfrm>
                    <a:prstGeom prst="rect">
                      <a:avLst/>
                    </a:prstGeom>
                  </pic:spPr>
                </pic:pic>
              </a:graphicData>
            </a:graphic>
          </wp:inline>
        </w:drawing>
      </w:r>
      <w:r>
        <w:t xml:space="preserve">    </w:t>
      </w:r>
    </w:p>
    <w:p w:rsidR="00603491" w:rsidRDefault="00C64D4D">
      <w:pPr>
        <w:ind w:left="74" w:right="1342"/>
      </w:pPr>
      <w:r>
        <w:t xml:space="preserve">Here S is slide slope     </w:t>
      </w:r>
    </w:p>
    <w:p w:rsidR="00603491" w:rsidRDefault="00C64D4D">
      <w:pPr>
        <w:spacing w:after="290" w:line="258" w:lineRule="auto"/>
        <w:ind w:left="10" w:right="3324"/>
        <w:jc w:val="center"/>
      </w:pPr>
      <w:r>
        <w:rPr>
          <w:noProof/>
        </w:rPr>
        <w:drawing>
          <wp:inline distT="0" distB="0" distL="0" distR="0">
            <wp:extent cx="984504" cy="557784"/>
            <wp:effectExtent l="0" t="0" r="0" b="0"/>
            <wp:docPr id="3588" name="Picture 3588"/>
            <wp:cNvGraphicFramePr/>
            <a:graphic xmlns:a="http://schemas.openxmlformats.org/drawingml/2006/main">
              <a:graphicData uri="http://schemas.openxmlformats.org/drawingml/2006/picture">
                <pic:pic xmlns:pic="http://schemas.openxmlformats.org/drawingml/2006/picture">
                  <pic:nvPicPr>
                    <pic:cNvPr id="3588" name="Picture 3588"/>
                    <pic:cNvPicPr/>
                  </pic:nvPicPr>
                  <pic:blipFill>
                    <a:blip r:embed="rId76"/>
                    <a:stretch>
                      <a:fillRect/>
                    </a:stretch>
                  </pic:blipFill>
                  <pic:spPr>
                    <a:xfrm>
                      <a:off x="0" y="0"/>
                      <a:ext cx="984504" cy="557784"/>
                    </a:xfrm>
                    <a:prstGeom prst="rect">
                      <a:avLst/>
                    </a:prstGeom>
                  </pic:spPr>
                </pic:pic>
              </a:graphicData>
            </a:graphic>
          </wp:inline>
        </w:drawing>
      </w:r>
      <w:r>
        <w:t xml:space="preserve">                                                                                          </w:t>
      </w:r>
      <w:r w:rsidR="00CA6756">
        <w:t xml:space="preserve">  </w:t>
      </w:r>
      <w:r>
        <w:t xml:space="preserve">(2.2)   </w:t>
      </w:r>
    </w:p>
    <w:p w:rsidR="00603491" w:rsidRDefault="00C64D4D">
      <w:pPr>
        <w:ind w:left="74" w:right="1342"/>
      </w:pPr>
      <w:r>
        <w:t>Assuming    B</w:t>
      </w:r>
      <w:r>
        <w:rPr>
          <w:vertAlign w:val="subscript"/>
        </w:rPr>
        <w:t>1</w:t>
      </w:r>
      <w:r>
        <w:t>=B</w:t>
      </w:r>
      <w:r>
        <w:rPr>
          <w:vertAlign w:val="subscript"/>
        </w:rPr>
        <w:t>2</w:t>
      </w:r>
      <w:r>
        <w:t xml:space="preserve">=B   </w:t>
      </w:r>
    </w:p>
    <w:p w:rsidR="00603491" w:rsidRDefault="00C64D4D">
      <w:pPr>
        <w:ind w:left="74" w:right="1342"/>
      </w:pPr>
      <w:r>
        <w:t>By putting value of B</w:t>
      </w:r>
      <w:r>
        <w:rPr>
          <w:vertAlign w:val="subscript"/>
        </w:rPr>
        <w:t xml:space="preserve">2 </w:t>
      </w:r>
      <w:r>
        <w:t xml:space="preserve">Eq. (2.1). We get   </w:t>
      </w:r>
    </w:p>
    <w:p w:rsidR="00603491" w:rsidRDefault="00C64D4D">
      <w:pPr>
        <w:spacing w:after="259" w:line="259" w:lineRule="auto"/>
        <w:ind w:left="2131" w:right="0" w:firstLine="0"/>
        <w:jc w:val="left"/>
      </w:pPr>
      <w:r>
        <w:rPr>
          <w:noProof/>
        </w:rPr>
        <w:drawing>
          <wp:inline distT="0" distB="0" distL="0" distR="0">
            <wp:extent cx="3438525" cy="171450"/>
            <wp:effectExtent l="0" t="0" r="9525" b="0"/>
            <wp:docPr id="3749" name="Picture 3749"/>
            <wp:cNvGraphicFramePr/>
            <a:graphic xmlns:a="http://schemas.openxmlformats.org/drawingml/2006/main">
              <a:graphicData uri="http://schemas.openxmlformats.org/drawingml/2006/picture">
                <pic:pic xmlns:pic="http://schemas.openxmlformats.org/drawingml/2006/picture">
                  <pic:nvPicPr>
                    <pic:cNvPr id="3749" name="Picture 3749"/>
                    <pic:cNvPicPr/>
                  </pic:nvPicPr>
                  <pic:blipFill>
                    <a:blip r:embed="rId77"/>
                    <a:stretch>
                      <a:fillRect/>
                    </a:stretch>
                  </pic:blipFill>
                  <pic:spPr>
                    <a:xfrm>
                      <a:off x="0" y="0"/>
                      <a:ext cx="3438806" cy="171464"/>
                    </a:xfrm>
                    <a:prstGeom prst="rect">
                      <a:avLst/>
                    </a:prstGeom>
                  </pic:spPr>
                </pic:pic>
              </a:graphicData>
            </a:graphic>
          </wp:inline>
        </w:drawing>
      </w:r>
    </w:p>
    <w:p w:rsidR="00603491" w:rsidRDefault="00C64D4D">
      <w:pPr>
        <w:spacing w:after="211" w:line="259" w:lineRule="auto"/>
        <w:ind w:left="67" w:right="0" w:firstLine="0"/>
        <w:jc w:val="left"/>
      </w:pPr>
      <w:r>
        <w:t xml:space="preserve">                               </w:t>
      </w:r>
      <w:r>
        <w:rPr>
          <w:noProof/>
        </w:rPr>
        <w:drawing>
          <wp:inline distT="0" distB="0" distL="0" distR="0">
            <wp:extent cx="3619500" cy="199644"/>
            <wp:effectExtent l="0" t="0" r="0" b="0"/>
            <wp:docPr id="3750" name="Picture 3750"/>
            <wp:cNvGraphicFramePr/>
            <a:graphic xmlns:a="http://schemas.openxmlformats.org/drawingml/2006/main">
              <a:graphicData uri="http://schemas.openxmlformats.org/drawingml/2006/picture">
                <pic:pic xmlns:pic="http://schemas.openxmlformats.org/drawingml/2006/picture">
                  <pic:nvPicPr>
                    <pic:cNvPr id="3750" name="Picture 3750"/>
                    <pic:cNvPicPr/>
                  </pic:nvPicPr>
                  <pic:blipFill>
                    <a:blip r:embed="rId78"/>
                    <a:stretch>
                      <a:fillRect/>
                    </a:stretch>
                  </pic:blipFill>
                  <pic:spPr>
                    <a:xfrm>
                      <a:off x="0" y="0"/>
                      <a:ext cx="3619500" cy="199644"/>
                    </a:xfrm>
                    <a:prstGeom prst="rect">
                      <a:avLst/>
                    </a:prstGeom>
                  </pic:spPr>
                </pic:pic>
              </a:graphicData>
            </a:graphic>
          </wp:inline>
        </w:drawing>
      </w:r>
      <w:r>
        <w:t xml:space="preserve">     </w:t>
      </w:r>
    </w:p>
    <w:p w:rsidR="00603491" w:rsidRDefault="00C64D4D">
      <w:pPr>
        <w:ind w:left="74" w:right="1342"/>
      </w:pPr>
      <w:r>
        <w:t xml:space="preserve">By putting the value of side slope S=1.5. We get   </w:t>
      </w:r>
    </w:p>
    <w:p w:rsidR="00603491" w:rsidRDefault="00C64D4D">
      <w:pPr>
        <w:spacing w:after="0"/>
        <w:ind w:left="74" w:right="1342"/>
      </w:pPr>
      <w:r>
        <w:t xml:space="preserve"> </w:t>
      </w:r>
      <w:r>
        <w:rPr>
          <w:noProof/>
        </w:rPr>
        <w:drawing>
          <wp:inline distT="0" distB="0" distL="0" distR="0">
            <wp:extent cx="1190244" cy="109728"/>
            <wp:effectExtent l="0" t="0" r="0" b="0"/>
            <wp:docPr id="3736" name="Picture 3736"/>
            <wp:cNvGraphicFramePr/>
            <a:graphic xmlns:a="http://schemas.openxmlformats.org/drawingml/2006/main">
              <a:graphicData uri="http://schemas.openxmlformats.org/drawingml/2006/picture">
                <pic:pic xmlns:pic="http://schemas.openxmlformats.org/drawingml/2006/picture">
                  <pic:nvPicPr>
                    <pic:cNvPr id="3736" name="Picture 3736"/>
                    <pic:cNvPicPr/>
                  </pic:nvPicPr>
                  <pic:blipFill>
                    <a:blip r:embed="rId79"/>
                    <a:stretch>
                      <a:fillRect/>
                    </a:stretch>
                  </pic:blipFill>
                  <pic:spPr>
                    <a:xfrm>
                      <a:off x="0" y="0"/>
                      <a:ext cx="1190244" cy="109728"/>
                    </a:xfrm>
                    <a:prstGeom prst="rect">
                      <a:avLst/>
                    </a:prstGeom>
                  </pic:spPr>
                </pic:pic>
              </a:graphicData>
            </a:graphic>
          </wp:inline>
        </w:drawing>
      </w:r>
      <w:r>
        <w:t xml:space="preserve">                                                                                      (2.5)    </w:t>
      </w:r>
    </w:p>
    <w:p w:rsidR="00603491" w:rsidRDefault="00C64D4D">
      <w:pPr>
        <w:spacing w:after="0" w:line="259" w:lineRule="auto"/>
        <w:ind w:left="65" w:right="0" w:firstLine="0"/>
        <w:jc w:val="left"/>
      </w:pPr>
      <w:r>
        <w:t xml:space="preserve"> </w:t>
      </w:r>
    </w:p>
    <w:p w:rsidR="00603491" w:rsidRDefault="00C64D4D">
      <w:pPr>
        <w:spacing w:after="153" w:line="259" w:lineRule="auto"/>
        <w:ind w:left="434" w:right="0" w:firstLine="0"/>
        <w:jc w:val="left"/>
      </w:pPr>
      <w:r>
        <w:rPr>
          <w:noProof/>
        </w:rPr>
        <w:drawing>
          <wp:inline distT="0" distB="0" distL="0" distR="0">
            <wp:extent cx="1644396" cy="329184"/>
            <wp:effectExtent l="0" t="0" r="0" b="0"/>
            <wp:docPr id="3738" name="Picture 3738"/>
            <wp:cNvGraphicFramePr/>
            <a:graphic xmlns:a="http://schemas.openxmlformats.org/drawingml/2006/main">
              <a:graphicData uri="http://schemas.openxmlformats.org/drawingml/2006/picture">
                <pic:pic xmlns:pic="http://schemas.openxmlformats.org/drawingml/2006/picture">
                  <pic:nvPicPr>
                    <pic:cNvPr id="3738" name="Picture 3738"/>
                    <pic:cNvPicPr/>
                  </pic:nvPicPr>
                  <pic:blipFill>
                    <a:blip r:embed="rId80"/>
                    <a:stretch>
                      <a:fillRect/>
                    </a:stretch>
                  </pic:blipFill>
                  <pic:spPr>
                    <a:xfrm>
                      <a:off x="0" y="0"/>
                      <a:ext cx="1644396" cy="329184"/>
                    </a:xfrm>
                    <a:prstGeom prst="rect">
                      <a:avLst/>
                    </a:prstGeom>
                  </pic:spPr>
                </pic:pic>
              </a:graphicData>
            </a:graphic>
          </wp:inline>
        </w:drawing>
      </w:r>
      <w:r>
        <w:t xml:space="preserve">   </w:t>
      </w:r>
    </w:p>
    <w:p w:rsidR="00603491" w:rsidRDefault="00C64D4D">
      <w:pPr>
        <w:ind w:left="74" w:right="1342"/>
      </w:pPr>
      <w:r>
        <w:t xml:space="preserve">By putting (2.3) &amp; (2.5)   </w:t>
      </w:r>
    </w:p>
    <w:p w:rsidR="00603491" w:rsidRDefault="00C64D4D">
      <w:pPr>
        <w:spacing w:after="249" w:line="259" w:lineRule="auto"/>
        <w:ind w:left="0" w:right="1676" w:firstLine="0"/>
        <w:jc w:val="center"/>
      </w:pPr>
      <w:r>
        <w:rPr>
          <w:rFonts w:ascii="Calibri" w:eastAsia="Calibri" w:hAnsi="Calibri" w:cs="Calibri"/>
          <w:sz w:val="22"/>
        </w:rPr>
        <w:t xml:space="preserve">               </w:t>
      </w:r>
      <w:r>
        <w:rPr>
          <w:noProof/>
        </w:rPr>
        <w:drawing>
          <wp:inline distT="0" distB="0" distL="0" distR="0">
            <wp:extent cx="3521964" cy="361188"/>
            <wp:effectExtent l="0" t="0" r="0" b="0"/>
            <wp:docPr id="3740" name="Picture 3740"/>
            <wp:cNvGraphicFramePr/>
            <a:graphic xmlns:a="http://schemas.openxmlformats.org/drawingml/2006/main">
              <a:graphicData uri="http://schemas.openxmlformats.org/drawingml/2006/picture">
                <pic:pic xmlns:pic="http://schemas.openxmlformats.org/drawingml/2006/picture">
                  <pic:nvPicPr>
                    <pic:cNvPr id="3740" name="Picture 3740"/>
                    <pic:cNvPicPr/>
                  </pic:nvPicPr>
                  <pic:blipFill>
                    <a:blip r:embed="rId81"/>
                    <a:stretch>
                      <a:fillRect/>
                    </a:stretch>
                  </pic:blipFill>
                  <pic:spPr>
                    <a:xfrm>
                      <a:off x="0" y="0"/>
                      <a:ext cx="3521964" cy="361188"/>
                    </a:xfrm>
                    <a:prstGeom prst="rect">
                      <a:avLst/>
                    </a:prstGeom>
                  </pic:spPr>
                </pic:pic>
              </a:graphicData>
            </a:graphic>
          </wp:inline>
        </w:drawing>
      </w:r>
      <w:r>
        <w:t xml:space="preserve">   </w:t>
      </w:r>
    </w:p>
    <w:p w:rsidR="00603491" w:rsidRDefault="00C64D4D">
      <w:pPr>
        <w:ind w:left="74" w:right="1342"/>
      </w:pPr>
      <w:r>
        <w:t xml:space="preserve"> By putting the value of ‘D’ in Eq. (2.6)   </w:t>
      </w:r>
    </w:p>
    <w:p w:rsidR="00603491" w:rsidRDefault="00C64D4D">
      <w:pPr>
        <w:ind w:left="74" w:right="1342"/>
      </w:pPr>
      <w:r>
        <w:rPr>
          <w:noProof/>
        </w:rPr>
        <w:drawing>
          <wp:inline distT="0" distB="0" distL="0" distR="0">
            <wp:extent cx="1286256" cy="117348"/>
            <wp:effectExtent l="0" t="0" r="0" b="0"/>
            <wp:docPr id="3742" name="Picture 3742"/>
            <wp:cNvGraphicFramePr/>
            <a:graphic xmlns:a="http://schemas.openxmlformats.org/drawingml/2006/main">
              <a:graphicData uri="http://schemas.openxmlformats.org/drawingml/2006/picture">
                <pic:pic xmlns:pic="http://schemas.openxmlformats.org/drawingml/2006/picture">
                  <pic:nvPicPr>
                    <pic:cNvPr id="3742" name="Picture 3742"/>
                    <pic:cNvPicPr/>
                  </pic:nvPicPr>
                  <pic:blipFill>
                    <a:blip r:embed="rId82"/>
                    <a:stretch>
                      <a:fillRect/>
                    </a:stretch>
                  </pic:blipFill>
                  <pic:spPr>
                    <a:xfrm>
                      <a:off x="0" y="0"/>
                      <a:ext cx="1286256" cy="117348"/>
                    </a:xfrm>
                    <a:prstGeom prst="rect">
                      <a:avLst/>
                    </a:prstGeom>
                  </pic:spPr>
                </pic:pic>
              </a:graphicData>
            </a:graphic>
          </wp:inline>
        </w:drawing>
      </w:r>
      <w:r>
        <w:t xml:space="preserve">                                                                                     (2.7)    </w:t>
      </w:r>
    </w:p>
    <w:p w:rsidR="00603491" w:rsidRDefault="00C64D4D">
      <w:pPr>
        <w:spacing w:after="80"/>
        <w:ind w:left="74" w:right="1342"/>
      </w:pPr>
      <w:r>
        <w:t xml:space="preserve">    We know that Manning Equation.   </w:t>
      </w:r>
    </w:p>
    <w:p w:rsidR="00603491" w:rsidRDefault="00C64D4D">
      <w:pPr>
        <w:spacing w:after="129" w:line="259" w:lineRule="auto"/>
        <w:ind w:left="0" w:right="457" w:firstLine="0"/>
        <w:jc w:val="center"/>
      </w:pPr>
      <w:r>
        <w:rPr>
          <w:noProof/>
        </w:rPr>
        <w:drawing>
          <wp:inline distT="0" distB="0" distL="0" distR="0">
            <wp:extent cx="1667256" cy="333756"/>
            <wp:effectExtent l="0" t="0" r="0" b="0"/>
            <wp:docPr id="3744" name="Picture 3744"/>
            <wp:cNvGraphicFramePr/>
            <a:graphic xmlns:a="http://schemas.openxmlformats.org/drawingml/2006/main">
              <a:graphicData uri="http://schemas.openxmlformats.org/drawingml/2006/picture">
                <pic:pic xmlns:pic="http://schemas.openxmlformats.org/drawingml/2006/picture">
                  <pic:nvPicPr>
                    <pic:cNvPr id="3744" name="Picture 3744"/>
                    <pic:cNvPicPr/>
                  </pic:nvPicPr>
                  <pic:blipFill>
                    <a:blip r:embed="rId83"/>
                    <a:stretch>
                      <a:fillRect/>
                    </a:stretch>
                  </pic:blipFill>
                  <pic:spPr>
                    <a:xfrm>
                      <a:off x="0" y="0"/>
                      <a:ext cx="1667256" cy="333756"/>
                    </a:xfrm>
                    <a:prstGeom prst="rect">
                      <a:avLst/>
                    </a:prstGeom>
                  </pic:spPr>
                </pic:pic>
              </a:graphicData>
            </a:graphic>
          </wp:inline>
        </w:drawing>
      </w:r>
      <w:r>
        <w:t xml:space="preserve">   </w:t>
      </w:r>
    </w:p>
    <w:p w:rsidR="00603491" w:rsidRDefault="00C64D4D">
      <w:pPr>
        <w:spacing w:after="0" w:line="259" w:lineRule="auto"/>
        <w:ind w:left="79" w:right="0" w:firstLine="0"/>
        <w:jc w:val="left"/>
      </w:pPr>
      <w:r>
        <w:t xml:space="preserve">   </w:t>
      </w:r>
    </w:p>
    <w:p w:rsidR="00603491" w:rsidRDefault="00C64D4D">
      <w:pPr>
        <w:ind w:left="74" w:right="1342"/>
      </w:pPr>
      <w:r>
        <w:t xml:space="preserve">Q= AV    </w:t>
      </w:r>
    </w:p>
    <w:p w:rsidR="00603491" w:rsidRDefault="00C64D4D">
      <w:pPr>
        <w:spacing w:after="100" w:line="259" w:lineRule="auto"/>
        <w:ind w:left="0" w:right="1726" w:firstLine="0"/>
        <w:jc w:val="right"/>
      </w:pPr>
      <w:r>
        <w:rPr>
          <w:noProof/>
        </w:rPr>
        <w:drawing>
          <wp:inline distT="0" distB="0" distL="0" distR="0">
            <wp:extent cx="5509260" cy="277368"/>
            <wp:effectExtent l="0" t="0" r="0" b="0"/>
            <wp:docPr id="3746" name="Picture 3746"/>
            <wp:cNvGraphicFramePr/>
            <a:graphic xmlns:a="http://schemas.openxmlformats.org/drawingml/2006/main">
              <a:graphicData uri="http://schemas.openxmlformats.org/drawingml/2006/picture">
                <pic:pic xmlns:pic="http://schemas.openxmlformats.org/drawingml/2006/picture">
                  <pic:nvPicPr>
                    <pic:cNvPr id="3746" name="Picture 3746"/>
                    <pic:cNvPicPr/>
                  </pic:nvPicPr>
                  <pic:blipFill>
                    <a:blip r:embed="rId84"/>
                    <a:stretch>
                      <a:fillRect/>
                    </a:stretch>
                  </pic:blipFill>
                  <pic:spPr>
                    <a:xfrm>
                      <a:off x="0" y="0"/>
                      <a:ext cx="5509260" cy="277368"/>
                    </a:xfrm>
                    <a:prstGeom prst="rect">
                      <a:avLst/>
                    </a:prstGeom>
                  </pic:spPr>
                </pic:pic>
              </a:graphicData>
            </a:graphic>
          </wp:inline>
        </w:drawing>
      </w:r>
      <w:r>
        <w:t xml:space="preserve">   </w:t>
      </w:r>
    </w:p>
    <w:p w:rsidR="00603491" w:rsidRDefault="00C64D4D">
      <w:pPr>
        <w:spacing w:after="357"/>
        <w:ind w:left="74" w:right="1342"/>
      </w:pPr>
      <w:r>
        <w:t xml:space="preserve">By solving Eq. (2.8).  We get        </w:t>
      </w:r>
      <w:r>
        <w:rPr>
          <w:vertAlign w:val="superscript"/>
        </w:rPr>
        <w:t xml:space="preserve"> </w:t>
      </w:r>
      <w:r>
        <w:t xml:space="preserve">  </w:t>
      </w:r>
    </w:p>
    <w:p w:rsidR="00603491" w:rsidRDefault="00C64D4D">
      <w:pPr>
        <w:spacing w:after="238" w:line="259" w:lineRule="auto"/>
        <w:ind w:left="0" w:right="0" w:firstLine="0"/>
        <w:jc w:val="left"/>
      </w:pPr>
      <w:r>
        <w:rPr>
          <w:noProof/>
        </w:rPr>
        <w:lastRenderedPageBreak/>
        <w:drawing>
          <wp:inline distT="0" distB="0" distL="0" distR="0">
            <wp:extent cx="1520952" cy="146304"/>
            <wp:effectExtent l="0" t="0" r="0" b="0"/>
            <wp:docPr id="3748" name="Picture 3748"/>
            <wp:cNvGraphicFramePr/>
            <a:graphic xmlns:a="http://schemas.openxmlformats.org/drawingml/2006/main">
              <a:graphicData uri="http://schemas.openxmlformats.org/drawingml/2006/picture">
                <pic:pic xmlns:pic="http://schemas.openxmlformats.org/drawingml/2006/picture">
                  <pic:nvPicPr>
                    <pic:cNvPr id="3748" name="Picture 3748"/>
                    <pic:cNvPicPr/>
                  </pic:nvPicPr>
                  <pic:blipFill>
                    <a:blip r:embed="rId85"/>
                    <a:stretch>
                      <a:fillRect/>
                    </a:stretch>
                  </pic:blipFill>
                  <pic:spPr>
                    <a:xfrm>
                      <a:off x="0" y="0"/>
                      <a:ext cx="1520952" cy="146304"/>
                    </a:xfrm>
                    <a:prstGeom prst="rect">
                      <a:avLst/>
                    </a:prstGeom>
                  </pic:spPr>
                </pic:pic>
              </a:graphicData>
            </a:graphic>
          </wp:inline>
        </w:drawing>
      </w:r>
      <w:r>
        <w:t xml:space="preserve">   </w:t>
      </w:r>
    </w:p>
    <w:p w:rsidR="00603491" w:rsidRDefault="00C64D4D">
      <w:pPr>
        <w:spacing w:after="376"/>
        <w:ind w:left="74" w:right="1342"/>
      </w:pPr>
      <w:r>
        <w:t xml:space="preserve">Putting value of B in Eq. (2.2)   </w:t>
      </w:r>
    </w:p>
    <w:p w:rsidR="00603491" w:rsidRDefault="00C64D4D">
      <w:pPr>
        <w:spacing w:after="245" w:line="259" w:lineRule="auto"/>
        <w:ind w:left="60" w:right="867"/>
        <w:jc w:val="left"/>
      </w:pPr>
      <w:r>
        <w:rPr>
          <w:rFonts w:ascii="Cambria Math" w:eastAsia="Cambria Math" w:hAnsi="Cambria Math" w:cs="Cambria Math"/>
        </w:rPr>
        <w:t>𝐷 = 13.60 𝑓𝑡</w:t>
      </w:r>
      <w:r>
        <w:t xml:space="preserve">   </w:t>
      </w:r>
    </w:p>
    <w:p w:rsidR="00603491" w:rsidRDefault="00C64D4D">
      <w:pPr>
        <w:ind w:left="74" w:right="1342"/>
      </w:pPr>
      <w:r>
        <w:t xml:space="preserve">By using the value of B &amp; D    </w:t>
      </w:r>
    </w:p>
    <w:p w:rsidR="00603491" w:rsidRDefault="00C64D4D">
      <w:pPr>
        <w:spacing w:after="379"/>
        <w:ind w:left="74" w:right="1342"/>
      </w:pPr>
      <w:r>
        <w:t xml:space="preserve">We get different parameters    </w:t>
      </w:r>
    </w:p>
    <w:p w:rsidR="00603491" w:rsidRDefault="00C64D4D">
      <w:pPr>
        <w:spacing w:after="245" w:line="259" w:lineRule="auto"/>
        <w:ind w:left="60" w:right="867"/>
        <w:jc w:val="left"/>
      </w:pPr>
      <w:r>
        <w:rPr>
          <w:rFonts w:ascii="Cambria Math" w:eastAsia="Cambria Math" w:hAnsi="Cambria Math" w:cs="Cambria Math"/>
        </w:rPr>
        <w:t>𝑉𝑒𝑙𝑜𝑐𝑖𝑡𝑦 = 4.75 𝑓𝑡/𝑠</w:t>
      </w:r>
      <w:r>
        <w:t xml:space="preserve">   </w:t>
      </w:r>
    </w:p>
    <w:p w:rsidR="00603491" w:rsidRDefault="00C64D4D">
      <w:pPr>
        <w:spacing w:after="288" w:line="259" w:lineRule="auto"/>
        <w:ind w:left="0" w:right="6926" w:firstLine="0"/>
        <w:jc w:val="center"/>
      </w:pPr>
      <w:r>
        <w:rPr>
          <w:noProof/>
        </w:rPr>
        <w:drawing>
          <wp:inline distT="0" distB="0" distL="0" distR="0">
            <wp:extent cx="2336292" cy="1146048"/>
            <wp:effectExtent l="0" t="0" r="0" b="0"/>
            <wp:docPr id="3948" name="Picture 3948"/>
            <wp:cNvGraphicFramePr/>
            <a:graphic xmlns:a="http://schemas.openxmlformats.org/drawingml/2006/main">
              <a:graphicData uri="http://schemas.openxmlformats.org/drawingml/2006/picture">
                <pic:pic xmlns:pic="http://schemas.openxmlformats.org/drawingml/2006/picture">
                  <pic:nvPicPr>
                    <pic:cNvPr id="3948" name="Picture 3948"/>
                    <pic:cNvPicPr/>
                  </pic:nvPicPr>
                  <pic:blipFill>
                    <a:blip r:embed="rId86"/>
                    <a:stretch>
                      <a:fillRect/>
                    </a:stretch>
                  </pic:blipFill>
                  <pic:spPr>
                    <a:xfrm>
                      <a:off x="0" y="0"/>
                      <a:ext cx="2336292" cy="1146048"/>
                    </a:xfrm>
                    <a:prstGeom prst="rect">
                      <a:avLst/>
                    </a:prstGeom>
                  </pic:spPr>
                </pic:pic>
              </a:graphicData>
            </a:graphic>
          </wp:inline>
        </w:drawing>
      </w:r>
      <w:r>
        <w:t xml:space="preserve">   </w:t>
      </w:r>
    </w:p>
    <w:p w:rsidR="00603491" w:rsidRDefault="00C64D4D">
      <w:pPr>
        <w:spacing w:after="0" w:line="259" w:lineRule="auto"/>
        <w:ind w:left="60" w:right="867"/>
        <w:jc w:val="left"/>
      </w:pPr>
      <w:r>
        <w:rPr>
          <w:rFonts w:ascii="Cambria Math" w:eastAsia="Cambria Math" w:hAnsi="Cambria Math" w:cs="Cambria Math"/>
        </w:rPr>
        <w:t>𝐴𝑟𝑒𝑎 = 3123.16 𝑓𝑡2</w:t>
      </w:r>
      <w:r>
        <w:rPr>
          <w:vertAlign w:val="superscript"/>
        </w:rPr>
        <w:t xml:space="preserve"> </w:t>
      </w:r>
      <w:r>
        <w:t xml:space="preserve">  </w:t>
      </w:r>
    </w:p>
    <w:p w:rsidR="00603491" w:rsidRDefault="00C64D4D">
      <w:pPr>
        <w:spacing w:after="0" w:line="259" w:lineRule="auto"/>
        <w:ind w:left="50" w:right="0" w:firstLine="0"/>
        <w:jc w:val="left"/>
      </w:pPr>
      <w:r>
        <w:t xml:space="preserve"> </w:t>
      </w:r>
    </w:p>
    <w:p w:rsidR="00603491" w:rsidRDefault="00C64D4D">
      <w:pPr>
        <w:spacing w:after="0" w:line="259" w:lineRule="auto"/>
        <w:ind w:left="67" w:right="0" w:firstLine="0"/>
        <w:jc w:val="left"/>
      </w:pPr>
      <w:r>
        <w:rPr>
          <w:b/>
          <w:sz w:val="28"/>
        </w:rPr>
        <w:t xml:space="preserve"> </w:t>
      </w:r>
      <w:r>
        <w:t xml:space="preserve"> </w:t>
      </w:r>
    </w:p>
    <w:p w:rsidR="00603491" w:rsidRPr="00376CED" w:rsidRDefault="00C64D4D">
      <w:pPr>
        <w:spacing w:after="271" w:line="259" w:lineRule="auto"/>
        <w:ind w:left="74" w:right="900"/>
        <w:jc w:val="left"/>
        <w:rPr>
          <w:sz w:val="28"/>
        </w:rPr>
      </w:pPr>
      <w:r w:rsidRPr="00376CED">
        <w:rPr>
          <w:b/>
          <w:sz w:val="28"/>
        </w:rPr>
        <w:t>4.7 PROPOSED DESIGN PARAMETERS (2</w:t>
      </w:r>
      <w:r w:rsidRPr="00376CED">
        <w:rPr>
          <w:b/>
          <w:sz w:val="28"/>
          <w:vertAlign w:val="superscript"/>
        </w:rPr>
        <w:t>ND</w:t>
      </w:r>
      <w:r w:rsidRPr="00376CED">
        <w:rPr>
          <w:b/>
          <w:sz w:val="28"/>
        </w:rPr>
        <w:t xml:space="preserve"> REACH)  </w:t>
      </w:r>
      <w:r w:rsidRPr="00376CED">
        <w:rPr>
          <w:sz w:val="28"/>
        </w:rPr>
        <w:t xml:space="preserve"> </w:t>
      </w:r>
    </w:p>
    <w:p w:rsidR="00603491" w:rsidRDefault="00C64D4D">
      <w:pPr>
        <w:spacing w:after="0"/>
        <w:ind w:left="74" w:right="1342"/>
      </w:pPr>
      <w:r>
        <w:t xml:space="preserve">Table 9 shows proposed design parameters of UJC for second reach.  </w:t>
      </w:r>
    </w:p>
    <w:p w:rsidR="00603491" w:rsidRDefault="00C64D4D">
      <w:pPr>
        <w:spacing w:after="278" w:line="259" w:lineRule="auto"/>
        <w:ind w:left="67" w:right="0" w:firstLine="0"/>
        <w:jc w:val="left"/>
      </w:pPr>
      <w:r>
        <w:t xml:space="preserve">  </w:t>
      </w:r>
    </w:p>
    <w:p w:rsidR="00603491" w:rsidRDefault="00C64D4D">
      <w:pPr>
        <w:pStyle w:val="Heading1"/>
        <w:spacing w:after="0"/>
        <w:ind w:left="2838" w:right="900"/>
      </w:pPr>
      <w:bookmarkStart w:id="3" w:name="_Toc523160713"/>
      <w:r>
        <w:t>Table 4: Proposed Design Parameters</w:t>
      </w:r>
      <w:bookmarkEnd w:id="3"/>
      <w:r>
        <w:t xml:space="preserve">  </w:t>
      </w:r>
      <w:r>
        <w:rPr>
          <w:b w:val="0"/>
        </w:rPr>
        <w:t xml:space="preserve"> </w:t>
      </w:r>
    </w:p>
    <w:p w:rsidR="00603491" w:rsidRDefault="00C64D4D">
      <w:pPr>
        <w:spacing w:after="0" w:line="259" w:lineRule="auto"/>
        <w:ind w:left="67" w:right="0" w:firstLine="0"/>
        <w:jc w:val="left"/>
      </w:pPr>
      <w:r>
        <w:t xml:space="preserve">  </w:t>
      </w:r>
    </w:p>
    <w:tbl>
      <w:tblPr>
        <w:tblStyle w:val="TableGrid"/>
        <w:tblW w:w="9023" w:type="dxa"/>
        <w:tblInd w:w="96" w:type="dxa"/>
        <w:tblCellMar>
          <w:top w:w="9" w:type="dxa"/>
          <w:left w:w="106" w:type="dxa"/>
          <w:right w:w="99" w:type="dxa"/>
        </w:tblCellMar>
        <w:tblLook w:val="04A0" w:firstRow="1" w:lastRow="0" w:firstColumn="1" w:lastColumn="0" w:noHBand="0" w:noVBand="1"/>
      </w:tblPr>
      <w:tblGrid>
        <w:gridCol w:w="1501"/>
        <w:gridCol w:w="1505"/>
        <w:gridCol w:w="1502"/>
        <w:gridCol w:w="1503"/>
        <w:gridCol w:w="1505"/>
        <w:gridCol w:w="1507"/>
      </w:tblGrid>
      <w:tr w:rsidR="00603491">
        <w:trPr>
          <w:trHeight w:val="869"/>
        </w:trPr>
        <w:tc>
          <w:tcPr>
            <w:tcW w:w="1500" w:type="dxa"/>
            <w:tcBorders>
              <w:top w:val="single" w:sz="4" w:space="0" w:color="000000"/>
              <w:left w:val="single" w:sz="4" w:space="0" w:color="000000"/>
              <w:bottom w:val="single" w:sz="4" w:space="0" w:color="000000"/>
              <w:right w:val="single" w:sz="4" w:space="0" w:color="000000"/>
            </w:tcBorders>
          </w:tcPr>
          <w:p w:rsidR="00603491" w:rsidRDefault="00C64D4D">
            <w:pPr>
              <w:spacing w:after="112" w:line="259" w:lineRule="auto"/>
              <w:ind w:left="0" w:right="0" w:firstLine="0"/>
              <w:jc w:val="left"/>
            </w:pPr>
            <w:r>
              <w:t xml:space="preserve">Discharge   </w:t>
            </w:r>
          </w:p>
          <w:p w:rsidR="00603491" w:rsidRDefault="00C64D4D">
            <w:pPr>
              <w:spacing w:after="0" w:line="259" w:lineRule="auto"/>
              <w:ind w:left="0" w:right="0" w:firstLine="0"/>
              <w:jc w:val="left"/>
            </w:pPr>
            <w:r>
              <w:t xml:space="preserve">(Cs)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112" w:line="259" w:lineRule="auto"/>
              <w:ind w:left="2" w:right="0" w:firstLine="0"/>
              <w:jc w:val="left"/>
            </w:pPr>
            <w:r>
              <w:t xml:space="preserve">Width   </w:t>
            </w:r>
          </w:p>
          <w:p w:rsidR="00603491" w:rsidRDefault="00C64D4D">
            <w:pPr>
              <w:spacing w:after="0" w:line="259" w:lineRule="auto"/>
              <w:ind w:left="2" w:right="0" w:firstLine="0"/>
              <w:jc w:val="left"/>
            </w:pPr>
            <w:r>
              <w:t xml:space="preserve">(ft.)   </w:t>
            </w:r>
          </w:p>
        </w:tc>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112" w:line="259" w:lineRule="auto"/>
              <w:ind w:left="0" w:right="0" w:firstLine="0"/>
              <w:jc w:val="left"/>
            </w:pPr>
            <w:r>
              <w:t xml:space="preserve">Depth   </w:t>
            </w:r>
          </w:p>
          <w:p w:rsidR="00603491" w:rsidRDefault="00C64D4D">
            <w:pPr>
              <w:spacing w:after="0" w:line="259" w:lineRule="auto"/>
              <w:ind w:left="0" w:right="0" w:firstLine="0"/>
              <w:jc w:val="left"/>
            </w:pPr>
            <w:r>
              <w:t xml:space="preserve">(ft.)   </w:t>
            </w:r>
          </w:p>
        </w:tc>
        <w:tc>
          <w:tcPr>
            <w:tcW w:w="1503" w:type="dxa"/>
            <w:tcBorders>
              <w:top w:val="single" w:sz="4" w:space="0" w:color="000000"/>
              <w:left w:val="single" w:sz="4" w:space="0" w:color="000000"/>
              <w:bottom w:val="single" w:sz="4" w:space="0" w:color="000000"/>
              <w:right w:val="single" w:sz="4" w:space="0" w:color="000000"/>
            </w:tcBorders>
          </w:tcPr>
          <w:p w:rsidR="00603491" w:rsidRDefault="00C64D4D">
            <w:pPr>
              <w:spacing w:after="112" w:line="259" w:lineRule="auto"/>
              <w:ind w:left="0" w:right="0" w:firstLine="0"/>
              <w:jc w:val="left"/>
            </w:pPr>
            <w:r>
              <w:t xml:space="preserve">Side slope   </w:t>
            </w:r>
          </w:p>
          <w:p w:rsidR="00603491" w:rsidRDefault="00C64D4D">
            <w:pPr>
              <w:spacing w:after="0" w:line="259" w:lineRule="auto"/>
              <w:ind w:left="0" w:right="0" w:firstLine="0"/>
              <w:jc w:val="left"/>
            </w:pPr>
            <w:r>
              <w:t xml:space="preserve">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Longitudinal slope   </w:t>
            </w:r>
          </w:p>
        </w:tc>
        <w:tc>
          <w:tcPr>
            <w:tcW w:w="1507" w:type="dxa"/>
            <w:tcBorders>
              <w:top w:val="single" w:sz="4" w:space="0" w:color="000000"/>
              <w:left w:val="single" w:sz="4" w:space="0" w:color="000000"/>
              <w:bottom w:val="single" w:sz="4" w:space="0" w:color="000000"/>
              <w:right w:val="single" w:sz="4" w:space="0" w:color="000000"/>
            </w:tcBorders>
          </w:tcPr>
          <w:p w:rsidR="00603491" w:rsidRDefault="00C64D4D">
            <w:pPr>
              <w:spacing w:after="112" w:line="259" w:lineRule="auto"/>
              <w:ind w:left="0" w:right="0" w:firstLine="0"/>
              <w:jc w:val="left"/>
            </w:pPr>
            <w:r>
              <w:t xml:space="preserve">B/D    </w:t>
            </w:r>
          </w:p>
          <w:p w:rsidR="00603491" w:rsidRDefault="00C64D4D">
            <w:pPr>
              <w:spacing w:after="0" w:line="259" w:lineRule="auto"/>
              <w:ind w:left="0" w:right="0" w:firstLine="0"/>
              <w:jc w:val="left"/>
            </w:pPr>
            <w:r>
              <w:t xml:space="preserve">Ratio   </w:t>
            </w:r>
          </w:p>
        </w:tc>
      </w:tr>
      <w:tr w:rsidR="00603491">
        <w:trPr>
          <w:trHeight w:val="451"/>
        </w:trPr>
        <w:tc>
          <w:tcPr>
            <w:tcW w:w="1500"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8500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230   </w:t>
            </w:r>
          </w:p>
        </w:tc>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10.1   </w:t>
            </w:r>
          </w:p>
        </w:tc>
        <w:tc>
          <w:tcPr>
            <w:tcW w:w="1503"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6667   </w:t>
            </w:r>
          </w:p>
        </w:tc>
        <w:tc>
          <w:tcPr>
            <w:tcW w:w="1507"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22.77   </w:t>
            </w:r>
          </w:p>
        </w:tc>
      </w:tr>
    </w:tbl>
    <w:p w:rsidR="00603491" w:rsidRDefault="00C64D4D">
      <w:pPr>
        <w:spacing w:after="198" w:line="259" w:lineRule="auto"/>
        <w:ind w:left="79" w:right="0" w:firstLine="0"/>
        <w:jc w:val="left"/>
      </w:pPr>
      <w:r>
        <w:rPr>
          <w:b/>
          <w:sz w:val="28"/>
        </w:rPr>
        <w:t xml:space="preserve"> </w:t>
      </w:r>
      <w:r>
        <w:t xml:space="preserve">  </w:t>
      </w:r>
    </w:p>
    <w:p w:rsidR="00603491" w:rsidRDefault="00C64D4D">
      <w:pPr>
        <w:spacing w:after="57" w:line="259" w:lineRule="auto"/>
        <w:ind w:left="74" w:right="900"/>
        <w:jc w:val="left"/>
      </w:pPr>
      <w:r>
        <w:rPr>
          <w:b/>
        </w:rPr>
        <w:t>Solution:</w:t>
      </w:r>
      <w:r>
        <w:rPr>
          <w:rFonts w:ascii="Calibri" w:eastAsia="Calibri" w:hAnsi="Calibri" w:cs="Calibri"/>
          <w:noProof/>
          <w:sz w:val="22"/>
        </w:rPr>
        <mc:AlternateContent>
          <mc:Choice Requires="wpg">
            <w:drawing>
              <wp:inline distT="0" distB="0" distL="0" distR="0">
                <wp:extent cx="76454" cy="201168"/>
                <wp:effectExtent l="0" t="0" r="0" b="0"/>
                <wp:docPr id="33752" name="Group 33752"/>
                <wp:cNvGraphicFramePr/>
                <a:graphic xmlns:a="http://schemas.openxmlformats.org/drawingml/2006/main">
                  <a:graphicData uri="http://schemas.microsoft.com/office/word/2010/wordprocessingGroup">
                    <wpg:wgp>
                      <wpg:cNvGrpSpPr/>
                      <wpg:grpSpPr>
                        <a:xfrm>
                          <a:off x="0" y="0"/>
                          <a:ext cx="76454" cy="201168"/>
                          <a:chOff x="0" y="0"/>
                          <a:chExt cx="76454" cy="201168"/>
                        </a:xfrm>
                      </wpg:grpSpPr>
                      <wps:wsp>
                        <wps:cNvPr id="3900" name="Rectangle 3900"/>
                        <wps:cNvSpPr/>
                        <wps:spPr>
                          <a:xfrm>
                            <a:off x="42926" y="25603"/>
                            <a:ext cx="44592" cy="202692"/>
                          </a:xfrm>
                          <a:prstGeom prst="rect">
                            <a:avLst/>
                          </a:prstGeom>
                          <a:ln>
                            <a:noFill/>
                          </a:ln>
                        </wps:spPr>
                        <wps:txbx>
                          <w:txbxContent>
                            <w:p w:rsidR="00162AC1" w:rsidRDefault="00162AC1">
                              <w:pPr>
                                <w:spacing w:after="160" w:line="259" w:lineRule="auto"/>
                                <w:ind w:left="0" w:right="0" w:firstLine="0"/>
                                <w:jc w:val="left"/>
                              </w:pPr>
                              <w:r>
                                <w:rPr>
                                  <w:rFonts w:ascii="Cambria Math" w:eastAsia="Cambria Math" w:hAnsi="Cambria Math" w:cs="Cambria Math"/>
                                </w:rPr>
                                <w:t xml:space="preserve"> </w:t>
                              </w:r>
                            </w:p>
                          </w:txbxContent>
                        </wps:txbx>
                        <wps:bodyPr horzOverflow="overflow" vert="horz" lIns="0" tIns="0" rIns="0" bIns="0" rtlCol="0">
                          <a:noAutofit/>
                        </wps:bodyPr>
                      </wps:wsp>
                      <pic:pic xmlns:pic="http://schemas.openxmlformats.org/drawingml/2006/picture">
                        <pic:nvPicPr>
                          <pic:cNvPr id="3950" name="Picture 3950"/>
                          <pic:cNvPicPr/>
                        </pic:nvPicPr>
                        <pic:blipFill>
                          <a:blip r:embed="rId67"/>
                          <a:stretch>
                            <a:fillRect/>
                          </a:stretch>
                        </pic:blipFill>
                        <pic:spPr>
                          <a:xfrm>
                            <a:off x="0" y="0"/>
                            <a:ext cx="44196" cy="201168"/>
                          </a:xfrm>
                          <a:prstGeom prst="rect">
                            <a:avLst/>
                          </a:prstGeom>
                        </pic:spPr>
                      </pic:pic>
                    </wpg:wgp>
                  </a:graphicData>
                </a:graphic>
              </wp:inline>
            </w:drawing>
          </mc:Choice>
          <mc:Fallback xmlns:w15="http://schemas.microsoft.com/office/word/2012/wordml">
            <w:pict>
              <v:group id="Group 33752" o:spid="_x0000_s1052" style="width:6pt;height:15.85pt;mso-position-horizontal-relative:char;mso-position-vertical-relative:line" coordsize="76454,2011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">
                <v:rect id="Rectangle 3900" o:spid="_x0000_s1053" style="position:absolute;left:42926;top:25603;width:44592;height:202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V6j8MA&#10;AADdAAAADwAAAGRycy9kb3ducmV2LnhtbERPz2vCMBS+D/wfwht4m+k2EFuNIm6jPW4qqLdH82yL&#10;yUtpMlv965fDwOPH93uxGqwRV+p841jB6yQBQVw63XClYL/7epmB8AFZo3FMCm7kYbUcPS0w067n&#10;H7puQyViCPsMFdQhtJmUvqzJop+4ljhyZ9dZDBF2ldQd9jHcGvmWJFNpseHYUGNLm5rKy/bXKshn&#10;7fpYuHtfmc9Tfvg+pB+7NCg1fh7WcxCBhvAQ/7sLreA9TeL++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V6j8MAAADdAAAADwAAAAAAAAAAAAAAAACYAgAAZHJzL2Rv&#10;d25yZXYueG1sUEsFBgAAAAAEAAQA9QAAAIgDAAAAAA==&#10;" filled="f" stroked="f">
                  <v:textbox inset="0,0,0,0">
                    <w:txbxContent>
                      <w:p w:rsidR="00162AC1" w:rsidRDefault="00162AC1">
                        <w:pPr>
                          <w:spacing w:after="160" w:line="259" w:lineRule="auto"/>
                          <w:ind w:left="0" w:right="0" w:firstLine="0"/>
                          <w:jc w:val="left"/>
                        </w:pPr>
                        <w:r>
                          <w:rPr>
                            <w:rFonts w:ascii="Cambria Math" w:eastAsia="Cambria Math" w:hAnsi="Cambria Math" w:cs="Cambria Math"/>
                          </w:rPr>
                          <w:t xml:space="preserve"> </w:t>
                        </w:r>
                      </w:p>
                    </w:txbxContent>
                  </v:textbox>
                </v:rect>
                <v:shape id="Picture 3950" o:spid="_x0000_s1054" type="#_x0000_t75" style="position:absolute;width:44196;height:201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Xfu3AAAAA3QAAAA8AAABkcnMvZG93bnJldi54bWxET81qAjEQvgu+QxjBm2arq9jVKCII3lq1&#10;DzAk42bpZrIk0d2+fXMo9Pjx/e8Og2vFi0JsPCt4mxcgiLU3DdcKvu7n2QZETMgGW8+k4IciHPbj&#10;0Q4r43u+0uuWapFDOFaowKbUVVJGbclhnPuOOHMPHxymDEMtTcA+h7tWLopiLR02nBssdnSypL9v&#10;T6fgwkGXH8dgrR5W5bVcfm6e2Cs1nQzHLYhEQ/oX/7kvRsHyfZX35zf5Ccj9L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Nd+7cAAAADdAAAADwAAAAAAAAAAAAAAAACfAgAA&#10;ZHJzL2Rvd25yZXYueG1sUEsFBgAAAAAEAAQA9wAAAIwDAAAAAA==&#10;">
                  <v:imagedata r:id="rId71" o:title=""/>
                </v:shape>
                <w10:anchorlock/>
              </v:group>
            </w:pict>
          </mc:Fallback>
        </mc:AlternateContent>
      </w:r>
      <w:r>
        <w:t xml:space="preserve">   </w:t>
      </w:r>
    </w:p>
    <w:p w:rsidR="00603491" w:rsidRDefault="00C64D4D">
      <w:pPr>
        <w:spacing w:after="157" w:line="259" w:lineRule="auto"/>
        <w:ind w:left="67" w:right="0" w:firstLine="0"/>
      </w:pPr>
      <w:r>
        <w:rPr>
          <w:b/>
        </w:rPr>
        <w:t xml:space="preserve">                               </w:t>
      </w:r>
      <w:r>
        <w:rPr>
          <w:rFonts w:ascii="Calibri" w:eastAsia="Calibri" w:hAnsi="Calibri" w:cs="Calibri"/>
          <w:sz w:val="22"/>
        </w:rPr>
        <w:t xml:space="preserve">  </w:t>
      </w:r>
      <w:r>
        <w:rPr>
          <w:noProof/>
        </w:rPr>
        <w:drawing>
          <wp:inline distT="0" distB="0" distL="0" distR="0">
            <wp:extent cx="3502152" cy="327660"/>
            <wp:effectExtent l="0" t="0" r="0" b="0"/>
            <wp:docPr id="3952" name="Picture 3952"/>
            <wp:cNvGraphicFramePr/>
            <a:graphic xmlns:a="http://schemas.openxmlformats.org/drawingml/2006/main">
              <a:graphicData uri="http://schemas.openxmlformats.org/drawingml/2006/picture">
                <pic:pic xmlns:pic="http://schemas.openxmlformats.org/drawingml/2006/picture">
                  <pic:nvPicPr>
                    <pic:cNvPr id="3952" name="Picture 3952"/>
                    <pic:cNvPicPr/>
                  </pic:nvPicPr>
                  <pic:blipFill>
                    <a:blip r:embed="rId87"/>
                    <a:stretch>
                      <a:fillRect/>
                    </a:stretch>
                  </pic:blipFill>
                  <pic:spPr>
                    <a:xfrm>
                      <a:off x="0" y="0"/>
                      <a:ext cx="3502152" cy="327660"/>
                    </a:xfrm>
                    <a:prstGeom prst="rect">
                      <a:avLst/>
                    </a:prstGeom>
                  </pic:spPr>
                </pic:pic>
              </a:graphicData>
            </a:graphic>
          </wp:inline>
        </w:drawing>
      </w:r>
      <w:r>
        <w:rPr>
          <w:b/>
        </w:rPr>
        <w:t xml:space="preserve"> </w:t>
      </w:r>
      <w:r>
        <w:t xml:space="preserve">  </w:t>
      </w:r>
    </w:p>
    <w:p w:rsidR="00603491" w:rsidRDefault="00C64D4D">
      <w:pPr>
        <w:ind w:left="74" w:right="1342"/>
      </w:pPr>
      <w:r>
        <w:t>Where B</w:t>
      </w:r>
      <w:r>
        <w:rPr>
          <w:vertAlign w:val="subscript"/>
        </w:rPr>
        <w:t>1</w:t>
      </w:r>
      <w:r>
        <w:t xml:space="preserve">= Bottom width    </w:t>
      </w:r>
    </w:p>
    <w:p w:rsidR="00603491" w:rsidRDefault="00C64D4D">
      <w:pPr>
        <w:ind w:left="74" w:right="1342"/>
      </w:pPr>
      <w:r>
        <w:t xml:space="preserve">           B</w:t>
      </w:r>
      <w:r>
        <w:rPr>
          <w:vertAlign w:val="subscript"/>
        </w:rPr>
        <w:t>2</w:t>
      </w:r>
      <w:r>
        <w:t xml:space="preserve">= Top width= </w:t>
      </w:r>
      <w:r>
        <w:rPr>
          <w:noProof/>
        </w:rPr>
        <w:drawing>
          <wp:inline distT="0" distB="0" distL="0" distR="0">
            <wp:extent cx="679704" cy="143256"/>
            <wp:effectExtent l="0" t="0" r="0" b="0"/>
            <wp:docPr id="3954" name="Picture 3954"/>
            <wp:cNvGraphicFramePr/>
            <a:graphic xmlns:a="http://schemas.openxmlformats.org/drawingml/2006/main">
              <a:graphicData uri="http://schemas.openxmlformats.org/drawingml/2006/picture">
                <pic:pic xmlns:pic="http://schemas.openxmlformats.org/drawingml/2006/picture">
                  <pic:nvPicPr>
                    <pic:cNvPr id="3954" name="Picture 3954"/>
                    <pic:cNvPicPr/>
                  </pic:nvPicPr>
                  <pic:blipFill>
                    <a:blip r:embed="rId88"/>
                    <a:stretch>
                      <a:fillRect/>
                    </a:stretch>
                  </pic:blipFill>
                  <pic:spPr>
                    <a:xfrm>
                      <a:off x="0" y="0"/>
                      <a:ext cx="679704" cy="143256"/>
                    </a:xfrm>
                    <a:prstGeom prst="rect">
                      <a:avLst/>
                    </a:prstGeom>
                  </pic:spPr>
                </pic:pic>
              </a:graphicData>
            </a:graphic>
          </wp:inline>
        </w:drawing>
      </w:r>
      <w:r>
        <w:t xml:space="preserve">   </w:t>
      </w:r>
    </w:p>
    <w:p w:rsidR="00603491" w:rsidRDefault="00C64D4D">
      <w:pPr>
        <w:ind w:left="74" w:right="1342"/>
      </w:pPr>
      <w:r>
        <w:lastRenderedPageBreak/>
        <w:t xml:space="preserve">Here S is slide slope     </w:t>
      </w:r>
    </w:p>
    <w:p w:rsidR="00603491" w:rsidRDefault="00C64D4D">
      <w:pPr>
        <w:spacing w:after="125" w:line="259" w:lineRule="auto"/>
        <w:ind w:left="38" w:right="0" w:firstLine="0"/>
        <w:jc w:val="left"/>
      </w:pPr>
      <w:r>
        <w:rPr>
          <w:noProof/>
        </w:rPr>
        <w:drawing>
          <wp:inline distT="0" distB="0" distL="0" distR="0">
            <wp:extent cx="676656" cy="326136"/>
            <wp:effectExtent l="0" t="0" r="0" b="0"/>
            <wp:docPr id="3956" name="Picture 3956"/>
            <wp:cNvGraphicFramePr/>
            <a:graphic xmlns:a="http://schemas.openxmlformats.org/drawingml/2006/main">
              <a:graphicData uri="http://schemas.openxmlformats.org/drawingml/2006/picture">
                <pic:pic xmlns:pic="http://schemas.openxmlformats.org/drawingml/2006/picture">
                  <pic:nvPicPr>
                    <pic:cNvPr id="3956" name="Picture 3956"/>
                    <pic:cNvPicPr/>
                  </pic:nvPicPr>
                  <pic:blipFill>
                    <a:blip r:embed="rId89"/>
                    <a:stretch>
                      <a:fillRect/>
                    </a:stretch>
                  </pic:blipFill>
                  <pic:spPr>
                    <a:xfrm>
                      <a:off x="0" y="0"/>
                      <a:ext cx="676656" cy="326136"/>
                    </a:xfrm>
                    <a:prstGeom prst="rect">
                      <a:avLst/>
                    </a:prstGeom>
                  </pic:spPr>
                </pic:pic>
              </a:graphicData>
            </a:graphic>
          </wp:inline>
        </w:drawing>
      </w:r>
      <w:r>
        <w:t xml:space="preserve">   </w:t>
      </w:r>
    </w:p>
    <w:p w:rsidR="00603491" w:rsidRDefault="00C64D4D">
      <w:pPr>
        <w:spacing w:after="255" w:line="259" w:lineRule="auto"/>
        <w:ind w:left="0" w:right="3137" w:firstLine="0"/>
        <w:jc w:val="right"/>
      </w:pPr>
      <w:r>
        <w:rPr>
          <w:sz w:val="16"/>
        </w:rPr>
        <w:t xml:space="preserve"> </w:t>
      </w:r>
      <w:r>
        <w:rPr>
          <w:noProof/>
        </w:rPr>
        <w:drawing>
          <wp:inline distT="0" distB="0" distL="0" distR="0">
            <wp:extent cx="3442716" cy="149352"/>
            <wp:effectExtent l="0" t="0" r="0" b="0"/>
            <wp:docPr id="3958" name="Picture 3958"/>
            <wp:cNvGraphicFramePr/>
            <a:graphic xmlns:a="http://schemas.openxmlformats.org/drawingml/2006/main">
              <a:graphicData uri="http://schemas.openxmlformats.org/drawingml/2006/picture">
                <pic:pic xmlns:pic="http://schemas.openxmlformats.org/drawingml/2006/picture">
                  <pic:nvPicPr>
                    <pic:cNvPr id="3958" name="Picture 3958"/>
                    <pic:cNvPicPr/>
                  </pic:nvPicPr>
                  <pic:blipFill>
                    <a:blip r:embed="rId90"/>
                    <a:stretch>
                      <a:fillRect/>
                    </a:stretch>
                  </pic:blipFill>
                  <pic:spPr>
                    <a:xfrm>
                      <a:off x="0" y="0"/>
                      <a:ext cx="3442716" cy="149352"/>
                    </a:xfrm>
                    <a:prstGeom prst="rect">
                      <a:avLst/>
                    </a:prstGeom>
                  </pic:spPr>
                </pic:pic>
              </a:graphicData>
            </a:graphic>
          </wp:inline>
        </w:drawing>
      </w:r>
      <w:r>
        <w:rPr>
          <w:sz w:val="16"/>
        </w:rPr>
        <w:t xml:space="preserve"> </w:t>
      </w:r>
      <w:r>
        <w:t xml:space="preserve">  </w:t>
      </w:r>
    </w:p>
    <w:p w:rsidR="00603491" w:rsidRDefault="00C64D4D">
      <w:pPr>
        <w:ind w:left="74" w:right="1342"/>
      </w:pPr>
      <w:r>
        <w:t>Assuming    B</w:t>
      </w:r>
      <w:r>
        <w:rPr>
          <w:vertAlign w:val="subscript"/>
        </w:rPr>
        <w:t>1</w:t>
      </w:r>
      <w:r>
        <w:t>=B</w:t>
      </w:r>
      <w:r>
        <w:rPr>
          <w:vertAlign w:val="subscript"/>
        </w:rPr>
        <w:t>2</w:t>
      </w:r>
      <w:r>
        <w:t xml:space="preserve">=B   </w:t>
      </w:r>
    </w:p>
    <w:p w:rsidR="00603491" w:rsidRDefault="00C64D4D">
      <w:pPr>
        <w:spacing w:after="213"/>
        <w:ind w:left="74" w:right="1342"/>
      </w:pPr>
      <w:r>
        <w:t>By putting value of B</w:t>
      </w:r>
      <w:r>
        <w:rPr>
          <w:vertAlign w:val="subscript"/>
        </w:rPr>
        <w:t>2 &amp;</w:t>
      </w:r>
      <w:r>
        <w:t xml:space="preserve"> S=1</w:t>
      </w:r>
      <w:r>
        <w:rPr>
          <w:vertAlign w:val="subscript"/>
        </w:rPr>
        <w:t xml:space="preserve"> </w:t>
      </w:r>
      <w:r>
        <w:t xml:space="preserve">in (3.1). We get   </w:t>
      </w:r>
    </w:p>
    <w:p w:rsidR="00603491" w:rsidRDefault="00C64D4D">
      <w:pPr>
        <w:spacing w:after="0" w:line="259" w:lineRule="auto"/>
        <w:ind w:left="0" w:right="3111" w:firstLine="0"/>
        <w:jc w:val="right"/>
      </w:pPr>
      <w:r>
        <w:rPr>
          <w:sz w:val="16"/>
        </w:rPr>
        <w:t xml:space="preserve">  </w:t>
      </w:r>
      <w:r>
        <w:rPr>
          <w:noProof/>
        </w:rPr>
        <w:drawing>
          <wp:inline distT="0" distB="0" distL="0" distR="0">
            <wp:extent cx="3438144" cy="156972"/>
            <wp:effectExtent l="0" t="0" r="0" b="0"/>
            <wp:docPr id="3960" name="Picture 3960"/>
            <wp:cNvGraphicFramePr/>
            <a:graphic xmlns:a="http://schemas.openxmlformats.org/drawingml/2006/main">
              <a:graphicData uri="http://schemas.openxmlformats.org/drawingml/2006/picture">
                <pic:pic xmlns:pic="http://schemas.openxmlformats.org/drawingml/2006/picture">
                  <pic:nvPicPr>
                    <pic:cNvPr id="3960" name="Picture 3960"/>
                    <pic:cNvPicPr/>
                  </pic:nvPicPr>
                  <pic:blipFill>
                    <a:blip r:embed="rId91"/>
                    <a:stretch>
                      <a:fillRect/>
                    </a:stretch>
                  </pic:blipFill>
                  <pic:spPr>
                    <a:xfrm>
                      <a:off x="0" y="0"/>
                      <a:ext cx="3438144" cy="156972"/>
                    </a:xfrm>
                    <a:prstGeom prst="rect">
                      <a:avLst/>
                    </a:prstGeom>
                  </pic:spPr>
                </pic:pic>
              </a:graphicData>
            </a:graphic>
          </wp:inline>
        </w:drawing>
      </w:r>
      <w:r>
        <w:rPr>
          <w:sz w:val="16"/>
        </w:rPr>
        <w:t xml:space="preserve"> </w:t>
      </w:r>
      <w:r>
        <w:t xml:space="preserve">  </w:t>
      </w:r>
    </w:p>
    <w:p w:rsidR="00603491" w:rsidRDefault="00C64D4D">
      <w:pPr>
        <w:ind w:left="74" w:right="1342"/>
      </w:pPr>
      <w:r>
        <w:t>Now put the value of B in (3.3)</w:t>
      </w:r>
      <w:r>
        <w:rPr>
          <w:vertAlign w:val="subscript"/>
        </w:rPr>
        <w:t xml:space="preserve">  </w:t>
      </w:r>
      <w:r>
        <w:t xml:space="preserve"> </w:t>
      </w:r>
    </w:p>
    <w:p w:rsidR="00603491" w:rsidRDefault="00C64D4D">
      <w:pPr>
        <w:spacing w:after="0" w:line="259" w:lineRule="auto"/>
        <w:ind w:left="67" w:right="0" w:firstLine="0"/>
        <w:jc w:val="left"/>
      </w:pPr>
      <w:r>
        <w:t xml:space="preserve">  </w:t>
      </w:r>
    </w:p>
    <w:p w:rsidR="00603491" w:rsidRDefault="00C64D4D">
      <w:pPr>
        <w:spacing w:after="172" w:line="259" w:lineRule="auto"/>
        <w:ind w:left="0" w:right="1234" w:firstLine="0"/>
        <w:jc w:val="center"/>
      </w:pPr>
      <w:r>
        <w:rPr>
          <w:noProof/>
        </w:rPr>
        <w:drawing>
          <wp:inline distT="0" distB="0" distL="0" distR="0">
            <wp:extent cx="3534156" cy="568452"/>
            <wp:effectExtent l="0" t="0" r="0" b="0"/>
            <wp:docPr id="4085" name="Picture 4085"/>
            <wp:cNvGraphicFramePr/>
            <a:graphic xmlns:a="http://schemas.openxmlformats.org/drawingml/2006/main">
              <a:graphicData uri="http://schemas.openxmlformats.org/drawingml/2006/picture">
                <pic:pic xmlns:pic="http://schemas.openxmlformats.org/drawingml/2006/picture">
                  <pic:nvPicPr>
                    <pic:cNvPr id="4085" name="Picture 4085"/>
                    <pic:cNvPicPr/>
                  </pic:nvPicPr>
                  <pic:blipFill>
                    <a:blip r:embed="rId92"/>
                    <a:stretch>
                      <a:fillRect/>
                    </a:stretch>
                  </pic:blipFill>
                  <pic:spPr>
                    <a:xfrm>
                      <a:off x="0" y="0"/>
                      <a:ext cx="3534156" cy="568452"/>
                    </a:xfrm>
                    <a:prstGeom prst="rect">
                      <a:avLst/>
                    </a:prstGeom>
                  </pic:spPr>
                </pic:pic>
              </a:graphicData>
            </a:graphic>
          </wp:inline>
        </w:drawing>
      </w:r>
      <w:r>
        <w:t xml:space="preserve">  </w:t>
      </w:r>
    </w:p>
    <w:p w:rsidR="00603491" w:rsidRDefault="00C64D4D">
      <w:pPr>
        <w:spacing w:after="309"/>
        <w:ind w:left="74" w:right="1342"/>
      </w:pPr>
      <w:r>
        <w:t xml:space="preserve">By putting the value of side slope B &amp; S=1. We get   </w:t>
      </w:r>
    </w:p>
    <w:p w:rsidR="00603491" w:rsidRDefault="00C64D4D">
      <w:pPr>
        <w:spacing w:after="245" w:line="259" w:lineRule="auto"/>
        <w:ind w:left="60" w:right="867"/>
        <w:jc w:val="left"/>
      </w:pPr>
      <w:r>
        <w:rPr>
          <w:rFonts w:ascii="Cambria Math" w:eastAsia="Cambria Math" w:hAnsi="Cambria Math" w:cs="Cambria Math"/>
        </w:rPr>
        <w:t xml:space="preserve">𝑃 = 25.59 × 𝐷                                                                                                        </w:t>
      </w:r>
      <w:r w:rsidR="001A0B52">
        <w:rPr>
          <w:rFonts w:ascii="Cambria Math" w:eastAsia="Cambria Math" w:hAnsi="Cambria Math" w:cs="Cambria Math"/>
        </w:rPr>
        <w:t xml:space="preserve"> </w:t>
      </w:r>
      <w:r>
        <w:rPr>
          <w:rFonts w:ascii="Cambria Math" w:eastAsia="Cambria Math" w:hAnsi="Cambria Math" w:cs="Cambria Math"/>
        </w:rPr>
        <w:t>(3.6)</w:t>
      </w:r>
      <w:r>
        <w:rPr>
          <w:vertAlign w:val="subscript"/>
        </w:rPr>
        <w:t xml:space="preserve">  </w:t>
      </w:r>
      <w:r>
        <w:t xml:space="preserve">  </w:t>
      </w:r>
    </w:p>
    <w:p w:rsidR="00603491" w:rsidRDefault="00C64D4D">
      <w:pPr>
        <w:spacing w:after="241"/>
        <w:ind w:left="74" w:right="1342"/>
      </w:pPr>
      <w:r>
        <w:t xml:space="preserve"> Now   </w:t>
      </w:r>
    </w:p>
    <w:p w:rsidR="00603491" w:rsidRDefault="00C64D4D">
      <w:pPr>
        <w:spacing w:after="120" w:line="259" w:lineRule="auto"/>
        <w:ind w:left="38" w:right="0" w:firstLine="0"/>
        <w:jc w:val="left"/>
      </w:pPr>
      <w:r>
        <w:rPr>
          <w:noProof/>
        </w:rPr>
        <w:drawing>
          <wp:inline distT="0" distB="0" distL="0" distR="0">
            <wp:extent cx="1644396" cy="329184"/>
            <wp:effectExtent l="0" t="0" r="0" b="0"/>
            <wp:docPr id="4087" name="Picture 4087"/>
            <wp:cNvGraphicFramePr/>
            <a:graphic xmlns:a="http://schemas.openxmlformats.org/drawingml/2006/main">
              <a:graphicData uri="http://schemas.openxmlformats.org/drawingml/2006/picture">
                <pic:pic xmlns:pic="http://schemas.openxmlformats.org/drawingml/2006/picture">
                  <pic:nvPicPr>
                    <pic:cNvPr id="4087" name="Picture 4087"/>
                    <pic:cNvPicPr/>
                  </pic:nvPicPr>
                  <pic:blipFill>
                    <a:blip r:embed="rId93"/>
                    <a:stretch>
                      <a:fillRect/>
                    </a:stretch>
                  </pic:blipFill>
                  <pic:spPr>
                    <a:xfrm>
                      <a:off x="0" y="0"/>
                      <a:ext cx="1644396" cy="329184"/>
                    </a:xfrm>
                    <a:prstGeom prst="rect">
                      <a:avLst/>
                    </a:prstGeom>
                  </pic:spPr>
                </pic:pic>
              </a:graphicData>
            </a:graphic>
          </wp:inline>
        </w:drawing>
      </w:r>
      <w:r>
        <w:t xml:space="preserve">   </w:t>
      </w:r>
    </w:p>
    <w:p w:rsidR="00603491" w:rsidRDefault="00C64D4D">
      <w:pPr>
        <w:ind w:left="74" w:right="1342"/>
      </w:pPr>
      <w:r>
        <w:t xml:space="preserve">By putting Eq. (3.4) &amp; (3.5)   </w:t>
      </w:r>
    </w:p>
    <w:p w:rsidR="00603491" w:rsidRDefault="00C64D4D">
      <w:pPr>
        <w:spacing w:after="224" w:line="259" w:lineRule="auto"/>
        <w:ind w:left="0" w:right="0" w:firstLine="0"/>
        <w:jc w:val="left"/>
      </w:pPr>
      <w:r>
        <w:rPr>
          <w:rFonts w:ascii="Calibri" w:eastAsia="Calibri" w:hAnsi="Calibri" w:cs="Calibri"/>
          <w:sz w:val="22"/>
        </w:rPr>
        <w:t xml:space="preserve">                                          </w:t>
      </w:r>
      <w:r>
        <w:rPr>
          <w:noProof/>
        </w:rPr>
        <w:drawing>
          <wp:inline distT="0" distB="0" distL="0" distR="0">
            <wp:extent cx="3505200" cy="374904"/>
            <wp:effectExtent l="0" t="0" r="0" b="0"/>
            <wp:docPr id="4089" name="Picture 4089"/>
            <wp:cNvGraphicFramePr/>
            <a:graphic xmlns:a="http://schemas.openxmlformats.org/drawingml/2006/main">
              <a:graphicData uri="http://schemas.openxmlformats.org/drawingml/2006/picture">
                <pic:pic xmlns:pic="http://schemas.openxmlformats.org/drawingml/2006/picture">
                  <pic:nvPicPr>
                    <pic:cNvPr id="4089" name="Picture 4089"/>
                    <pic:cNvPicPr/>
                  </pic:nvPicPr>
                  <pic:blipFill>
                    <a:blip r:embed="rId94"/>
                    <a:stretch>
                      <a:fillRect/>
                    </a:stretch>
                  </pic:blipFill>
                  <pic:spPr>
                    <a:xfrm>
                      <a:off x="0" y="0"/>
                      <a:ext cx="3505200" cy="374904"/>
                    </a:xfrm>
                    <a:prstGeom prst="rect">
                      <a:avLst/>
                    </a:prstGeom>
                  </pic:spPr>
                </pic:pic>
              </a:graphicData>
            </a:graphic>
          </wp:inline>
        </w:drawing>
      </w:r>
      <w:r>
        <w:t xml:space="preserve">   </w:t>
      </w:r>
    </w:p>
    <w:p w:rsidR="00603491" w:rsidRDefault="00C64D4D">
      <w:pPr>
        <w:spacing w:after="309"/>
        <w:ind w:left="74" w:right="1342"/>
      </w:pPr>
      <w:r>
        <w:t>By putting the value of ‘B’ &amp; ‘S’ in (3.7)</w:t>
      </w:r>
      <w:r>
        <w:rPr>
          <w:sz w:val="16"/>
        </w:rPr>
        <w:t xml:space="preserve"> </w:t>
      </w:r>
      <w:r>
        <w:t xml:space="preserve">  </w:t>
      </w:r>
    </w:p>
    <w:p w:rsidR="00603491" w:rsidRDefault="00C64D4D">
      <w:pPr>
        <w:spacing w:after="252" w:line="259" w:lineRule="auto"/>
        <w:ind w:left="0" w:right="636" w:firstLine="0"/>
        <w:jc w:val="center"/>
      </w:pPr>
      <w:r>
        <w:rPr>
          <w:rFonts w:ascii="Cambria Math" w:eastAsia="Cambria Math" w:hAnsi="Cambria Math" w:cs="Cambria Math"/>
        </w:rPr>
        <w:t>𝑅 = 0.889𝐷 + 0.039</w:t>
      </w:r>
      <w:r>
        <w:rPr>
          <w:vertAlign w:val="subscript"/>
        </w:rPr>
        <w:t xml:space="preserve"> </w:t>
      </w:r>
      <w:r>
        <w:t xml:space="preserve">  </w:t>
      </w:r>
    </w:p>
    <w:p w:rsidR="00603491" w:rsidRDefault="00C64D4D">
      <w:pPr>
        <w:ind w:left="74" w:right="1342"/>
      </w:pPr>
      <w:r>
        <w:t xml:space="preserve">We know that Manning Equation     </w:t>
      </w:r>
    </w:p>
    <w:p w:rsidR="00603491" w:rsidRDefault="00C64D4D">
      <w:pPr>
        <w:spacing w:after="223" w:line="259" w:lineRule="auto"/>
        <w:ind w:left="0" w:right="457" w:firstLine="0"/>
        <w:jc w:val="center"/>
      </w:pPr>
      <w:r>
        <w:rPr>
          <w:noProof/>
        </w:rPr>
        <w:drawing>
          <wp:inline distT="0" distB="0" distL="0" distR="0">
            <wp:extent cx="1740408" cy="396240"/>
            <wp:effectExtent l="0" t="0" r="0" b="0"/>
            <wp:docPr id="4091" name="Picture 4091"/>
            <wp:cNvGraphicFramePr/>
            <a:graphic xmlns:a="http://schemas.openxmlformats.org/drawingml/2006/main">
              <a:graphicData uri="http://schemas.openxmlformats.org/drawingml/2006/picture">
                <pic:pic xmlns:pic="http://schemas.openxmlformats.org/drawingml/2006/picture">
                  <pic:nvPicPr>
                    <pic:cNvPr id="4091" name="Picture 4091"/>
                    <pic:cNvPicPr/>
                  </pic:nvPicPr>
                  <pic:blipFill>
                    <a:blip r:embed="rId95"/>
                    <a:stretch>
                      <a:fillRect/>
                    </a:stretch>
                  </pic:blipFill>
                  <pic:spPr>
                    <a:xfrm>
                      <a:off x="0" y="0"/>
                      <a:ext cx="1740408" cy="396240"/>
                    </a:xfrm>
                    <a:prstGeom prst="rect">
                      <a:avLst/>
                    </a:prstGeom>
                  </pic:spPr>
                </pic:pic>
              </a:graphicData>
            </a:graphic>
          </wp:inline>
        </w:drawing>
      </w:r>
      <w:r>
        <w:t xml:space="preserve">   </w:t>
      </w:r>
    </w:p>
    <w:p w:rsidR="00603491" w:rsidRDefault="00C64D4D">
      <w:pPr>
        <w:spacing w:after="369" w:line="259" w:lineRule="auto"/>
        <w:ind w:left="60" w:right="867"/>
        <w:jc w:val="left"/>
      </w:pPr>
      <w:r>
        <w:rPr>
          <w:rFonts w:ascii="Cambria Math" w:eastAsia="Cambria Math" w:hAnsi="Cambria Math" w:cs="Cambria Math"/>
        </w:rPr>
        <w:t>𝑄 = 𝐴𝑉</w:t>
      </w:r>
      <w:r>
        <w:t xml:space="preserve">   </w:t>
      </w:r>
    </w:p>
    <w:p w:rsidR="0040225A" w:rsidRDefault="00C64D4D">
      <w:pPr>
        <w:spacing w:after="0" w:line="729" w:lineRule="auto"/>
        <w:ind w:left="50" w:right="867" w:firstLine="1356"/>
        <w:jc w:val="left"/>
      </w:pPr>
      <w:r>
        <w:rPr>
          <w:rFonts w:ascii="Cambria Math" w:eastAsia="Cambria Math" w:hAnsi="Cambria Math" w:cs="Cambria Math"/>
        </w:rPr>
        <w:t>8500 = [(22.77 × 𝐷 + 1) × 𝐷] [0.889 × 𝐷 + 0.039] [0.000149</w:t>
      </w:r>
      <w:r>
        <w:rPr>
          <w:rFonts w:ascii="Cambria Math" w:eastAsia="Cambria Math" w:hAnsi="Cambria Math" w:cs="Cambria Math"/>
          <w:vertAlign w:val="superscript"/>
        </w:rPr>
        <w:t>0.5</w:t>
      </w:r>
      <w:r>
        <w:rPr>
          <w:rFonts w:ascii="Cambria Math" w:eastAsia="Cambria Math" w:hAnsi="Cambria Math" w:cs="Cambria Math"/>
        </w:rPr>
        <w:t>]                   (3.8)</w:t>
      </w:r>
      <w:r>
        <w:t xml:space="preserve">   </w:t>
      </w:r>
    </w:p>
    <w:p w:rsidR="00603491" w:rsidRDefault="00C64D4D" w:rsidP="0040225A">
      <w:pPr>
        <w:spacing w:after="0" w:line="729" w:lineRule="auto"/>
        <w:ind w:left="0" w:right="867" w:firstLine="0"/>
        <w:jc w:val="left"/>
      </w:pPr>
      <w:r>
        <w:lastRenderedPageBreak/>
        <w:t xml:space="preserve">By solving (3.8). We get   </w:t>
      </w:r>
    </w:p>
    <w:p w:rsidR="00603491" w:rsidRDefault="00C64D4D">
      <w:pPr>
        <w:spacing w:after="265" w:line="259" w:lineRule="auto"/>
        <w:ind w:left="0" w:right="0" w:firstLine="0"/>
        <w:jc w:val="left"/>
      </w:pPr>
      <w:r>
        <w:rPr>
          <w:noProof/>
        </w:rPr>
        <w:drawing>
          <wp:inline distT="0" distB="0" distL="0" distR="0">
            <wp:extent cx="1272540" cy="146304"/>
            <wp:effectExtent l="0" t="0" r="0" b="0"/>
            <wp:docPr id="4093" name="Picture 4093"/>
            <wp:cNvGraphicFramePr/>
            <a:graphic xmlns:a="http://schemas.openxmlformats.org/drawingml/2006/main">
              <a:graphicData uri="http://schemas.openxmlformats.org/drawingml/2006/picture">
                <pic:pic xmlns:pic="http://schemas.openxmlformats.org/drawingml/2006/picture">
                  <pic:nvPicPr>
                    <pic:cNvPr id="4093" name="Picture 4093"/>
                    <pic:cNvPicPr/>
                  </pic:nvPicPr>
                  <pic:blipFill>
                    <a:blip r:embed="rId96"/>
                    <a:stretch>
                      <a:fillRect/>
                    </a:stretch>
                  </pic:blipFill>
                  <pic:spPr>
                    <a:xfrm>
                      <a:off x="0" y="0"/>
                      <a:ext cx="1272540" cy="146304"/>
                    </a:xfrm>
                    <a:prstGeom prst="rect">
                      <a:avLst/>
                    </a:prstGeom>
                  </pic:spPr>
                </pic:pic>
              </a:graphicData>
            </a:graphic>
          </wp:inline>
        </w:drawing>
      </w:r>
      <w:r>
        <w:t xml:space="preserve">   </w:t>
      </w:r>
    </w:p>
    <w:p w:rsidR="00603491" w:rsidRDefault="00C64D4D">
      <w:pPr>
        <w:spacing w:after="248"/>
        <w:ind w:left="74" w:right="1342"/>
      </w:pPr>
      <w:r>
        <w:t>Putting value of D in (3.2)</w:t>
      </w:r>
      <w:r>
        <w:rPr>
          <w:vertAlign w:val="subscript"/>
        </w:rPr>
        <w:t xml:space="preserve"> </w:t>
      </w:r>
      <w:r>
        <w:t xml:space="preserve">  </w:t>
      </w:r>
    </w:p>
    <w:p w:rsidR="00603491" w:rsidRDefault="00C64D4D">
      <w:pPr>
        <w:spacing w:after="246" w:line="259" w:lineRule="auto"/>
        <w:ind w:left="0" w:right="0" w:firstLine="0"/>
        <w:jc w:val="left"/>
      </w:pPr>
      <w:r>
        <w:rPr>
          <w:noProof/>
        </w:rPr>
        <w:drawing>
          <wp:inline distT="0" distB="0" distL="0" distR="0">
            <wp:extent cx="1434084" cy="146304"/>
            <wp:effectExtent l="0" t="0" r="0" b="0"/>
            <wp:docPr id="4095" name="Picture 4095"/>
            <wp:cNvGraphicFramePr/>
            <a:graphic xmlns:a="http://schemas.openxmlformats.org/drawingml/2006/main">
              <a:graphicData uri="http://schemas.openxmlformats.org/drawingml/2006/picture">
                <pic:pic xmlns:pic="http://schemas.openxmlformats.org/drawingml/2006/picture">
                  <pic:nvPicPr>
                    <pic:cNvPr id="4095" name="Picture 4095"/>
                    <pic:cNvPicPr/>
                  </pic:nvPicPr>
                  <pic:blipFill>
                    <a:blip r:embed="rId97"/>
                    <a:stretch>
                      <a:fillRect/>
                    </a:stretch>
                  </pic:blipFill>
                  <pic:spPr>
                    <a:xfrm>
                      <a:off x="0" y="0"/>
                      <a:ext cx="1434084" cy="146304"/>
                    </a:xfrm>
                    <a:prstGeom prst="rect">
                      <a:avLst/>
                    </a:prstGeom>
                  </pic:spPr>
                </pic:pic>
              </a:graphicData>
            </a:graphic>
          </wp:inline>
        </w:drawing>
      </w:r>
      <w:r>
        <w:t xml:space="preserve">   </w:t>
      </w:r>
    </w:p>
    <w:p w:rsidR="00603491" w:rsidRDefault="00C64D4D">
      <w:pPr>
        <w:spacing w:after="374" w:line="259" w:lineRule="auto"/>
        <w:ind w:left="65" w:right="0" w:firstLine="0"/>
        <w:jc w:val="left"/>
      </w:pPr>
      <w:r>
        <w:t xml:space="preserve"> </w:t>
      </w:r>
    </w:p>
    <w:p w:rsidR="00603491" w:rsidRDefault="00C64D4D">
      <w:pPr>
        <w:spacing w:after="0" w:line="259" w:lineRule="auto"/>
        <w:ind w:left="65" w:right="0" w:firstLine="0"/>
        <w:jc w:val="left"/>
      </w:pPr>
      <w:r>
        <w:t xml:space="preserve"> </w:t>
      </w:r>
    </w:p>
    <w:p w:rsidR="00603491" w:rsidRDefault="00C64D4D">
      <w:pPr>
        <w:spacing w:after="364"/>
        <w:ind w:left="74" w:right="1342"/>
      </w:pPr>
      <w:r>
        <w:t xml:space="preserve">By using the value of B &amp; D </w:t>
      </w:r>
    </w:p>
    <w:p w:rsidR="00603491" w:rsidRDefault="00C64D4D">
      <w:pPr>
        <w:spacing w:after="359"/>
        <w:ind w:left="74" w:right="1342"/>
      </w:pPr>
      <w:r>
        <w:t xml:space="preserve">We get different parameters.   </w:t>
      </w:r>
    </w:p>
    <w:p w:rsidR="00603491" w:rsidRDefault="00C64D4D">
      <w:pPr>
        <w:spacing w:after="163" w:line="259" w:lineRule="auto"/>
        <w:ind w:left="98" w:right="0" w:firstLine="0"/>
        <w:jc w:val="left"/>
      </w:pPr>
      <w:r>
        <w:rPr>
          <w:noProof/>
        </w:rPr>
        <w:drawing>
          <wp:inline distT="0" distB="0" distL="0" distR="0">
            <wp:extent cx="2543556" cy="752856"/>
            <wp:effectExtent l="0" t="0" r="0" b="0"/>
            <wp:docPr id="4201" name="Picture 4201"/>
            <wp:cNvGraphicFramePr/>
            <a:graphic xmlns:a="http://schemas.openxmlformats.org/drawingml/2006/main">
              <a:graphicData uri="http://schemas.openxmlformats.org/drawingml/2006/picture">
                <pic:pic xmlns:pic="http://schemas.openxmlformats.org/drawingml/2006/picture">
                  <pic:nvPicPr>
                    <pic:cNvPr id="4201" name="Picture 4201"/>
                    <pic:cNvPicPr/>
                  </pic:nvPicPr>
                  <pic:blipFill>
                    <a:blip r:embed="rId98"/>
                    <a:stretch>
                      <a:fillRect/>
                    </a:stretch>
                  </pic:blipFill>
                  <pic:spPr>
                    <a:xfrm>
                      <a:off x="0" y="0"/>
                      <a:ext cx="2543556" cy="752856"/>
                    </a:xfrm>
                    <a:prstGeom prst="rect">
                      <a:avLst/>
                    </a:prstGeom>
                  </pic:spPr>
                </pic:pic>
              </a:graphicData>
            </a:graphic>
          </wp:inline>
        </w:drawing>
      </w:r>
      <w:r>
        <w:t xml:space="preserve">   </w:t>
      </w:r>
    </w:p>
    <w:p w:rsidR="00603491" w:rsidRDefault="00C64D4D">
      <w:pPr>
        <w:spacing w:after="310" w:line="259" w:lineRule="auto"/>
        <w:ind w:left="0" w:right="0" w:firstLine="0"/>
        <w:jc w:val="left"/>
      </w:pPr>
      <w:r>
        <w:rPr>
          <w:noProof/>
        </w:rPr>
        <w:drawing>
          <wp:inline distT="0" distB="0" distL="0" distR="0">
            <wp:extent cx="2374392" cy="146304"/>
            <wp:effectExtent l="0" t="0" r="0" b="0"/>
            <wp:docPr id="4203" name="Picture 4203"/>
            <wp:cNvGraphicFramePr/>
            <a:graphic xmlns:a="http://schemas.openxmlformats.org/drawingml/2006/main">
              <a:graphicData uri="http://schemas.openxmlformats.org/drawingml/2006/picture">
                <pic:pic xmlns:pic="http://schemas.openxmlformats.org/drawingml/2006/picture">
                  <pic:nvPicPr>
                    <pic:cNvPr id="4203" name="Picture 4203"/>
                    <pic:cNvPicPr/>
                  </pic:nvPicPr>
                  <pic:blipFill>
                    <a:blip r:embed="rId99"/>
                    <a:stretch>
                      <a:fillRect/>
                    </a:stretch>
                  </pic:blipFill>
                  <pic:spPr>
                    <a:xfrm>
                      <a:off x="0" y="0"/>
                      <a:ext cx="2374392" cy="146304"/>
                    </a:xfrm>
                    <a:prstGeom prst="rect">
                      <a:avLst/>
                    </a:prstGeom>
                  </pic:spPr>
                </pic:pic>
              </a:graphicData>
            </a:graphic>
          </wp:inline>
        </w:drawing>
      </w:r>
      <w:r>
        <w:t xml:space="preserve">   </w:t>
      </w:r>
    </w:p>
    <w:p w:rsidR="00603491" w:rsidRDefault="00C64D4D">
      <w:pPr>
        <w:spacing w:after="291" w:line="259" w:lineRule="auto"/>
        <w:ind w:left="60" w:right="867"/>
        <w:jc w:val="left"/>
      </w:pPr>
      <w:r>
        <w:rPr>
          <w:rFonts w:ascii="Cambria Math" w:eastAsia="Cambria Math" w:hAnsi="Cambria Math" w:cs="Cambria Math"/>
        </w:rPr>
        <w:t xml:space="preserve">𝑃𝑒𝑟𝑖𝑚𝑒𝑡𝑒𝑟 = 255.9 </w:t>
      </w:r>
      <w:r>
        <w:rPr>
          <w:noProof/>
        </w:rPr>
        <w:drawing>
          <wp:inline distT="0" distB="0" distL="0" distR="0">
            <wp:extent cx="754380" cy="146304"/>
            <wp:effectExtent l="0" t="0" r="0" b="0"/>
            <wp:docPr id="4205" name="Picture 4205"/>
            <wp:cNvGraphicFramePr/>
            <a:graphic xmlns:a="http://schemas.openxmlformats.org/drawingml/2006/main">
              <a:graphicData uri="http://schemas.openxmlformats.org/drawingml/2006/picture">
                <pic:pic xmlns:pic="http://schemas.openxmlformats.org/drawingml/2006/picture">
                  <pic:nvPicPr>
                    <pic:cNvPr id="4205" name="Picture 4205"/>
                    <pic:cNvPicPr/>
                  </pic:nvPicPr>
                  <pic:blipFill>
                    <a:blip r:embed="rId100"/>
                    <a:stretch>
                      <a:fillRect/>
                    </a:stretch>
                  </pic:blipFill>
                  <pic:spPr>
                    <a:xfrm>
                      <a:off x="0" y="0"/>
                      <a:ext cx="754380" cy="146304"/>
                    </a:xfrm>
                    <a:prstGeom prst="rect">
                      <a:avLst/>
                    </a:prstGeom>
                  </pic:spPr>
                </pic:pic>
              </a:graphicData>
            </a:graphic>
          </wp:inline>
        </w:drawing>
      </w:r>
      <w:r>
        <w:t xml:space="preserve">   </w:t>
      </w:r>
    </w:p>
    <w:p w:rsidR="00603491" w:rsidRDefault="00C64D4D">
      <w:pPr>
        <w:spacing w:after="0" w:line="259" w:lineRule="auto"/>
        <w:ind w:left="60" w:right="867"/>
        <w:jc w:val="left"/>
      </w:pPr>
      <w:r>
        <w:rPr>
          <w:rFonts w:ascii="Cambria Math" w:eastAsia="Cambria Math" w:hAnsi="Cambria Math" w:cs="Cambria Math"/>
        </w:rPr>
        <w:t>𝐴𝑟𝑒𝑎 = 2287 𝑓𝑡</w:t>
      </w:r>
      <w:r>
        <w:rPr>
          <w:rFonts w:ascii="Cambria Math" w:eastAsia="Cambria Math" w:hAnsi="Cambria Math" w:cs="Cambria Math"/>
          <w:vertAlign w:val="superscript"/>
        </w:rPr>
        <w:t>2</w:t>
      </w:r>
      <w:r>
        <w:rPr>
          <w:vertAlign w:val="superscript"/>
        </w:rPr>
        <w:t xml:space="preserve"> </w:t>
      </w:r>
      <w:r>
        <w:t xml:space="preserve">  </w:t>
      </w:r>
    </w:p>
    <w:p w:rsidR="00603491" w:rsidRDefault="00C64D4D">
      <w:pPr>
        <w:spacing w:after="26" w:line="259" w:lineRule="auto"/>
        <w:ind w:left="50" w:right="0" w:firstLine="0"/>
        <w:jc w:val="left"/>
      </w:pPr>
      <w:r>
        <w:t xml:space="preserve"> </w:t>
      </w:r>
    </w:p>
    <w:p w:rsidR="00603491" w:rsidRDefault="00C64D4D">
      <w:pPr>
        <w:spacing w:after="220" w:line="259" w:lineRule="auto"/>
        <w:ind w:left="74" w:right="0"/>
        <w:jc w:val="left"/>
      </w:pPr>
      <w:r>
        <w:rPr>
          <w:b/>
          <w:sz w:val="28"/>
        </w:rPr>
        <w:t xml:space="preserve">3.8 HYDRAULIC MODELLING OF HYDRAULIC STRUCTURES   </w:t>
      </w:r>
    </w:p>
    <w:p w:rsidR="00603491" w:rsidRDefault="00C64D4D">
      <w:pPr>
        <w:spacing w:after="130" w:line="360" w:lineRule="auto"/>
        <w:ind w:left="74" w:right="630"/>
      </w:pPr>
      <w:r>
        <w:t>Hydraulic modelling of different hydraulic structures of UJC including bridges were carried out by HECRAS software. After modelling it was found that hydraulic structures safely pass the increased discharge 14850 ft</w:t>
      </w:r>
      <w:r>
        <w:rPr>
          <w:vertAlign w:val="superscript"/>
        </w:rPr>
        <w:t>3</w:t>
      </w:r>
      <w:r>
        <w:t>/sec and the foundation of the hydraulic structures including bridges were checked and found safe for surface and sub-surface flow. Some of the bridges were only required raising of deck slab for remodelling of UJC. Hydraulic modelling of one of the bridges of UJC was shown below. For the modelling of bridge through HEC-RAS software some structural detail was assumed including bridge length, bridge width, No. of piers, Piers width and Piers height was equal to 250</w:t>
      </w:r>
      <w:r w:rsidR="00F020A6">
        <w:t xml:space="preserve"> ft.</w:t>
      </w:r>
      <w:r>
        <w:t xml:space="preserve"> , 50</w:t>
      </w:r>
      <w:r w:rsidR="00F020A6">
        <w:t xml:space="preserve"> ft.</w:t>
      </w:r>
      <w:r>
        <w:t>, 6</w:t>
      </w:r>
      <w:r w:rsidR="00F020A6">
        <w:t xml:space="preserve"> ft.</w:t>
      </w:r>
      <w:r>
        <w:t>, 3</w:t>
      </w:r>
      <w:r w:rsidR="00F020A6">
        <w:t xml:space="preserve"> ft.</w:t>
      </w:r>
      <w:r>
        <w:t xml:space="preserve"> and 12</w:t>
      </w:r>
      <w:r w:rsidR="00F020A6">
        <w:t xml:space="preserve"> ft.</w:t>
      </w:r>
      <w:r>
        <w:t xml:space="preserve"> respectively. With the help of modelling of bridge through HEC-RAS software water surface profile was obtained. Water surface profile of bridge at different discharges. (3000, 6000, 9000, 12000, 14850 ft</w:t>
      </w:r>
      <w:r>
        <w:rPr>
          <w:vertAlign w:val="superscript"/>
        </w:rPr>
        <w:t>3</w:t>
      </w:r>
      <w:r>
        <w:t xml:space="preserve">/sec).   </w:t>
      </w:r>
    </w:p>
    <w:p w:rsidR="00603491" w:rsidRDefault="00C64D4D">
      <w:pPr>
        <w:spacing w:after="132" w:line="365" w:lineRule="auto"/>
        <w:ind w:left="74" w:right="636"/>
      </w:pPr>
      <w:r>
        <w:lastRenderedPageBreak/>
        <w:t>This water surface profile shows the water levels at different value of discharges. The top layer expressed the water level that was 12.75</w:t>
      </w:r>
      <w:r w:rsidR="000B7AF1">
        <w:t xml:space="preserve"> ft.</w:t>
      </w:r>
      <w:r>
        <w:t xml:space="preserve"> at a discharge of 14850 ft</w:t>
      </w:r>
      <w:r>
        <w:rPr>
          <w:vertAlign w:val="superscript"/>
        </w:rPr>
        <w:t>3</w:t>
      </w:r>
      <w:r>
        <w:t>/sec. At a proposed width to depth Ratio Bridge can safely pass the discharge of 14850 ft</w:t>
      </w:r>
      <w:r>
        <w:rPr>
          <w:vertAlign w:val="superscript"/>
        </w:rPr>
        <w:t>3</w:t>
      </w:r>
      <w:r>
        <w:t xml:space="preserve">/sec.  </w:t>
      </w:r>
    </w:p>
    <w:p w:rsidR="00603491" w:rsidRDefault="00C64D4D">
      <w:pPr>
        <w:spacing w:after="0" w:line="259" w:lineRule="auto"/>
        <w:ind w:left="50" w:right="0" w:firstLine="0"/>
        <w:jc w:val="left"/>
      </w:pPr>
      <w:r>
        <w:t xml:space="preserve"> </w:t>
      </w:r>
    </w:p>
    <w:p w:rsidR="00603491" w:rsidRDefault="00C64D4D">
      <w:pPr>
        <w:spacing w:after="134" w:line="259" w:lineRule="auto"/>
        <w:ind w:left="0" w:right="0" w:firstLine="0"/>
        <w:jc w:val="left"/>
      </w:pPr>
      <w:r>
        <w:t xml:space="preserve"> </w:t>
      </w:r>
    </w:p>
    <w:p w:rsidR="00603491" w:rsidRDefault="00C64D4D">
      <w:pPr>
        <w:spacing w:after="88" w:line="259" w:lineRule="auto"/>
        <w:ind w:left="0" w:right="0" w:firstLine="0"/>
        <w:jc w:val="left"/>
      </w:pPr>
      <w:r>
        <w:rPr>
          <w:b/>
          <w:sz w:val="28"/>
        </w:rPr>
        <w:t xml:space="preserve"> </w:t>
      </w:r>
    </w:p>
    <w:p w:rsidR="00603491" w:rsidRDefault="00C64D4D">
      <w:pPr>
        <w:spacing w:after="88" w:line="259" w:lineRule="auto"/>
        <w:ind w:left="0" w:right="0" w:firstLine="0"/>
        <w:jc w:val="left"/>
      </w:pPr>
      <w:r>
        <w:rPr>
          <w:b/>
          <w:sz w:val="28"/>
        </w:rPr>
        <w:t xml:space="preserve"> </w:t>
      </w:r>
    </w:p>
    <w:p w:rsidR="00603491" w:rsidRDefault="00C64D4D">
      <w:pPr>
        <w:spacing w:after="88" w:line="259" w:lineRule="auto"/>
        <w:ind w:left="0" w:right="0" w:firstLine="0"/>
        <w:jc w:val="left"/>
      </w:pPr>
      <w:r>
        <w:rPr>
          <w:b/>
          <w:sz w:val="28"/>
        </w:rPr>
        <w:t xml:space="preserve"> </w:t>
      </w:r>
    </w:p>
    <w:p w:rsidR="00603491" w:rsidRDefault="00C64D4D">
      <w:pPr>
        <w:spacing w:after="0" w:line="259" w:lineRule="auto"/>
        <w:ind w:left="0" w:right="0" w:firstLine="0"/>
        <w:jc w:val="left"/>
      </w:pPr>
      <w:r>
        <w:rPr>
          <w:b/>
          <w:sz w:val="28"/>
        </w:rPr>
        <w:t xml:space="preserve"> </w:t>
      </w:r>
    </w:p>
    <w:p w:rsidR="00603491" w:rsidRDefault="00C64D4D">
      <w:pPr>
        <w:pStyle w:val="Heading2"/>
        <w:spacing w:after="83"/>
        <w:ind w:left="10"/>
      </w:pPr>
      <w:r w:rsidRPr="00376CED">
        <w:t xml:space="preserve">4.8.1 STRUCTURAL DETAIL FOR HYDRAULIC MODELLING OF BRIDGE  </w:t>
      </w:r>
    </w:p>
    <w:p w:rsidR="00603491" w:rsidRDefault="00C64D4D">
      <w:pPr>
        <w:spacing w:after="52" w:line="259" w:lineRule="auto"/>
        <w:ind w:left="0" w:right="0" w:firstLine="0"/>
        <w:jc w:val="left"/>
      </w:pPr>
      <w:r>
        <w:rPr>
          <w:sz w:val="28"/>
        </w:rPr>
        <w:t xml:space="preserve"> </w:t>
      </w:r>
    </w:p>
    <w:p w:rsidR="00603491" w:rsidRDefault="00C64D4D">
      <w:pPr>
        <w:spacing w:line="321" w:lineRule="auto"/>
        <w:ind w:left="74" w:right="602"/>
      </w:pPr>
      <w:r>
        <w:t xml:space="preserve">Table 12 shows the structural detail of the bridge for modelling on HEC-RAS. Figure 26 shows the bridge cross section of UJC. </w:t>
      </w:r>
      <w:r>
        <w:rPr>
          <w:b/>
        </w:rPr>
        <w:t xml:space="preserve"> </w:t>
      </w:r>
      <w:r>
        <w:t xml:space="preserve">   </w:t>
      </w:r>
    </w:p>
    <w:p w:rsidR="00603491" w:rsidRDefault="00C64D4D">
      <w:pPr>
        <w:pStyle w:val="Heading1"/>
        <w:spacing w:after="0"/>
        <w:ind w:left="10" w:right="618"/>
        <w:jc w:val="center"/>
      </w:pPr>
      <w:bookmarkStart w:id="4" w:name="_Toc523160714"/>
      <w:r>
        <w:t>Table 5: Structural detail of bridge</w:t>
      </w:r>
      <w:bookmarkEnd w:id="4"/>
      <w:r>
        <w:t xml:space="preserve">   </w:t>
      </w:r>
    </w:p>
    <w:p w:rsidR="00603491" w:rsidRDefault="00C64D4D">
      <w:pPr>
        <w:spacing w:after="0" w:line="259" w:lineRule="auto"/>
        <w:ind w:left="67" w:right="0" w:firstLine="0"/>
        <w:jc w:val="left"/>
      </w:pPr>
      <w:r>
        <w:t xml:space="preserve">  </w:t>
      </w:r>
    </w:p>
    <w:p w:rsidR="00603491" w:rsidRDefault="00C64D4D">
      <w:pPr>
        <w:spacing w:after="6" w:line="259" w:lineRule="auto"/>
        <w:ind w:left="87" w:right="0" w:firstLine="0"/>
        <w:jc w:val="left"/>
      </w:pPr>
      <w:r>
        <w:rPr>
          <w:noProof/>
        </w:rPr>
        <w:drawing>
          <wp:inline distT="0" distB="0" distL="0" distR="0">
            <wp:extent cx="6022849" cy="2383536"/>
            <wp:effectExtent l="0" t="0" r="0" b="0"/>
            <wp:docPr id="37970" name="Picture 37970"/>
            <wp:cNvGraphicFramePr/>
            <a:graphic xmlns:a="http://schemas.openxmlformats.org/drawingml/2006/main">
              <a:graphicData uri="http://schemas.openxmlformats.org/drawingml/2006/picture">
                <pic:pic xmlns:pic="http://schemas.openxmlformats.org/drawingml/2006/picture">
                  <pic:nvPicPr>
                    <pic:cNvPr id="37970" name="Picture 37970"/>
                    <pic:cNvPicPr/>
                  </pic:nvPicPr>
                  <pic:blipFill>
                    <a:blip r:embed="rId101"/>
                    <a:stretch>
                      <a:fillRect/>
                    </a:stretch>
                  </pic:blipFill>
                  <pic:spPr>
                    <a:xfrm>
                      <a:off x="0" y="0"/>
                      <a:ext cx="6022849" cy="2383536"/>
                    </a:xfrm>
                    <a:prstGeom prst="rect">
                      <a:avLst/>
                    </a:prstGeom>
                  </pic:spPr>
                </pic:pic>
              </a:graphicData>
            </a:graphic>
          </wp:inline>
        </w:drawing>
      </w:r>
    </w:p>
    <w:p w:rsidR="00603491" w:rsidRDefault="00C64D4D">
      <w:pPr>
        <w:spacing w:after="21" w:line="259" w:lineRule="auto"/>
        <w:ind w:left="79" w:right="0" w:firstLine="0"/>
        <w:jc w:val="left"/>
      </w:pPr>
      <w:r>
        <w:t xml:space="preserve">  </w:t>
      </w:r>
    </w:p>
    <w:p w:rsidR="00603491" w:rsidRDefault="00C64D4D">
      <w:pPr>
        <w:spacing w:after="19" w:line="259" w:lineRule="auto"/>
        <w:ind w:left="79" w:right="0" w:firstLine="0"/>
        <w:jc w:val="left"/>
      </w:pPr>
      <w:r>
        <w:t xml:space="preserve">  </w:t>
      </w:r>
    </w:p>
    <w:p w:rsidR="00603491" w:rsidRDefault="00C64D4D">
      <w:pPr>
        <w:spacing w:after="0" w:line="259" w:lineRule="auto"/>
        <w:ind w:left="79" w:right="0" w:firstLine="0"/>
        <w:jc w:val="left"/>
      </w:pPr>
      <w:r>
        <w:t xml:space="preserve">   </w:t>
      </w:r>
    </w:p>
    <w:p w:rsidR="00603491" w:rsidRDefault="00C64D4D">
      <w:pPr>
        <w:spacing w:after="110" w:line="259" w:lineRule="auto"/>
        <w:ind w:left="0" w:right="2340" w:firstLine="0"/>
        <w:jc w:val="right"/>
      </w:pPr>
      <w:r>
        <w:rPr>
          <w:noProof/>
        </w:rPr>
        <w:lastRenderedPageBreak/>
        <w:drawing>
          <wp:inline distT="0" distB="0" distL="0" distR="0">
            <wp:extent cx="4314444" cy="3256788"/>
            <wp:effectExtent l="0" t="0" r="0" b="0"/>
            <wp:docPr id="4408" name="Picture 4408"/>
            <wp:cNvGraphicFramePr/>
            <a:graphic xmlns:a="http://schemas.openxmlformats.org/drawingml/2006/main">
              <a:graphicData uri="http://schemas.openxmlformats.org/drawingml/2006/picture">
                <pic:pic xmlns:pic="http://schemas.openxmlformats.org/drawingml/2006/picture">
                  <pic:nvPicPr>
                    <pic:cNvPr id="4408" name="Picture 4408"/>
                    <pic:cNvPicPr/>
                  </pic:nvPicPr>
                  <pic:blipFill>
                    <a:blip r:embed="rId102"/>
                    <a:stretch>
                      <a:fillRect/>
                    </a:stretch>
                  </pic:blipFill>
                  <pic:spPr>
                    <a:xfrm>
                      <a:off x="0" y="0"/>
                      <a:ext cx="4314444" cy="3256788"/>
                    </a:xfrm>
                    <a:prstGeom prst="rect">
                      <a:avLst/>
                    </a:prstGeom>
                  </pic:spPr>
                </pic:pic>
              </a:graphicData>
            </a:graphic>
          </wp:inline>
        </w:drawing>
      </w:r>
      <w:r>
        <w:rPr>
          <w:b/>
        </w:rPr>
        <w:t xml:space="preserve">  </w:t>
      </w:r>
      <w:r>
        <w:t xml:space="preserve"> </w:t>
      </w:r>
    </w:p>
    <w:p w:rsidR="00603491" w:rsidRDefault="003E01B8">
      <w:pPr>
        <w:spacing w:after="271" w:line="259" w:lineRule="auto"/>
        <w:ind w:left="1930" w:right="900"/>
        <w:jc w:val="left"/>
      </w:pPr>
      <w:r>
        <w:rPr>
          <w:b/>
        </w:rPr>
        <w:t xml:space="preserve">            Fig. 12</w:t>
      </w:r>
      <w:r w:rsidR="00C64D4D">
        <w:rPr>
          <w:b/>
        </w:rPr>
        <w:t xml:space="preserve">: Bridge Cross section of UJC </w:t>
      </w:r>
      <w:r w:rsidR="00C64D4D">
        <w:t xml:space="preserve"> </w:t>
      </w:r>
    </w:p>
    <w:p w:rsidR="00376CED" w:rsidRDefault="00C64D4D">
      <w:pPr>
        <w:spacing w:after="0" w:line="265" w:lineRule="auto"/>
        <w:ind w:left="10" w:right="566"/>
        <w:jc w:val="center"/>
        <w:rPr>
          <w:b/>
          <w:sz w:val="36"/>
        </w:rPr>
      </w:pPr>
      <w:r>
        <w:rPr>
          <w:b/>
          <w:sz w:val="36"/>
        </w:rPr>
        <w:t xml:space="preserve">CHAPTER V </w:t>
      </w:r>
    </w:p>
    <w:p w:rsidR="00603491" w:rsidRDefault="00C64D4D">
      <w:pPr>
        <w:spacing w:after="0" w:line="265" w:lineRule="auto"/>
        <w:ind w:left="10" w:right="566"/>
        <w:jc w:val="center"/>
      </w:pPr>
      <w:r>
        <w:rPr>
          <w:b/>
          <w:sz w:val="36"/>
        </w:rPr>
        <w:t xml:space="preserve">RESULTS AND </w:t>
      </w:r>
      <w:r w:rsidR="000B7AF1">
        <w:rPr>
          <w:b/>
          <w:sz w:val="36"/>
        </w:rPr>
        <w:t>DISCUSSION</w:t>
      </w:r>
      <w:r>
        <w:rPr>
          <w:b/>
          <w:sz w:val="36"/>
        </w:rPr>
        <w:t xml:space="preserve"> </w:t>
      </w:r>
    </w:p>
    <w:p w:rsidR="00603491" w:rsidRDefault="00C64D4D">
      <w:pPr>
        <w:spacing w:after="0" w:line="259" w:lineRule="auto"/>
        <w:ind w:left="50" w:right="0" w:firstLine="0"/>
        <w:jc w:val="left"/>
      </w:pPr>
      <w:r>
        <w:rPr>
          <w:b/>
          <w:sz w:val="36"/>
        </w:rPr>
        <w:t xml:space="preserve"> </w:t>
      </w:r>
    </w:p>
    <w:p w:rsidR="00603491" w:rsidRDefault="00C64D4D">
      <w:pPr>
        <w:spacing w:after="26" w:line="259" w:lineRule="auto"/>
        <w:ind w:left="50" w:right="0" w:firstLine="0"/>
        <w:jc w:val="left"/>
      </w:pPr>
      <w:r>
        <w:t xml:space="preserve"> </w:t>
      </w:r>
    </w:p>
    <w:p w:rsidR="00603491" w:rsidRDefault="00C64D4D">
      <w:pPr>
        <w:spacing w:after="220" w:line="259" w:lineRule="auto"/>
        <w:ind w:left="74" w:right="0"/>
        <w:jc w:val="left"/>
      </w:pPr>
      <w:r>
        <w:rPr>
          <w:b/>
          <w:sz w:val="28"/>
        </w:rPr>
        <w:t xml:space="preserve">5.1 MODELLING ON HEC-RAS OF EXISTING </w:t>
      </w:r>
      <w:r w:rsidR="000B7AF1">
        <w:rPr>
          <w:b/>
          <w:sz w:val="28"/>
        </w:rPr>
        <w:t>DESIGN</w:t>
      </w:r>
      <w:r>
        <w:rPr>
          <w:b/>
          <w:sz w:val="28"/>
        </w:rPr>
        <w:t xml:space="preserve"> PARAMETER  </w:t>
      </w:r>
      <w:r>
        <w:rPr>
          <w:sz w:val="28"/>
        </w:rPr>
        <w:t xml:space="preserve"> </w:t>
      </w:r>
    </w:p>
    <w:p w:rsidR="00603491" w:rsidRDefault="00C64D4D">
      <w:pPr>
        <w:ind w:left="74" w:right="1342"/>
      </w:pPr>
      <w:r>
        <w:t xml:space="preserve">Table 2 shows existing design parameters of UJC.   </w:t>
      </w:r>
    </w:p>
    <w:p w:rsidR="00603491" w:rsidRDefault="00C64D4D">
      <w:pPr>
        <w:pStyle w:val="Heading1"/>
        <w:spacing w:after="0"/>
        <w:ind w:left="10" w:right="619"/>
        <w:jc w:val="center"/>
      </w:pPr>
      <w:bookmarkStart w:id="5" w:name="_Toc523160715"/>
      <w:r>
        <w:t>Table 6: Existing Design Parameters</w:t>
      </w:r>
      <w:bookmarkEnd w:id="5"/>
      <w:r>
        <w:t xml:space="preserve">   </w:t>
      </w:r>
    </w:p>
    <w:p w:rsidR="00603491" w:rsidRDefault="00C64D4D">
      <w:pPr>
        <w:spacing w:after="0" w:line="259" w:lineRule="auto"/>
        <w:ind w:left="67" w:right="0" w:firstLine="0"/>
        <w:jc w:val="left"/>
      </w:pPr>
      <w:r>
        <w:t xml:space="preserve">  </w:t>
      </w:r>
    </w:p>
    <w:tbl>
      <w:tblPr>
        <w:tblStyle w:val="TableGrid"/>
        <w:tblW w:w="8123" w:type="dxa"/>
        <w:tblInd w:w="713" w:type="dxa"/>
        <w:tblCellMar>
          <w:top w:w="9" w:type="dxa"/>
          <w:left w:w="106" w:type="dxa"/>
          <w:right w:w="46" w:type="dxa"/>
        </w:tblCellMar>
        <w:tblLook w:val="04A0" w:firstRow="1" w:lastRow="0" w:firstColumn="1" w:lastColumn="0" w:noHBand="0" w:noVBand="1"/>
      </w:tblPr>
      <w:tblGrid>
        <w:gridCol w:w="1322"/>
        <w:gridCol w:w="1325"/>
        <w:gridCol w:w="1325"/>
        <w:gridCol w:w="1325"/>
        <w:gridCol w:w="1498"/>
        <w:gridCol w:w="1328"/>
      </w:tblGrid>
      <w:tr w:rsidR="00603491">
        <w:trPr>
          <w:trHeight w:val="886"/>
        </w:trPr>
        <w:tc>
          <w:tcPr>
            <w:tcW w:w="1322" w:type="dxa"/>
            <w:tcBorders>
              <w:top w:val="single" w:sz="4" w:space="0" w:color="000000"/>
              <w:left w:val="single" w:sz="4" w:space="0" w:color="000000"/>
              <w:bottom w:val="single" w:sz="4" w:space="0" w:color="000000"/>
              <w:right w:val="single" w:sz="4" w:space="0" w:color="000000"/>
            </w:tcBorders>
          </w:tcPr>
          <w:p w:rsidR="00603491" w:rsidRDefault="00C64D4D">
            <w:pPr>
              <w:spacing w:after="110" w:line="259" w:lineRule="auto"/>
              <w:ind w:left="0" w:right="0" w:firstLine="0"/>
              <w:jc w:val="left"/>
            </w:pPr>
            <w:r>
              <w:t xml:space="preserve">Discharge   </w:t>
            </w:r>
          </w:p>
          <w:p w:rsidR="00603491" w:rsidRDefault="00C64D4D">
            <w:pPr>
              <w:spacing w:after="0" w:line="259" w:lineRule="auto"/>
              <w:ind w:left="0" w:right="0" w:firstLine="0"/>
              <w:jc w:val="left"/>
            </w:pPr>
            <w:r>
              <w:t xml:space="preserve">(Cs)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110" w:line="259" w:lineRule="auto"/>
              <w:ind w:left="2" w:right="0" w:firstLine="0"/>
              <w:jc w:val="left"/>
            </w:pPr>
            <w:r>
              <w:t xml:space="preserve">Width   </w:t>
            </w:r>
          </w:p>
          <w:p w:rsidR="00603491" w:rsidRDefault="00C64D4D">
            <w:pPr>
              <w:spacing w:after="0" w:line="259" w:lineRule="auto"/>
              <w:ind w:left="2" w:right="0" w:firstLine="0"/>
              <w:jc w:val="left"/>
            </w:pPr>
            <w:r>
              <w:t xml:space="preserve">(ft.)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110" w:line="259" w:lineRule="auto"/>
              <w:ind w:left="0" w:right="0" w:firstLine="0"/>
              <w:jc w:val="left"/>
            </w:pPr>
            <w:r>
              <w:t xml:space="preserve">Depth   </w:t>
            </w:r>
          </w:p>
          <w:p w:rsidR="00603491" w:rsidRDefault="00C64D4D">
            <w:pPr>
              <w:spacing w:after="0" w:line="259" w:lineRule="auto"/>
              <w:ind w:left="0" w:right="0" w:firstLine="0"/>
              <w:jc w:val="left"/>
            </w:pPr>
            <w:r>
              <w:t xml:space="preserve">(ft.)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Side slope   </w:t>
            </w:r>
          </w:p>
        </w:tc>
        <w:tc>
          <w:tcPr>
            <w:tcW w:w="1498"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Longitudinal slope   </w:t>
            </w:r>
          </w:p>
        </w:tc>
        <w:tc>
          <w:tcPr>
            <w:tcW w:w="1328" w:type="dxa"/>
            <w:tcBorders>
              <w:top w:val="single" w:sz="4" w:space="0" w:color="000000"/>
              <w:left w:val="single" w:sz="4" w:space="0" w:color="000000"/>
              <w:bottom w:val="single" w:sz="4" w:space="0" w:color="000000"/>
              <w:right w:val="single" w:sz="4" w:space="0" w:color="000000"/>
            </w:tcBorders>
          </w:tcPr>
          <w:p w:rsidR="00603491" w:rsidRDefault="00C64D4D">
            <w:pPr>
              <w:spacing w:after="110" w:line="259" w:lineRule="auto"/>
              <w:ind w:left="3" w:right="0" w:firstLine="0"/>
              <w:jc w:val="left"/>
            </w:pPr>
            <w:r>
              <w:t xml:space="preserve">B/D   </w:t>
            </w:r>
          </w:p>
          <w:p w:rsidR="00603491" w:rsidRDefault="00C64D4D">
            <w:pPr>
              <w:spacing w:after="0" w:line="259" w:lineRule="auto"/>
              <w:ind w:left="3" w:right="0" w:firstLine="0"/>
              <w:jc w:val="left"/>
            </w:pPr>
            <w:r>
              <w:t xml:space="preserve">Ratio   </w:t>
            </w:r>
          </w:p>
        </w:tc>
      </w:tr>
      <w:tr w:rsidR="00603491">
        <w:trPr>
          <w:trHeight w:val="636"/>
        </w:trPr>
        <w:tc>
          <w:tcPr>
            <w:tcW w:w="1322"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8893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223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10.2   </w:t>
            </w:r>
          </w:p>
        </w:tc>
        <w:tc>
          <w:tcPr>
            <w:tcW w:w="132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1.5   </w:t>
            </w:r>
          </w:p>
        </w:tc>
        <w:tc>
          <w:tcPr>
            <w:tcW w:w="1498"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6667   </w:t>
            </w:r>
          </w:p>
        </w:tc>
        <w:tc>
          <w:tcPr>
            <w:tcW w:w="1328"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3" w:right="0" w:firstLine="0"/>
              <w:jc w:val="left"/>
            </w:pPr>
            <w:r>
              <w:t xml:space="preserve">21.86   </w:t>
            </w:r>
          </w:p>
        </w:tc>
      </w:tr>
    </w:tbl>
    <w:p w:rsidR="00603491" w:rsidRDefault="00C64D4D">
      <w:pPr>
        <w:spacing w:after="261" w:line="259" w:lineRule="auto"/>
        <w:ind w:left="67" w:right="0" w:firstLine="0"/>
        <w:jc w:val="left"/>
      </w:pPr>
      <w:r>
        <w:t xml:space="preserve">  </w:t>
      </w:r>
    </w:p>
    <w:p w:rsidR="00603491" w:rsidRDefault="00C64D4D">
      <w:pPr>
        <w:spacing w:after="290" w:line="340" w:lineRule="auto"/>
        <w:ind w:left="74" w:right="1342"/>
      </w:pPr>
      <w:r>
        <w:t xml:space="preserve">We analyzed the existing design parameters of UJC with the help of HEC-RAS software and achieved different water surface profiles of UJC that are shown below. Figure 12 shows cross sectional profile at a discharge 2223 cusecs. Figures 13, 14 and 15 show longitudinal profile of UJC at discharge 2223, 8893 and 12000 cusecs respectively.  </w:t>
      </w:r>
    </w:p>
    <w:p w:rsidR="003E01B8" w:rsidRDefault="00C64D4D" w:rsidP="003E01B8">
      <w:pPr>
        <w:spacing w:after="138" w:line="259" w:lineRule="auto"/>
        <w:ind w:left="0" w:right="2259" w:firstLine="0"/>
        <w:jc w:val="right"/>
      </w:pPr>
      <w:r>
        <w:rPr>
          <w:noProof/>
        </w:rPr>
        <w:lastRenderedPageBreak/>
        <w:drawing>
          <wp:inline distT="0" distB="0" distL="0" distR="0">
            <wp:extent cx="4441711" cy="2857500"/>
            <wp:effectExtent l="0" t="0" r="0" b="0"/>
            <wp:docPr id="4569" name="Picture 4569"/>
            <wp:cNvGraphicFramePr/>
            <a:graphic xmlns:a="http://schemas.openxmlformats.org/drawingml/2006/main">
              <a:graphicData uri="http://schemas.openxmlformats.org/drawingml/2006/picture">
                <pic:pic xmlns:pic="http://schemas.openxmlformats.org/drawingml/2006/picture">
                  <pic:nvPicPr>
                    <pic:cNvPr id="4569" name="Picture 4569"/>
                    <pic:cNvPicPr/>
                  </pic:nvPicPr>
                  <pic:blipFill>
                    <a:blip r:embed="rId103"/>
                    <a:stretch>
                      <a:fillRect/>
                    </a:stretch>
                  </pic:blipFill>
                  <pic:spPr>
                    <a:xfrm>
                      <a:off x="0" y="0"/>
                      <a:ext cx="4444544" cy="2859323"/>
                    </a:xfrm>
                    <a:prstGeom prst="rect">
                      <a:avLst/>
                    </a:prstGeom>
                  </pic:spPr>
                </pic:pic>
              </a:graphicData>
            </a:graphic>
          </wp:inline>
        </w:drawing>
      </w:r>
      <w:r>
        <w:rPr>
          <w:sz w:val="22"/>
        </w:rPr>
        <w:t xml:space="preserve"> </w:t>
      </w:r>
      <w:r>
        <w:t xml:space="preserve">  </w:t>
      </w:r>
    </w:p>
    <w:p w:rsidR="00603491" w:rsidRPr="003E01B8" w:rsidRDefault="003E01B8" w:rsidP="003E01B8">
      <w:pPr>
        <w:spacing w:after="138" w:line="259" w:lineRule="auto"/>
        <w:ind w:left="0" w:right="2259" w:firstLine="0"/>
        <w:jc w:val="center"/>
        <w:rPr>
          <w:b/>
        </w:rPr>
      </w:pPr>
      <w:r>
        <w:rPr>
          <w:b/>
        </w:rPr>
        <w:t>Fig. 13</w:t>
      </w:r>
      <w:r w:rsidR="00C64D4D" w:rsidRPr="003E01B8">
        <w:rPr>
          <w:b/>
        </w:rPr>
        <w:t>: Cross-sectional profile</w:t>
      </w:r>
    </w:p>
    <w:p w:rsidR="00603491" w:rsidRDefault="00C64D4D">
      <w:pPr>
        <w:spacing w:after="131" w:line="259" w:lineRule="auto"/>
        <w:ind w:left="0" w:right="2302" w:firstLine="0"/>
        <w:jc w:val="right"/>
      </w:pPr>
      <w:r>
        <w:rPr>
          <w:noProof/>
        </w:rPr>
        <w:drawing>
          <wp:inline distT="0" distB="0" distL="0" distR="0">
            <wp:extent cx="4375404" cy="2831592"/>
            <wp:effectExtent l="0" t="0" r="0" b="0"/>
            <wp:docPr id="4624" name="Picture 4624"/>
            <wp:cNvGraphicFramePr/>
            <a:graphic xmlns:a="http://schemas.openxmlformats.org/drawingml/2006/main">
              <a:graphicData uri="http://schemas.openxmlformats.org/drawingml/2006/picture">
                <pic:pic xmlns:pic="http://schemas.openxmlformats.org/drawingml/2006/picture">
                  <pic:nvPicPr>
                    <pic:cNvPr id="4624" name="Picture 4624"/>
                    <pic:cNvPicPr/>
                  </pic:nvPicPr>
                  <pic:blipFill>
                    <a:blip r:embed="rId104"/>
                    <a:stretch>
                      <a:fillRect/>
                    </a:stretch>
                  </pic:blipFill>
                  <pic:spPr>
                    <a:xfrm>
                      <a:off x="0" y="0"/>
                      <a:ext cx="4375404" cy="2831592"/>
                    </a:xfrm>
                    <a:prstGeom prst="rect">
                      <a:avLst/>
                    </a:prstGeom>
                  </pic:spPr>
                </pic:pic>
              </a:graphicData>
            </a:graphic>
          </wp:inline>
        </w:drawing>
      </w:r>
      <w:r>
        <w:rPr>
          <w:sz w:val="22"/>
        </w:rPr>
        <w:t xml:space="preserve"> </w:t>
      </w:r>
      <w:r>
        <w:t xml:space="preserve">  </w:t>
      </w:r>
    </w:p>
    <w:p w:rsidR="00603491" w:rsidRDefault="003E01B8">
      <w:pPr>
        <w:pStyle w:val="Heading2"/>
        <w:ind w:left="2043" w:right="900"/>
      </w:pPr>
      <w:r>
        <w:t>Fig. 14</w:t>
      </w:r>
      <w:r w:rsidR="00C64D4D">
        <w:t xml:space="preserve">: Longitudinal profile at discharge 2223 cusecs  </w:t>
      </w:r>
      <w:r w:rsidR="00C64D4D">
        <w:rPr>
          <w:b w:val="0"/>
        </w:rPr>
        <w:t xml:space="preserve"> </w:t>
      </w:r>
    </w:p>
    <w:p w:rsidR="00603491" w:rsidRDefault="00C64D4D">
      <w:pPr>
        <w:spacing w:after="94" w:line="259" w:lineRule="auto"/>
        <w:ind w:left="67" w:right="0" w:firstLine="0"/>
        <w:jc w:val="left"/>
      </w:pPr>
      <w:r>
        <w:t xml:space="preserve">  </w:t>
      </w:r>
    </w:p>
    <w:p w:rsidR="00603491" w:rsidRDefault="00C64D4D">
      <w:pPr>
        <w:spacing w:after="0" w:line="259" w:lineRule="auto"/>
        <w:ind w:left="79" w:right="0" w:firstLine="0"/>
        <w:jc w:val="left"/>
      </w:pPr>
      <w:r>
        <w:rPr>
          <w:sz w:val="22"/>
        </w:rPr>
        <w:t xml:space="preserve"> </w:t>
      </w:r>
      <w:r>
        <w:t xml:space="preserve">  </w:t>
      </w:r>
    </w:p>
    <w:p w:rsidR="00603491" w:rsidRDefault="00C64D4D">
      <w:pPr>
        <w:spacing w:after="126" w:line="259" w:lineRule="auto"/>
        <w:ind w:left="0" w:right="2271" w:firstLine="0"/>
        <w:jc w:val="right"/>
      </w:pPr>
      <w:r>
        <w:rPr>
          <w:noProof/>
        </w:rPr>
        <w:lastRenderedPageBreak/>
        <w:drawing>
          <wp:inline distT="0" distB="0" distL="0" distR="0">
            <wp:extent cx="4416552" cy="2663952"/>
            <wp:effectExtent l="0" t="0" r="0" b="0"/>
            <wp:docPr id="4626" name="Picture 4626"/>
            <wp:cNvGraphicFramePr/>
            <a:graphic xmlns:a="http://schemas.openxmlformats.org/drawingml/2006/main">
              <a:graphicData uri="http://schemas.openxmlformats.org/drawingml/2006/picture">
                <pic:pic xmlns:pic="http://schemas.openxmlformats.org/drawingml/2006/picture">
                  <pic:nvPicPr>
                    <pic:cNvPr id="4626" name="Picture 4626"/>
                    <pic:cNvPicPr/>
                  </pic:nvPicPr>
                  <pic:blipFill>
                    <a:blip r:embed="rId105"/>
                    <a:stretch>
                      <a:fillRect/>
                    </a:stretch>
                  </pic:blipFill>
                  <pic:spPr>
                    <a:xfrm>
                      <a:off x="0" y="0"/>
                      <a:ext cx="4416552" cy="2663952"/>
                    </a:xfrm>
                    <a:prstGeom prst="rect">
                      <a:avLst/>
                    </a:prstGeom>
                  </pic:spPr>
                </pic:pic>
              </a:graphicData>
            </a:graphic>
          </wp:inline>
        </w:drawing>
      </w:r>
      <w:r>
        <w:rPr>
          <w:sz w:val="22"/>
        </w:rPr>
        <w:t xml:space="preserve"> </w:t>
      </w:r>
      <w:r>
        <w:t xml:space="preserve">  </w:t>
      </w:r>
    </w:p>
    <w:p w:rsidR="00603491" w:rsidRDefault="003E01B8">
      <w:pPr>
        <w:pStyle w:val="Heading2"/>
        <w:ind w:left="2043" w:right="900"/>
      </w:pPr>
      <w:r>
        <w:t>Fig. 15</w:t>
      </w:r>
      <w:r w:rsidR="00C64D4D">
        <w:t xml:space="preserve">: Longitudinal profile at discharge 8893 cusecs  </w:t>
      </w:r>
      <w:r w:rsidR="00C64D4D">
        <w:rPr>
          <w:b w:val="0"/>
        </w:rPr>
        <w:t xml:space="preserve"> </w:t>
      </w:r>
    </w:p>
    <w:p w:rsidR="00603491" w:rsidRDefault="00C64D4D">
      <w:pPr>
        <w:spacing w:after="0" w:line="259" w:lineRule="auto"/>
        <w:ind w:left="0" w:right="456" w:firstLine="0"/>
        <w:jc w:val="center"/>
      </w:pPr>
      <w:r>
        <w:rPr>
          <w:b/>
        </w:rPr>
        <w:t xml:space="preserve"> </w:t>
      </w:r>
      <w:r>
        <w:t xml:space="preserve">  </w:t>
      </w:r>
    </w:p>
    <w:p w:rsidR="00603491" w:rsidRDefault="00C64D4D">
      <w:pPr>
        <w:spacing w:after="126" w:line="259" w:lineRule="auto"/>
        <w:ind w:left="0" w:right="2110" w:firstLine="0"/>
        <w:jc w:val="right"/>
      </w:pPr>
      <w:r>
        <w:rPr>
          <w:noProof/>
        </w:rPr>
        <w:drawing>
          <wp:inline distT="0" distB="0" distL="0" distR="0">
            <wp:extent cx="4625340" cy="2593848"/>
            <wp:effectExtent l="0" t="0" r="0" b="0"/>
            <wp:docPr id="4671" name="Picture 4671"/>
            <wp:cNvGraphicFramePr/>
            <a:graphic xmlns:a="http://schemas.openxmlformats.org/drawingml/2006/main">
              <a:graphicData uri="http://schemas.openxmlformats.org/drawingml/2006/picture">
                <pic:pic xmlns:pic="http://schemas.openxmlformats.org/drawingml/2006/picture">
                  <pic:nvPicPr>
                    <pic:cNvPr id="4671" name="Picture 4671"/>
                    <pic:cNvPicPr/>
                  </pic:nvPicPr>
                  <pic:blipFill>
                    <a:blip r:embed="rId106"/>
                    <a:stretch>
                      <a:fillRect/>
                    </a:stretch>
                  </pic:blipFill>
                  <pic:spPr>
                    <a:xfrm>
                      <a:off x="0" y="0"/>
                      <a:ext cx="4625340" cy="2593848"/>
                    </a:xfrm>
                    <a:prstGeom prst="rect">
                      <a:avLst/>
                    </a:prstGeom>
                  </pic:spPr>
                </pic:pic>
              </a:graphicData>
            </a:graphic>
          </wp:inline>
        </w:drawing>
      </w:r>
      <w:r>
        <w:rPr>
          <w:sz w:val="22"/>
        </w:rPr>
        <w:t xml:space="preserve"> </w:t>
      </w:r>
      <w:r>
        <w:t xml:space="preserve">  </w:t>
      </w:r>
    </w:p>
    <w:p w:rsidR="00603491" w:rsidRDefault="00C64D4D">
      <w:pPr>
        <w:pStyle w:val="Heading2"/>
        <w:spacing w:after="223"/>
        <w:ind w:left="2345" w:right="900"/>
      </w:pPr>
      <w:r>
        <w:t>Fig. 16: Longitudinal profile at discharge 12000 cusecs</w:t>
      </w:r>
      <w:r>
        <w:rPr>
          <w:sz w:val="20"/>
        </w:rPr>
        <w:t xml:space="preserve"> </w:t>
      </w:r>
      <w:r>
        <w:t xml:space="preserve">  </w:t>
      </w:r>
    </w:p>
    <w:p w:rsidR="00603491" w:rsidRDefault="00C64D4D">
      <w:pPr>
        <w:spacing w:after="285" w:line="316" w:lineRule="auto"/>
        <w:ind w:left="70" w:right="742" w:hanging="20"/>
        <w:jc w:val="left"/>
      </w:pPr>
      <w:r>
        <w:rPr>
          <w:sz w:val="22"/>
        </w:rPr>
        <w:t xml:space="preserve">These longitudinal profiles show that existing design parameters are valid for discharge 8893 cusecs but not valid for discharge more than 8893 cusecs (12000 cusecs).Table 3 shows profile summary table at different values of discharges  for existing design parameters of UJC. </w:t>
      </w:r>
      <w:r>
        <w:rPr>
          <w:b/>
        </w:rPr>
        <w:t xml:space="preserve"> </w:t>
      </w:r>
      <w:r>
        <w:t xml:space="preserve">  </w:t>
      </w:r>
    </w:p>
    <w:p w:rsidR="00603491" w:rsidRDefault="00C64D4D">
      <w:pPr>
        <w:pStyle w:val="Heading1"/>
        <w:spacing w:after="232"/>
        <w:ind w:left="10" w:right="621"/>
        <w:jc w:val="center"/>
      </w:pPr>
      <w:bookmarkStart w:id="6" w:name="_Toc523160716"/>
      <w:r>
        <w:lastRenderedPageBreak/>
        <w:t>Table 7: Profile Summary</w:t>
      </w:r>
      <w:bookmarkEnd w:id="6"/>
      <w:r>
        <w:t xml:space="preserve">   </w:t>
      </w:r>
    </w:p>
    <w:p w:rsidR="00603491" w:rsidRDefault="00C64D4D">
      <w:pPr>
        <w:spacing w:after="121" w:line="259" w:lineRule="auto"/>
        <w:ind w:left="0" w:right="1071" w:firstLine="0"/>
        <w:jc w:val="right"/>
      </w:pPr>
      <w:r>
        <w:rPr>
          <w:noProof/>
        </w:rPr>
        <w:drawing>
          <wp:inline distT="0" distB="0" distL="0" distR="0">
            <wp:extent cx="5946649" cy="2385060"/>
            <wp:effectExtent l="0" t="0" r="0" b="0"/>
            <wp:docPr id="4673" name="Picture 4673"/>
            <wp:cNvGraphicFramePr/>
            <a:graphic xmlns:a="http://schemas.openxmlformats.org/drawingml/2006/main">
              <a:graphicData uri="http://schemas.openxmlformats.org/drawingml/2006/picture">
                <pic:pic xmlns:pic="http://schemas.openxmlformats.org/drawingml/2006/picture">
                  <pic:nvPicPr>
                    <pic:cNvPr id="4673" name="Picture 4673"/>
                    <pic:cNvPicPr/>
                  </pic:nvPicPr>
                  <pic:blipFill>
                    <a:blip r:embed="rId107"/>
                    <a:stretch>
                      <a:fillRect/>
                    </a:stretch>
                  </pic:blipFill>
                  <pic:spPr>
                    <a:xfrm>
                      <a:off x="0" y="0"/>
                      <a:ext cx="5946649" cy="2385060"/>
                    </a:xfrm>
                    <a:prstGeom prst="rect">
                      <a:avLst/>
                    </a:prstGeom>
                  </pic:spPr>
                </pic:pic>
              </a:graphicData>
            </a:graphic>
          </wp:inline>
        </w:drawing>
      </w:r>
      <w:r>
        <w:rPr>
          <w:sz w:val="22"/>
        </w:rPr>
        <w:t xml:space="preserve"> </w:t>
      </w:r>
      <w:r>
        <w:t xml:space="preserve">  </w:t>
      </w:r>
    </w:p>
    <w:p w:rsidR="00603491" w:rsidRDefault="00C64D4D">
      <w:pPr>
        <w:spacing w:after="172" w:line="259" w:lineRule="auto"/>
        <w:ind w:left="0" w:right="1186" w:firstLine="0"/>
        <w:jc w:val="right"/>
      </w:pPr>
      <w:r>
        <w:t xml:space="preserve"> </w:t>
      </w:r>
    </w:p>
    <w:p w:rsidR="00603491" w:rsidRDefault="00C64D4D">
      <w:pPr>
        <w:spacing w:after="4" w:line="332" w:lineRule="auto"/>
        <w:ind w:left="70" w:right="596" w:hanging="20"/>
        <w:jc w:val="left"/>
      </w:pPr>
      <w:r>
        <w:t xml:space="preserve">The existing width to depth ratio of UJC is not suitable to achieve parameters of regime channel.  And also existing width to depth ratio of UJC is not suitable for discharge more than 8893 Cusecs (1000012000 Cs) and thus causes overflowing of water.     </w:t>
      </w:r>
    </w:p>
    <w:p w:rsidR="00603491" w:rsidRDefault="00C64D4D">
      <w:pPr>
        <w:spacing w:after="0" w:line="265" w:lineRule="auto"/>
        <w:ind w:left="65" w:right="10737" w:firstLine="0"/>
        <w:jc w:val="left"/>
      </w:pPr>
      <w:r>
        <w:t xml:space="preserve">  </w:t>
      </w:r>
    </w:p>
    <w:p w:rsidR="00603491" w:rsidRDefault="00C64D4D">
      <w:pPr>
        <w:spacing w:after="48" w:line="259" w:lineRule="auto"/>
        <w:ind w:left="65" w:right="0" w:firstLine="0"/>
        <w:jc w:val="left"/>
      </w:pPr>
      <w:r>
        <w:t xml:space="preserve"> </w:t>
      </w:r>
    </w:p>
    <w:p w:rsidR="00603491" w:rsidRDefault="00C64D4D">
      <w:pPr>
        <w:spacing w:after="4" w:line="259" w:lineRule="auto"/>
        <w:ind w:left="74" w:right="0"/>
        <w:jc w:val="left"/>
      </w:pPr>
      <w:r>
        <w:rPr>
          <w:b/>
          <w:sz w:val="28"/>
        </w:rPr>
        <w:t xml:space="preserve">5.2 MODELLING ON HEC-RAS OF AVERAGE EXISTING PARAMETERS </w:t>
      </w:r>
    </w:p>
    <w:p w:rsidR="00603491" w:rsidRDefault="00C64D4D">
      <w:pPr>
        <w:spacing w:after="0" w:line="259" w:lineRule="auto"/>
        <w:ind w:left="65" w:right="0" w:firstLine="0"/>
        <w:jc w:val="left"/>
      </w:pPr>
      <w:r>
        <w:rPr>
          <w:b/>
          <w:sz w:val="28"/>
        </w:rPr>
        <w:t xml:space="preserve"> </w:t>
      </w:r>
    </w:p>
    <w:p w:rsidR="0040225A" w:rsidRDefault="00C64D4D" w:rsidP="0040225A">
      <w:pPr>
        <w:spacing w:after="17" w:line="356" w:lineRule="auto"/>
        <w:ind w:left="74" w:right="0"/>
      </w:pPr>
      <w:r>
        <w:t>After modelling on HEC-RAS we get different water surface profiles. Figures 16, 17 and 18 show</w:t>
      </w:r>
    </w:p>
    <w:p w:rsidR="00603491" w:rsidRDefault="00C64D4D" w:rsidP="0040225A">
      <w:pPr>
        <w:spacing w:after="17" w:line="356" w:lineRule="auto"/>
        <w:ind w:left="74" w:right="0"/>
      </w:pPr>
      <w:r>
        <w:t>longitudinal profile of UJC at discharge 3000, 7700 and 13000 cusecs respectively.</w:t>
      </w:r>
    </w:p>
    <w:p w:rsidR="00603491" w:rsidRDefault="00C64D4D">
      <w:pPr>
        <w:spacing w:after="0" w:line="259" w:lineRule="auto"/>
        <w:ind w:left="79" w:right="0" w:firstLine="0"/>
        <w:jc w:val="left"/>
      </w:pPr>
      <w:r>
        <w:t xml:space="preserve">  </w:t>
      </w:r>
    </w:p>
    <w:p w:rsidR="00603491" w:rsidRDefault="00C64D4D">
      <w:pPr>
        <w:spacing w:after="163" w:line="259" w:lineRule="auto"/>
        <w:ind w:left="1965" w:right="0" w:firstLine="0"/>
        <w:jc w:val="left"/>
      </w:pPr>
      <w:r>
        <w:rPr>
          <w:noProof/>
        </w:rPr>
        <w:drawing>
          <wp:inline distT="0" distB="0" distL="0" distR="0">
            <wp:extent cx="3997452" cy="1883664"/>
            <wp:effectExtent l="0" t="0" r="0" b="0"/>
            <wp:docPr id="4721" name="Picture 4721"/>
            <wp:cNvGraphicFramePr/>
            <a:graphic xmlns:a="http://schemas.openxmlformats.org/drawingml/2006/main">
              <a:graphicData uri="http://schemas.openxmlformats.org/drawingml/2006/picture">
                <pic:pic xmlns:pic="http://schemas.openxmlformats.org/drawingml/2006/picture">
                  <pic:nvPicPr>
                    <pic:cNvPr id="4721" name="Picture 4721"/>
                    <pic:cNvPicPr/>
                  </pic:nvPicPr>
                  <pic:blipFill>
                    <a:blip r:embed="rId108"/>
                    <a:stretch>
                      <a:fillRect/>
                    </a:stretch>
                  </pic:blipFill>
                  <pic:spPr>
                    <a:xfrm>
                      <a:off x="0" y="0"/>
                      <a:ext cx="3997452" cy="1883664"/>
                    </a:xfrm>
                    <a:prstGeom prst="rect">
                      <a:avLst/>
                    </a:prstGeom>
                  </pic:spPr>
                </pic:pic>
              </a:graphicData>
            </a:graphic>
          </wp:inline>
        </w:drawing>
      </w:r>
      <w:r>
        <w:t xml:space="preserve">  </w:t>
      </w:r>
    </w:p>
    <w:p w:rsidR="00603491" w:rsidRDefault="00C64D4D">
      <w:pPr>
        <w:pStyle w:val="Heading2"/>
        <w:ind w:left="10" w:right="577"/>
        <w:jc w:val="center"/>
      </w:pPr>
      <w:r>
        <w:t>Fig. 17: Longitudinal profile at discharge 3000 cusecs</w:t>
      </w:r>
      <w:r>
        <w:rPr>
          <w:b w:val="0"/>
        </w:rPr>
        <w:t xml:space="preserve">  </w:t>
      </w:r>
    </w:p>
    <w:p w:rsidR="00603491" w:rsidRDefault="00C64D4D">
      <w:pPr>
        <w:spacing w:after="273" w:line="259" w:lineRule="auto"/>
        <w:ind w:left="2417" w:right="0" w:firstLine="0"/>
        <w:jc w:val="left"/>
      </w:pPr>
      <w:r>
        <w:t xml:space="preserve"> </w:t>
      </w:r>
    </w:p>
    <w:p w:rsidR="003E01B8" w:rsidRDefault="00C64D4D" w:rsidP="003E01B8">
      <w:pPr>
        <w:spacing w:after="192" w:line="259" w:lineRule="auto"/>
        <w:ind w:left="2109" w:right="0" w:firstLine="0"/>
        <w:jc w:val="left"/>
      </w:pPr>
      <w:r>
        <w:rPr>
          <w:noProof/>
        </w:rPr>
        <w:lastRenderedPageBreak/>
        <w:drawing>
          <wp:inline distT="0" distB="0" distL="0" distR="0">
            <wp:extent cx="3934968" cy="2097024"/>
            <wp:effectExtent l="0" t="0" r="0" b="0"/>
            <wp:docPr id="4723" name="Picture 4723"/>
            <wp:cNvGraphicFramePr/>
            <a:graphic xmlns:a="http://schemas.openxmlformats.org/drawingml/2006/main">
              <a:graphicData uri="http://schemas.openxmlformats.org/drawingml/2006/picture">
                <pic:pic xmlns:pic="http://schemas.openxmlformats.org/drawingml/2006/picture">
                  <pic:nvPicPr>
                    <pic:cNvPr id="4723" name="Picture 4723"/>
                    <pic:cNvPicPr/>
                  </pic:nvPicPr>
                  <pic:blipFill>
                    <a:blip r:embed="rId109"/>
                    <a:stretch>
                      <a:fillRect/>
                    </a:stretch>
                  </pic:blipFill>
                  <pic:spPr>
                    <a:xfrm>
                      <a:off x="0" y="0"/>
                      <a:ext cx="3934968" cy="2097024"/>
                    </a:xfrm>
                    <a:prstGeom prst="rect">
                      <a:avLst/>
                    </a:prstGeom>
                  </pic:spPr>
                </pic:pic>
              </a:graphicData>
            </a:graphic>
          </wp:inline>
        </w:drawing>
      </w:r>
      <w:r>
        <w:t xml:space="preserve"> </w:t>
      </w:r>
    </w:p>
    <w:p w:rsidR="00603491" w:rsidRPr="003E01B8" w:rsidRDefault="00C64D4D" w:rsidP="003E01B8">
      <w:pPr>
        <w:spacing w:after="192" w:line="259" w:lineRule="auto"/>
        <w:ind w:left="2109" w:right="0" w:firstLine="0"/>
        <w:jc w:val="left"/>
        <w:rPr>
          <w:b/>
        </w:rPr>
      </w:pPr>
      <w:r w:rsidRPr="003E01B8">
        <w:rPr>
          <w:b/>
        </w:rPr>
        <w:t>Fig. 18: Longitudinal profile at discharge 7700 cusecs</w:t>
      </w:r>
    </w:p>
    <w:p w:rsidR="00603491" w:rsidRDefault="00C64D4D">
      <w:pPr>
        <w:spacing w:after="117" w:line="259" w:lineRule="auto"/>
        <w:ind w:left="0" w:right="2182" w:firstLine="0"/>
        <w:jc w:val="right"/>
      </w:pPr>
      <w:r>
        <w:rPr>
          <w:noProof/>
        </w:rPr>
        <w:drawing>
          <wp:inline distT="0" distB="0" distL="0" distR="0">
            <wp:extent cx="4518660" cy="2494788"/>
            <wp:effectExtent l="0" t="0" r="0" b="0"/>
            <wp:docPr id="4774" name="Picture 4774"/>
            <wp:cNvGraphicFramePr/>
            <a:graphic xmlns:a="http://schemas.openxmlformats.org/drawingml/2006/main">
              <a:graphicData uri="http://schemas.openxmlformats.org/drawingml/2006/picture">
                <pic:pic xmlns:pic="http://schemas.openxmlformats.org/drawingml/2006/picture">
                  <pic:nvPicPr>
                    <pic:cNvPr id="4774" name="Picture 4774"/>
                    <pic:cNvPicPr/>
                  </pic:nvPicPr>
                  <pic:blipFill>
                    <a:blip r:embed="rId110"/>
                    <a:stretch>
                      <a:fillRect/>
                    </a:stretch>
                  </pic:blipFill>
                  <pic:spPr>
                    <a:xfrm>
                      <a:off x="0" y="0"/>
                      <a:ext cx="4518660" cy="2494788"/>
                    </a:xfrm>
                    <a:prstGeom prst="rect">
                      <a:avLst/>
                    </a:prstGeom>
                  </pic:spPr>
                </pic:pic>
              </a:graphicData>
            </a:graphic>
          </wp:inline>
        </w:drawing>
      </w:r>
      <w:r>
        <w:rPr>
          <w:b/>
        </w:rPr>
        <w:t xml:space="preserve"> </w:t>
      </w:r>
      <w:r>
        <w:t xml:space="preserve">  </w:t>
      </w:r>
    </w:p>
    <w:p w:rsidR="00603491" w:rsidRDefault="00C64D4D">
      <w:pPr>
        <w:pStyle w:val="Heading2"/>
        <w:ind w:left="2374" w:right="900"/>
      </w:pPr>
      <w:r>
        <w:t xml:space="preserve">Fig. 19: Longitudinal profile at discharge </w:t>
      </w:r>
      <w:r w:rsidR="000B7AF1">
        <w:t>13000 cusecs</w:t>
      </w:r>
      <w:r>
        <w:t xml:space="preserve"> </w:t>
      </w:r>
      <w:r>
        <w:rPr>
          <w:b w:val="0"/>
        </w:rPr>
        <w:t xml:space="preserve"> </w:t>
      </w:r>
      <w:r>
        <w:t xml:space="preserve"> </w:t>
      </w:r>
    </w:p>
    <w:p w:rsidR="00603491" w:rsidRDefault="00C64D4D">
      <w:pPr>
        <w:spacing w:after="285" w:line="316" w:lineRule="auto"/>
        <w:ind w:left="70" w:right="742" w:hanging="20"/>
        <w:jc w:val="left"/>
      </w:pPr>
      <w:r>
        <w:rPr>
          <w:b/>
        </w:rPr>
        <w:t xml:space="preserve"> </w:t>
      </w:r>
      <w:r>
        <w:rPr>
          <w:sz w:val="22"/>
        </w:rPr>
        <w:t xml:space="preserve">These longitudinal profiles show that existing design parameters are valid for discharge 7700 cusecs but not valid for discharge more than 13000 cusecs. Table 5 shows profile summary table at different value of discharges for existing design parameters of UJC. </w:t>
      </w:r>
      <w:r>
        <w:rPr>
          <w:b/>
        </w:rPr>
        <w:t xml:space="preserve"> </w:t>
      </w:r>
      <w:r>
        <w:t xml:space="preserve">  </w:t>
      </w:r>
    </w:p>
    <w:p w:rsidR="00603491" w:rsidRDefault="00C64D4D">
      <w:pPr>
        <w:pStyle w:val="Heading1"/>
        <w:spacing w:after="246"/>
        <w:ind w:left="10" w:right="621"/>
        <w:jc w:val="center"/>
      </w:pPr>
      <w:bookmarkStart w:id="7" w:name="_Toc523160717"/>
      <w:r>
        <w:lastRenderedPageBreak/>
        <w:t>Table 8: Profile Summary</w:t>
      </w:r>
      <w:bookmarkEnd w:id="7"/>
      <w:r>
        <w:t xml:space="preserve">   </w:t>
      </w:r>
    </w:p>
    <w:p w:rsidR="00603491" w:rsidRDefault="00C64D4D">
      <w:pPr>
        <w:spacing w:after="99" w:line="259" w:lineRule="auto"/>
        <w:ind w:left="0" w:right="1056" w:firstLine="0"/>
        <w:jc w:val="right"/>
      </w:pPr>
      <w:r>
        <w:rPr>
          <w:noProof/>
        </w:rPr>
        <w:drawing>
          <wp:inline distT="0" distB="0" distL="0" distR="0">
            <wp:extent cx="5946648" cy="2203704"/>
            <wp:effectExtent l="0" t="0" r="0" b="0"/>
            <wp:docPr id="4776" name="Picture 4776"/>
            <wp:cNvGraphicFramePr/>
            <a:graphic xmlns:a="http://schemas.openxmlformats.org/drawingml/2006/main">
              <a:graphicData uri="http://schemas.openxmlformats.org/drawingml/2006/picture">
                <pic:pic xmlns:pic="http://schemas.openxmlformats.org/drawingml/2006/picture">
                  <pic:nvPicPr>
                    <pic:cNvPr id="4776" name="Picture 4776"/>
                    <pic:cNvPicPr/>
                  </pic:nvPicPr>
                  <pic:blipFill>
                    <a:blip r:embed="rId111"/>
                    <a:stretch>
                      <a:fillRect/>
                    </a:stretch>
                  </pic:blipFill>
                  <pic:spPr>
                    <a:xfrm>
                      <a:off x="0" y="0"/>
                      <a:ext cx="5946648" cy="2203704"/>
                    </a:xfrm>
                    <a:prstGeom prst="rect">
                      <a:avLst/>
                    </a:prstGeom>
                  </pic:spPr>
                </pic:pic>
              </a:graphicData>
            </a:graphic>
          </wp:inline>
        </w:drawing>
      </w:r>
      <w:r>
        <w:rPr>
          <w:b/>
        </w:rPr>
        <w:t xml:space="preserve"> </w:t>
      </w:r>
      <w:r>
        <w:t xml:space="preserve">  </w:t>
      </w:r>
    </w:p>
    <w:p w:rsidR="00603491" w:rsidRDefault="00C64D4D">
      <w:pPr>
        <w:spacing w:after="0" w:line="345" w:lineRule="auto"/>
        <w:ind w:left="74" w:right="1342"/>
      </w:pPr>
      <w:r>
        <w:t xml:space="preserve">The existing width to depth ratio of UJC is not suitable to achieve parameters of regime channel. We are facing some problems like silt deposition, scouring, inadequate freeboard etc. And also existing width to depth ratio of UJC is not suitable for discharge more than 13000 Cusecs (13000 to 14000 Cs) and thus causes overflowing of water.     </w:t>
      </w:r>
    </w:p>
    <w:p w:rsidR="00603491" w:rsidRDefault="00C64D4D">
      <w:pPr>
        <w:spacing w:line="346" w:lineRule="auto"/>
        <w:ind w:left="74" w:right="1342"/>
      </w:pPr>
      <w:r>
        <w:t xml:space="preserve">We proposed other design parameters for UJC by enhancing the depth of the channel its and keeping the width same. At these dimensions, canal can take discharge up to 14850 cusecs. And in this way we can overcome the problem of silt deposition, scouring and erosion of banks </w:t>
      </w:r>
    </w:p>
    <w:p w:rsidR="00603491" w:rsidRPr="00012F36" w:rsidRDefault="00C64D4D">
      <w:pPr>
        <w:spacing w:after="271" w:line="259" w:lineRule="auto"/>
        <w:ind w:left="74" w:right="900"/>
        <w:jc w:val="left"/>
        <w:rPr>
          <w:sz w:val="28"/>
          <w:szCs w:val="28"/>
        </w:rPr>
      </w:pPr>
      <w:r w:rsidRPr="00012F36">
        <w:rPr>
          <w:b/>
          <w:sz w:val="28"/>
          <w:szCs w:val="28"/>
        </w:rPr>
        <w:t>5.3 MODELLING ON HEC-RAS OF 1</w:t>
      </w:r>
      <w:r w:rsidRPr="00012F36">
        <w:rPr>
          <w:b/>
          <w:sz w:val="28"/>
          <w:szCs w:val="28"/>
          <w:vertAlign w:val="superscript"/>
        </w:rPr>
        <w:t xml:space="preserve">ST </w:t>
      </w:r>
      <w:r w:rsidRPr="00012F36">
        <w:rPr>
          <w:b/>
          <w:sz w:val="28"/>
          <w:szCs w:val="28"/>
        </w:rPr>
        <w:t xml:space="preserve">REACH (PROPOSED PARAMETER) </w:t>
      </w:r>
    </w:p>
    <w:p w:rsidR="00603491" w:rsidRDefault="00C64D4D">
      <w:pPr>
        <w:spacing w:after="4"/>
        <w:ind w:left="74" w:right="1342"/>
      </w:pPr>
      <w:r>
        <w:t xml:space="preserve">Table 7 shows proposed design parameters of UJC.  </w:t>
      </w:r>
    </w:p>
    <w:p w:rsidR="00603491" w:rsidRDefault="00C64D4D">
      <w:pPr>
        <w:spacing w:after="4" w:line="259" w:lineRule="auto"/>
        <w:ind w:left="67" w:right="0" w:firstLine="0"/>
        <w:jc w:val="left"/>
      </w:pPr>
      <w:r>
        <w:t xml:space="preserve">  </w:t>
      </w:r>
    </w:p>
    <w:p w:rsidR="00603491" w:rsidRDefault="00C64D4D">
      <w:pPr>
        <w:pStyle w:val="Heading1"/>
        <w:spacing w:after="0"/>
        <w:ind w:left="10" w:right="619"/>
        <w:jc w:val="center"/>
      </w:pPr>
      <w:bookmarkStart w:id="8" w:name="_Toc523160718"/>
      <w:r>
        <w:t>Table 9: Proposed Design Parameters</w:t>
      </w:r>
      <w:bookmarkEnd w:id="8"/>
      <w:r>
        <w:t xml:space="preserve">   </w:t>
      </w:r>
    </w:p>
    <w:p w:rsidR="00603491" w:rsidRDefault="00C64D4D">
      <w:pPr>
        <w:spacing w:after="0" w:line="259" w:lineRule="auto"/>
        <w:ind w:left="67" w:right="0" w:firstLine="0"/>
        <w:jc w:val="left"/>
      </w:pPr>
      <w:r>
        <w:t xml:space="preserve">  </w:t>
      </w:r>
    </w:p>
    <w:tbl>
      <w:tblPr>
        <w:tblStyle w:val="TableGrid"/>
        <w:tblW w:w="9023" w:type="dxa"/>
        <w:tblInd w:w="96" w:type="dxa"/>
        <w:tblCellMar>
          <w:top w:w="9" w:type="dxa"/>
          <w:left w:w="106" w:type="dxa"/>
          <w:right w:w="99" w:type="dxa"/>
        </w:tblCellMar>
        <w:tblLook w:val="04A0" w:firstRow="1" w:lastRow="0" w:firstColumn="1" w:lastColumn="0" w:noHBand="0" w:noVBand="1"/>
      </w:tblPr>
      <w:tblGrid>
        <w:gridCol w:w="1501"/>
        <w:gridCol w:w="1505"/>
        <w:gridCol w:w="1502"/>
        <w:gridCol w:w="1503"/>
        <w:gridCol w:w="1505"/>
        <w:gridCol w:w="1507"/>
      </w:tblGrid>
      <w:tr w:rsidR="00603491">
        <w:trPr>
          <w:trHeight w:val="830"/>
        </w:trPr>
        <w:tc>
          <w:tcPr>
            <w:tcW w:w="1500" w:type="dxa"/>
            <w:tcBorders>
              <w:top w:val="single" w:sz="4" w:space="0" w:color="000000"/>
              <w:left w:val="single" w:sz="4" w:space="0" w:color="000000"/>
              <w:bottom w:val="single" w:sz="4" w:space="0" w:color="000000"/>
              <w:right w:val="single" w:sz="4" w:space="0" w:color="000000"/>
            </w:tcBorders>
          </w:tcPr>
          <w:p w:rsidR="00603491" w:rsidRDefault="00C64D4D">
            <w:pPr>
              <w:spacing w:after="108" w:line="259" w:lineRule="auto"/>
              <w:ind w:left="0" w:right="0" w:firstLine="0"/>
              <w:jc w:val="left"/>
            </w:pPr>
            <w:r>
              <w:t xml:space="preserve">Discharge   </w:t>
            </w:r>
          </w:p>
          <w:p w:rsidR="00603491" w:rsidRDefault="00C64D4D">
            <w:pPr>
              <w:spacing w:after="0" w:line="259" w:lineRule="auto"/>
              <w:ind w:left="0" w:right="0" w:firstLine="0"/>
              <w:jc w:val="left"/>
            </w:pPr>
            <w:r>
              <w:t xml:space="preserve">(Cs)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108" w:line="259" w:lineRule="auto"/>
              <w:ind w:left="2" w:right="0" w:firstLine="0"/>
              <w:jc w:val="left"/>
            </w:pPr>
            <w:r>
              <w:t xml:space="preserve">Width   </w:t>
            </w:r>
          </w:p>
          <w:p w:rsidR="00603491" w:rsidRDefault="00C64D4D">
            <w:pPr>
              <w:spacing w:after="0" w:line="259" w:lineRule="auto"/>
              <w:ind w:left="2" w:right="0" w:firstLine="0"/>
              <w:jc w:val="left"/>
            </w:pPr>
            <w:r>
              <w:t xml:space="preserve">(ft.)   </w:t>
            </w:r>
          </w:p>
        </w:tc>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108" w:line="259" w:lineRule="auto"/>
              <w:ind w:left="0" w:right="0" w:firstLine="0"/>
              <w:jc w:val="left"/>
            </w:pPr>
            <w:r>
              <w:t xml:space="preserve">Depth   </w:t>
            </w:r>
          </w:p>
          <w:p w:rsidR="00603491" w:rsidRDefault="00C64D4D">
            <w:pPr>
              <w:spacing w:after="0" w:line="259" w:lineRule="auto"/>
              <w:ind w:left="0" w:right="0" w:firstLine="0"/>
              <w:jc w:val="left"/>
            </w:pPr>
            <w:r>
              <w:t xml:space="preserve">(ft.)   </w:t>
            </w:r>
          </w:p>
        </w:tc>
        <w:tc>
          <w:tcPr>
            <w:tcW w:w="1503" w:type="dxa"/>
            <w:tcBorders>
              <w:top w:val="single" w:sz="4" w:space="0" w:color="000000"/>
              <w:left w:val="single" w:sz="4" w:space="0" w:color="000000"/>
              <w:bottom w:val="single" w:sz="4" w:space="0" w:color="000000"/>
              <w:right w:val="single" w:sz="4" w:space="0" w:color="000000"/>
            </w:tcBorders>
          </w:tcPr>
          <w:p w:rsidR="00603491" w:rsidRDefault="00C64D4D">
            <w:pPr>
              <w:spacing w:after="108" w:line="259" w:lineRule="auto"/>
              <w:ind w:left="0" w:right="0" w:firstLine="0"/>
              <w:jc w:val="left"/>
            </w:pPr>
            <w:r>
              <w:t xml:space="preserve">Side slope   </w:t>
            </w:r>
          </w:p>
          <w:p w:rsidR="00603491" w:rsidRDefault="00C64D4D">
            <w:pPr>
              <w:spacing w:after="0" w:line="259" w:lineRule="auto"/>
              <w:ind w:left="0" w:right="0" w:firstLine="0"/>
              <w:jc w:val="left"/>
            </w:pPr>
            <w:r>
              <w:t xml:space="preserve">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Longitudinal slope   </w:t>
            </w:r>
          </w:p>
        </w:tc>
        <w:tc>
          <w:tcPr>
            <w:tcW w:w="1507" w:type="dxa"/>
            <w:tcBorders>
              <w:top w:val="single" w:sz="4" w:space="0" w:color="000000"/>
              <w:left w:val="single" w:sz="4" w:space="0" w:color="000000"/>
              <w:bottom w:val="single" w:sz="4" w:space="0" w:color="000000"/>
              <w:right w:val="single" w:sz="4" w:space="0" w:color="000000"/>
            </w:tcBorders>
          </w:tcPr>
          <w:p w:rsidR="00603491" w:rsidRDefault="00C64D4D">
            <w:pPr>
              <w:spacing w:after="108" w:line="259" w:lineRule="auto"/>
              <w:ind w:left="0" w:right="0" w:firstLine="0"/>
              <w:jc w:val="left"/>
            </w:pPr>
            <w:r>
              <w:t xml:space="preserve">B/D    </w:t>
            </w:r>
          </w:p>
          <w:p w:rsidR="00603491" w:rsidRDefault="00C64D4D">
            <w:pPr>
              <w:spacing w:after="0" w:line="259" w:lineRule="auto"/>
              <w:ind w:left="0" w:right="0" w:firstLine="0"/>
              <w:jc w:val="left"/>
            </w:pPr>
            <w:r>
              <w:t xml:space="preserve">Ratio   </w:t>
            </w:r>
          </w:p>
        </w:tc>
      </w:tr>
      <w:tr w:rsidR="00603491">
        <w:trPr>
          <w:trHeight w:val="456"/>
        </w:trPr>
        <w:tc>
          <w:tcPr>
            <w:tcW w:w="1500"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14850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240   </w:t>
            </w:r>
          </w:p>
        </w:tc>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13.55   </w:t>
            </w:r>
          </w:p>
        </w:tc>
        <w:tc>
          <w:tcPr>
            <w:tcW w:w="1503"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1.5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6667   </w:t>
            </w:r>
          </w:p>
        </w:tc>
        <w:tc>
          <w:tcPr>
            <w:tcW w:w="1507"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17.71   </w:t>
            </w:r>
          </w:p>
        </w:tc>
      </w:tr>
    </w:tbl>
    <w:p w:rsidR="00603491" w:rsidRDefault="00C64D4D">
      <w:pPr>
        <w:spacing w:after="264" w:line="259" w:lineRule="auto"/>
        <w:ind w:left="79" w:right="0" w:firstLine="0"/>
        <w:jc w:val="left"/>
      </w:pPr>
      <w:r>
        <w:rPr>
          <w:b/>
        </w:rPr>
        <w:t xml:space="preserve"> </w:t>
      </w:r>
      <w:r>
        <w:t xml:space="preserve">  </w:t>
      </w:r>
    </w:p>
    <w:p w:rsidR="00603491" w:rsidRDefault="00C64D4D">
      <w:pPr>
        <w:spacing w:line="357" w:lineRule="auto"/>
        <w:ind w:left="74" w:right="867"/>
      </w:pPr>
      <w:r>
        <w:t xml:space="preserve">We analyzed the proposed design parameters of UJC with the help of HEC-RAS software and we get different water surface profile of UJC for proposed design parameters that are shown below. Figure 19 shows cross sectional profile at discharge 6000 cusecs. Figures 20, 21 and 22 show longitudinal profiles of UJC at discharge 6000, 14850 and 16000 cusecs respectively.   </w:t>
      </w:r>
    </w:p>
    <w:p w:rsidR="003E01B8" w:rsidRDefault="00C64D4D" w:rsidP="003E01B8">
      <w:pPr>
        <w:spacing w:after="141" w:line="259" w:lineRule="auto"/>
        <w:ind w:left="760" w:right="0" w:firstLine="0"/>
        <w:jc w:val="left"/>
      </w:pPr>
      <w:r>
        <w:rPr>
          <w:noProof/>
        </w:rPr>
        <w:lastRenderedPageBreak/>
        <w:drawing>
          <wp:inline distT="0" distB="0" distL="0" distR="0">
            <wp:extent cx="4613148" cy="2918460"/>
            <wp:effectExtent l="0" t="0" r="0" b="0"/>
            <wp:docPr id="4920" name="Picture 4920"/>
            <wp:cNvGraphicFramePr/>
            <a:graphic xmlns:a="http://schemas.openxmlformats.org/drawingml/2006/main">
              <a:graphicData uri="http://schemas.openxmlformats.org/drawingml/2006/picture">
                <pic:pic xmlns:pic="http://schemas.openxmlformats.org/drawingml/2006/picture">
                  <pic:nvPicPr>
                    <pic:cNvPr id="4920" name="Picture 4920"/>
                    <pic:cNvPicPr/>
                  </pic:nvPicPr>
                  <pic:blipFill>
                    <a:blip r:embed="rId112"/>
                    <a:stretch>
                      <a:fillRect/>
                    </a:stretch>
                  </pic:blipFill>
                  <pic:spPr>
                    <a:xfrm>
                      <a:off x="0" y="0"/>
                      <a:ext cx="4613148" cy="2918460"/>
                    </a:xfrm>
                    <a:prstGeom prst="rect">
                      <a:avLst/>
                    </a:prstGeom>
                  </pic:spPr>
                </pic:pic>
              </a:graphicData>
            </a:graphic>
          </wp:inline>
        </w:drawing>
      </w:r>
      <w:r>
        <w:rPr>
          <w:sz w:val="22"/>
        </w:rPr>
        <w:t xml:space="preserve"> </w:t>
      </w:r>
      <w:r>
        <w:t xml:space="preserve"> </w:t>
      </w:r>
    </w:p>
    <w:p w:rsidR="00603491" w:rsidRPr="003E01B8" w:rsidRDefault="003E01B8" w:rsidP="003E01B8">
      <w:pPr>
        <w:spacing w:after="141" w:line="259" w:lineRule="auto"/>
        <w:ind w:left="760" w:right="0" w:firstLine="0"/>
        <w:rPr>
          <w:b/>
        </w:rPr>
      </w:pPr>
      <w:r>
        <w:rPr>
          <w:b/>
        </w:rPr>
        <w:t xml:space="preserve">                                  </w:t>
      </w:r>
      <w:r w:rsidR="00C64D4D" w:rsidRPr="003E01B8">
        <w:rPr>
          <w:b/>
        </w:rPr>
        <w:t>Fig. 20: Cross-sectional profile</w:t>
      </w:r>
    </w:p>
    <w:p w:rsidR="00603491" w:rsidRDefault="00C64D4D">
      <w:pPr>
        <w:spacing w:after="115" w:line="259" w:lineRule="auto"/>
        <w:ind w:left="0" w:right="1872" w:firstLine="0"/>
        <w:jc w:val="right"/>
      </w:pPr>
      <w:r>
        <w:rPr>
          <w:b/>
        </w:rPr>
        <w:t xml:space="preserve">      </w:t>
      </w:r>
      <w:r>
        <w:rPr>
          <w:noProof/>
        </w:rPr>
        <w:drawing>
          <wp:inline distT="0" distB="0" distL="0" distR="0">
            <wp:extent cx="4622293" cy="2840736"/>
            <wp:effectExtent l="0" t="0" r="0" b="0"/>
            <wp:docPr id="4974" name="Picture 4974"/>
            <wp:cNvGraphicFramePr/>
            <a:graphic xmlns:a="http://schemas.openxmlformats.org/drawingml/2006/main">
              <a:graphicData uri="http://schemas.openxmlformats.org/drawingml/2006/picture">
                <pic:pic xmlns:pic="http://schemas.openxmlformats.org/drawingml/2006/picture">
                  <pic:nvPicPr>
                    <pic:cNvPr id="4974" name="Picture 4974"/>
                    <pic:cNvPicPr/>
                  </pic:nvPicPr>
                  <pic:blipFill>
                    <a:blip r:embed="rId113"/>
                    <a:stretch>
                      <a:fillRect/>
                    </a:stretch>
                  </pic:blipFill>
                  <pic:spPr>
                    <a:xfrm>
                      <a:off x="0" y="0"/>
                      <a:ext cx="4622293" cy="2840736"/>
                    </a:xfrm>
                    <a:prstGeom prst="rect">
                      <a:avLst/>
                    </a:prstGeom>
                  </pic:spPr>
                </pic:pic>
              </a:graphicData>
            </a:graphic>
          </wp:inline>
        </w:drawing>
      </w:r>
      <w:r>
        <w:rPr>
          <w:b/>
        </w:rPr>
        <w:t xml:space="preserve">  </w:t>
      </w:r>
      <w:r>
        <w:t xml:space="preserve"> </w:t>
      </w:r>
    </w:p>
    <w:p w:rsidR="00603491" w:rsidRDefault="00C64D4D">
      <w:pPr>
        <w:pStyle w:val="Heading2"/>
        <w:ind w:left="1066" w:right="900"/>
      </w:pPr>
      <w:r>
        <w:t xml:space="preserve">                    Fig.</w:t>
      </w:r>
      <w:r w:rsidR="000B7AF1">
        <w:t xml:space="preserve"> </w:t>
      </w:r>
      <w:r>
        <w:t xml:space="preserve">21:  Longitudinal profile at discharge 6000 cusecs </w:t>
      </w:r>
      <w:r>
        <w:rPr>
          <w:b w:val="0"/>
        </w:rPr>
        <w:t xml:space="preserve"> </w:t>
      </w:r>
    </w:p>
    <w:p w:rsidR="00603491" w:rsidRDefault="00C64D4D">
      <w:pPr>
        <w:spacing w:after="218" w:line="259" w:lineRule="auto"/>
        <w:ind w:left="1056" w:right="0" w:firstLine="0"/>
        <w:jc w:val="left"/>
      </w:pPr>
      <w:r>
        <w:rPr>
          <w:b/>
        </w:rPr>
        <w:t xml:space="preserve"> </w:t>
      </w:r>
      <w:r>
        <w:t xml:space="preserve"> </w:t>
      </w:r>
    </w:p>
    <w:p w:rsidR="00603491" w:rsidRDefault="00C64D4D">
      <w:pPr>
        <w:spacing w:after="203" w:line="259" w:lineRule="auto"/>
        <w:ind w:left="1056" w:right="0" w:firstLine="0"/>
        <w:jc w:val="left"/>
      </w:pPr>
      <w:r>
        <w:rPr>
          <w:b/>
        </w:rPr>
        <w:t xml:space="preserve"> </w:t>
      </w:r>
      <w:r>
        <w:t xml:space="preserve"> </w:t>
      </w:r>
    </w:p>
    <w:p w:rsidR="003E01B8" w:rsidRDefault="00C64D4D" w:rsidP="003E01B8">
      <w:pPr>
        <w:spacing w:after="110" w:line="259" w:lineRule="auto"/>
        <w:ind w:left="0" w:right="1164" w:firstLine="0"/>
        <w:jc w:val="center"/>
      </w:pPr>
      <w:r>
        <w:rPr>
          <w:b/>
        </w:rPr>
        <w:lastRenderedPageBreak/>
        <w:t xml:space="preserve">         </w:t>
      </w:r>
      <w:r>
        <w:rPr>
          <w:noProof/>
        </w:rPr>
        <w:drawing>
          <wp:inline distT="0" distB="0" distL="0" distR="0">
            <wp:extent cx="4495800" cy="3003804"/>
            <wp:effectExtent l="0" t="0" r="0" b="0"/>
            <wp:docPr id="4976" name="Picture 4976"/>
            <wp:cNvGraphicFramePr/>
            <a:graphic xmlns:a="http://schemas.openxmlformats.org/drawingml/2006/main">
              <a:graphicData uri="http://schemas.openxmlformats.org/drawingml/2006/picture">
                <pic:pic xmlns:pic="http://schemas.openxmlformats.org/drawingml/2006/picture">
                  <pic:nvPicPr>
                    <pic:cNvPr id="4976" name="Picture 4976"/>
                    <pic:cNvPicPr/>
                  </pic:nvPicPr>
                  <pic:blipFill>
                    <a:blip r:embed="rId114"/>
                    <a:stretch>
                      <a:fillRect/>
                    </a:stretch>
                  </pic:blipFill>
                  <pic:spPr>
                    <a:xfrm>
                      <a:off x="0" y="0"/>
                      <a:ext cx="4495800" cy="3003804"/>
                    </a:xfrm>
                    <a:prstGeom prst="rect">
                      <a:avLst/>
                    </a:prstGeom>
                  </pic:spPr>
                </pic:pic>
              </a:graphicData>
            </a:graphic>
          </wp:inline>
        </w:drawing>
      </w:r>
      <w:r>
        <w:rPr>
          <w:b/>
        </w:rPr>
        <w:t xml:space="preserve">  </w:t>
      </w:r>
      <w:r>
        <w:t xml:space="preserve"> </w:t>
      </w:r>
    </w:p>
    <w:p w:rsidR="00603491" w:rsidRPr="003E01B8" w:rsidRDefault="00C64D4D" w:rsidP="003E01B8">
      <w:pPr>
        <w:spacing w:after="110" w:line="259" w:lineRule="auto"/>
        <w:ind w:left="0" w:right="1164" w:firstLine="0"/>
        <w:jc w:val="center"/>
        <w:rPr>
          <w:b/>
        </w:rPr>
      </w:pPr>
      <w:r w:rsidRPr="003E01B8">
        <w:rPr>
          <w:b/>
        </w:rPr>
        <w:t>Fig. 22: Longitudinal profile at discharge 14850 cusecs</w:t>
      </w:r>
    </w:p>
    <w:p w:rsidR="00603491" w:rsidRDefault="00C64D4D">
      <w:pPr>
        <w:spacing w:after="113" w:line="259" w:lineRule="auto"/>
        <w:ind w:left="0" w:right="2122" w:firstLine="0"/>
        <w:jc w:val="right"/>
      </w:pPr>
      <w:r>
        <w:rPr>
          <w:noProof/>
        </w:rPr>
        <w:drawing>
          <wp:inline distT="0" distB="0" distL="0" distR="0">
            <wp:extent cx="4591812" cy="3041904"/>
            <wp:effectExtent l="0" t="0" r="0" b="0"/>
            <wp:docPr id="5016" name="Picture 5016"/>
            <wp:cNvGraphicFramePr/>
            <a:graphic xmlns:a="http://schemas.openxmlformats.org/drawingml/2006/main">
              <a:graphicData uri="http://schemas.openxmlformats.org/drawingml/2006/picture">
                <pic:pic xmlns:pic="http://schemas.openxmlformats.org/drawingml/2006/picture">
                  <pic:nvPicPr>
                    <pic:cNvPr id="5016" name="Picture 5016"/>
                    <pic:cNvPicPr/>
                  </pic:nvPicPr>
                  <pic:blipFill>
                    <a:blip r:embed="rId115"/>
                    <a:stretch>
                      <a:fillRect/>
                    </a:stretch>
                  </pic:blipFill>
                  <pic:spPr>
                    <a:xfrm>
                      <a:off x="0" y="0"/>
                      <a:ext cx="4591812" cy="3041904"/>
                    </a:xfrm>
                    <a:prstGeom prst="rect">
                      <a:avLst/>
                    </a:prstGeom>
                  </pic:spPr>
                </pic:pic>
              </a:graphicData>
            </a:graphic>
          </wp:inline>
        </w:drawing>
      </w:r>
      <w:r>
        <w:rPr>
          <w:b/>
        </w:rPr>
        <w:t xml:space="preserve"> </w:t>
      </w:r>
      <w:r>
        <w:t xml:space="preserve">  </w:t>
      </w:r>
    </w:p>
    <w:p w:rsidR="00603491" w:rsidRDefault="00C64D4D">
      <w:pPr>
        <w:pStyle w:val="Heading2"/>
        <w:ind w:left="2374" w:right="900"/>
      </w:pPr>
      <w:r>
        <w:t>Fig.</w:t>
      </w:r>
      <w:r w:rsidR="000B7AF1">
        <w:t xml:space="preserve"> </w:t>
      </w:r>
      <w:r>
        <w:t>23: Longitudinal profile at discharge 16000 cusecs</w:t>
      </w:r>
      <w:r>
        <w:rPr>
          <w:sz w:val="22"/>
        </w:rPr>
        <w:t xml:space="preserve"> </w:t>
      </w:r>
      <w:r>
        <w:t xml:space="preserve">  </w:t>
      </w:r>
    </w:p>
    <w:p w:rsidR="00603491" w:rsidRDefault="00C64D4D">
      <w:pPr>
        <w:spacing w:after="299" w:line="337" w:lineRule="auto"/>
        <w:ind w:left="74" w:right="1183"/>
      </w:pPr>
      <w:r>
        <w:t>These longitudinal profiles show that proposed design parameters are valid for discharge 14850 cusecs for regime channel but not valid for discharge 16000 cusecs and cause overflowing of water. Table 8 shows profile summary table at different value of discharges for existing design parameters of UJC</w:t>
      </w:r>
      <w:r>
        <w:rPr>
          <w:sz w:val="22"/>
        </w:rPr>
        <w:t xml:space="preserve">. </w:t>
      </w:r>
      <w:r>
        <w:rPr>
          <w:b/>
        </w:rPr>
        <w:t xml:space="preserve"> </w:t>
      </w:r>
      <w:r>
        <w:t xml:space="preserve">   </w:t>
      </w:r>
    </w:p>
    <w:p w:rsidR="00603491" w:rsidRDefault="00C64D4D">
      <w:pPr>
        <w:pStyle w:val="Heading1"/>
        <w:spacing w:after="268"/>
        <w:ind w:left="10" w:right="621"/>
        <w:jc w:val="center"/>
      </w:pPr>
      <w:bookmarkStart w:id="9" w:name="_Toc523160719"/>
      <w:r>
        <w:lastRenderedPageBreak/>
        <w:t>Table 10: Profile Summary</w:t>
      </w:r>
      <w:bookmarkEnd w:id="9"/>
      <w:r>
        <w:t xml:space="preserve">    </w:t>
      </w:r>
    </w:p>
    <w:p w:rsidR="00603491" w:rsidRDefault="00C64D4D">
      <w:pPr>
        <w:spacing w:after="157" w:line="259" w:lineRule="auto"/>
        <w:ind w:left="0" w:right="1711" w:firstLine="0"/>
        <w:jc w:val="right"/>
      </w:pPr>
      <w:r>
        <w:rPr>
          <w:noProof/>
        </w:rPr>
        <w:drawing>
          <wp:inline distT="0" distB="0" distL="0" distR="0">
            <wp:extent cx="5733288" cy="1776984"/>
            <wp:effectExtent l="0" t="0" r="0" b="0"/>
            <wp:docPr id="5018" name="Picture 5018"/>
            <wp:cNvGraphicFramePr/>
            <a:graphic xmlns:a="http://schemas.openxmlformats.org/drawingml/2006/main">
              <a:graphicData uri="http://schemas.openxmlformats.org/drawingml/2006/picture">
                <pic:pic xmlns:pic="http://schemas.openxmlformats.org/drawingml/2006/picture">
                  <pic:nvPicPr>
                    <pic:cNvPr id="5018" name="Picture 5018"/>
                    <pic:cNvPicPr/>
                  </pic:nvPicPr>
                  <pic:blipFill>
                    <a:blip r:embed="rId116"/>
                    <a:stretch>
                      <a:fillRect/>
                    </a:stretch>
                  </pic:blipFill>
                  <pic:spPr>
                    <a:xfrm>
                      <a:off x="0" y="0"/>
                      <a:ext cx="5733288" cy="1776984"/>
                    </a:xfrm>
                    <a:prstGeom prst="rect">
                      <a:avLst/>
                    </a:prstGeom>
                  </pic:spPr>
                </pic:pic>
              </a:graphicData>
            </a:graphic>
          </wp:inline>
        </w:drawing>
      </w:r>
      <w:r>
        <w:rPr>
          <w:b/>
          <w:sz w:val="28"/>
        </w:rPr>
        <w:t xml:space="preserve"> </w:t>
      </w:r>
    </w:p>
    <w:p w:rsidR="00603491" w:rsidRDefault="00C64D4D">
      <w:pPr>
        <w:spacing w:after="276" w:line="259" w:lineRule="auto"/>
        <w:ind w:left="50" w:right="0" w:firstLine="0"/>
        <w:jc w:val="left"/>
      </w:pPr>
      <w:r>
        <w:rPr>
          <w:b/>
        </w:rPr>
        <w:t xml:space="preserve"> </w:t>
      </w:r>
    </w:p>
    <w:p w:rsidR="00603491" w:rsidRDefault="00C64D4D">
      <w:pPr>
        <w:spacing w:after="276" w:line="259" w:lineRule="auto"/>
        <w:ind w:left="50" w:right="0" w:firstLine="0"/>
        <w:jc w:val="left"/>
      </w:pPr>
      <w:r>
        <w:rPr>
          <w:b/>
        </w:rPr>
        <w:t xml:space="preserve"> </w:t>
      </w:r>
    </w:p>
    <w:p w:rsidR="00603491" w:rsidRDefault="00C64D4D">
      <w:pPr>
        <w:spacing w:after="0" w:line="259" w:lineRule="auto"/>
        <w:ind w:left="50" w:right="0" w:firstLine="0"/>
        <w:jc w:val="left"/>
      </w:pPr>
      <w:r>
        <w:rPr>
          <w:b/>
        </w:rPr>
        <w:t xml:space="preserve"> </w:t>
      </w:r>
    </w:p>
    <w:p w:rsidR="00012F36" w:rsidRDefault="00012F36">
      <w:pPr>
        <w:spacing w:after="271" w:line="259" w:lineRule="auto"/>
        <w:ind w:left="74" w:right="900"/>
        <w:jc w:val="left"/>
        <w:rPr>
          <w:b/>
        </w:rPr>
      </w:pPr>
    </w:p>
    <w:p w:rsidR="00603491" w:rsidRPr="00012F36" w:rsidRDefault="00C64D4D">
      <w:pPr>
        <w:spacing w:after="271" w:line="259" w:lineRule="auto"/>
        <w:ind w:left="74" w:right="900"/>
        <w:jc w:val="left"/>
        <w:rPr>
          <w:sz w:val="28"/>
        </w:rPr>
      </w:pPr>
      <w:r w:rsidRPr="00012F36">
        <w:rPr>
          <w:b/>
          <w:sz w:val="28"/>
        </w:rPr>
        <w:t>5.4 MODELLING O</w:t>
      </w:r>
      <w:r w:rsidR="002C0205">
        <w:rPr>
          <w:b/>
          <w:sz w:val="28"/>
        </w:rPr>
        <w:t>N HEC-RAS (2</w:t>
      </w:r>
      <w:r w:rsidR="002C0205">
        <w:rPr>
          <w:b/>
          <w:sz w:val="28"/>
          <w:vertAlign w:val="superscript"/>
        </w:rPr>
        <w:t>nd</w:t>
      </w:r>
      <w:r w:rsidR="002C0205">
        <w:rPr>
          <w:b/>
          <w:sz w:val="28"/>
        </w:rPr>
        <w:t xml:space="preserve"> REACH)</w:t>
      </w:r>
      <w:r w:rsidRPr="00012F36">
        <w:rPr>
          <w:b/>
          <w:sz w:val="28"/>
        </w:rPr>
        <w:t xml:space="preserve"> </w:t>
      </w:r>
      <w:r w:rsidRPr="00012F36">
        <w:rPr>
          <w:sz w:val="28"/>
        </w:rPr>
        <w:t xml:space="preserve"> </w:t>
      </w:r>
    </w:p>
    <w:p w:rsidR="00603491" w:rsidRDefault="00C64D4D">
      <w:pPr>
        <w:spacing w:after="4"/>
        <w:ind w:left="74" w:right="1342"/>
      </w:pPr>
      <w:r>
        <w:t xml:space="preserve">Table 10 shows proposed design parameters of UJC for second reach   </w:t>
      </w:r>
    </w:p>
    <w:p w:rsidR="00603491" w:rsidRDefault="00C64D4D">
      <w:pPr>
        <w:spacing w:after="273" w:line="259" w:lineRule="auto"/>
        <w:ind w:left="67" w:right="0" w:firstLine="0"/>
        <w:jc w:val="left"/>
      </w:pPr>
      <w:r>
        <w:t xml:space="preserve">  </w:t>
      </w:r>
    </w:p>
    <w:p w:rsidR="00603491" w:rsidRDefault="00C64D4D">
      <w:pPr>
        <w:pStyle w:val="Heading1"/>
        <w:spacing w:after="0"/>
        <w:ind w:left="10" w:right="619"/>
        <w:jc w:val="center"/>
      </w:pPr>
      <w:bookmarkStart w:id="10" w:name="_Toc523160720"/>
      <w:r>
        <w:t>Table 11: Proposed Design Parameters</w:t>
      </w:r>
      <w:bookmarkEnd w:id="10"/>
      <w:r>
        <w:t xml:space="preserve">   </w:t>
      </w:r>
    </w:p>
    <w:p w:rsidR="00603491" w:rsidRDefault="00C64D4D">
      <w:pPr>
        <w:spacing w:after="0" w:line="259" w:lineRule="auto"/>
        <w:ind w:left="67" w:right="0" w:firstLine="0"/>
        <w:jc w:val="left"/>
      </w:pPr>
      <w:r>
        <w:t xml:space="preserve">  </w:t>
      </w:r>
    </w:p>
    <w:tbl>
      <w:tblPr>
        <w:tblStyle w:val="TableGrid"/>
        <w:tblW w:w="9023" w:type="dxa"/>
        <w:tblInd w:w="96" w:type="dxa"/>
        <w:tblCellMar>
          <w:top w:w="9" w:type="dxa"/>
          <w:left w:w="106" w:type="dxa"/>
          <w:right w:w="99" w:type="dxa"/>
        </w:tblCellMar>
        <w:tblLook w:val="04A0" w:firstRow="1" w:lastRow="0" w:firstColumn="1" w:lastColumn="0" w:noHBand="0" w:noVBand="1"/>
      </w:tblPr>
      <w:tblGrid>
        <w:gridCol w:w="1501"/>
        <w:gridCol w:w="1505"/>
        <w:gridCol w:w="1502"/>
        <w:gridCol w:w="1503"/>
        <w:gridCol w:w="1505"/>
        <w:gridCol w:w="1507"/>
      </w:tblGrid>
      <w:tr w:rsidR="00603491">
        <w:trPr>
          <w:trHeight w:val="866"/>
        </w:trPr>
        <w:tc>
          <w:tcPr>
            <w:tcW w:w="1500" w:type="dxa"/>
            <w:tcBorders>
              <w:top w:val="single" w:sz="4" w:space="0" w:color="000000"/>
              <w:left w:val="single" w:sz="4" w:space="0" w:color="000000"/>
              <w:bottom w:val="single" w:sz="4" w:space="0" w:color="000000"/>
              <w:right w:val="single" w:sz="4" w:space="0" w:color="000000"/>
            </w:tcBorders>
          </w:tcPr>
          <w:p w:rsidR="00603491" w:rsidRDefault="00C64D4D">
            <w:pPr>
              <w:spacing w:after="110" w:line="259" w:lineRule="auto"/>
              <w:ind w:left="0" w:right="0" w:firstLine="0"/>
              <w:jc w:val="left"/>
            </w:pPr>
            <w:r>
              <w:t xml:space="preserve">Discharge   </w:t>
            </w:r>
          </w:p>
          <w:p w:rsidR="00603491" w:rsidRDefault="00C64D4D">
            <w:pPr>
              <w:spacing w:after="0" w:line="259" w:lineRule="auto"/>
              <w:ind w:left="0" w:right="0" w:firstLine="0"/>
              <w:jc w:val="left"/>
            </w:pPr>
            <w:r>
              <w:t xml:space="preserve">(Cs)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110" w:line="259" w:lineRule="auto"/>
              <w:ind w:left="2" w:right="0" w:firstLine="0"/>
              <w:jc w:val="left"/>
            </w:pPr>
            <w:r>
              <w:t xml:space="preserve">Width   </w:t>
            </w:r>
          </w:p>
          <w:p w:rsidR="00603491" w:rsidRDefault="00C64D4D">
            <w:pPr>
              <w:spacing w:after="0" w:line="259" w:lineRule="auto"/>
              <w:ind w:left="2" w:right="0" w:firstLine="0"/>
              <w:jc w:val="left"/>
            </w:pPr>
            <w:r>
              <w:t xml:space="preserve">(ft.)   </w:t>
            </w:r>
          </w:p>
        </w:tc>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110" w:line="259" w:lineRule="auto"/>
              <w:ind w:left="0" w:right="0" w:firstLine="0"/>
              <w:jc w:val="left"/>
            </w:pPr>
            <w:r>
              <w:t xml:space="preserve">Depth   </w:t>
            </w:r>
          </w:p>
          <w:p w:rsidR="00603491" w:rsidRDefault="00C64D4D">
            <w:pPr>
              <w:spacing w:after="0" w:line="259" w:lineRule="auto"/>
              <w:ind w:left="0" w:right="0" w:firstLine="0"/>
              <w:jc w:val="left"/>
            </w:pPr>
            <w:r>
              <w:t xml:space="preserve">(ft.)   </w:t>
            </w:r>
          </w:p>
        </w:tc>
        <w:tc>
          <w:tcPr>
            <w:tcW w:w="1503" w:type="dxa"/>
            <w:tcBorders>
              <w:top w:val="single" w:sz="4" w:space="0" w:color="000000"/>
              <w:left w:val="single" w:sz="4" w:space="0" w:color="000000"/>
              <w:bottom w:val="single" w:sz="4" w:space="0" w:color="000000"/>
              <w:right w:val="single" w:sz="4" w:space="0" w:color="000000"/>
            </w:tcBorders>
          </w:tcPr>
          <w:p w:rsidR="00603491" w:rsidRDefault="00C64D4D">
            <w:pPr>
              <w:spacing w:after="110" w:line="259" w:lineRule="auto"/>
              <w:ind w:left="0" w:right="0" w:firstLine="0"/>
              <w:jc w:val="left"/>
            </w:pPr>
            <w:r>
              <w:t xml:space="preserve">Side slope   </w:t>
            </w:r>
          </w:p>
          <w:p w:rsidR="00603491" w:rsidRDefault="00C64D4D">
            <w:pPr>
              <w:spacing w:after="0" w:line="259" w:lineRule="auto"/>
              <w:ind w:left="0" w:right="0" w:firstLine="0"/>
              <w:jc w:val="left"/>
            </w:pPr>
            <w:r>
              <w:t xml:space="preserve">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Longitudinal slope   </w:t>
            </w:r>
          </w:p>
        </w:tc>
        <w:tc>
          <w:tcPr>
            <w:tcW w:w="1507" w:type="dxa"/>
            <w:tcBorders>
              <w:top w:val="single" w:sz="4" w:space="0" w:color="000000"/>
              <w:left w:val="single" w:sz="4" w:space="0" w:color="000000"/>
              <w:bottom w:val="single" w:sz="4" w:space="0" w:color="000000"/>
              <w:right w:val="single" w:sz="4" w:space="0" w:color="000000"/>
            </w:tcBorders>
          </w:tcPr>
          <w:p w:rsidR="00603491" w:rsidRDefault="00C64D4D">
            <w:pPr>
              <w:spacing w:after="110" w:line="259" w:lineRule="auto"/>
              <w:ind w:left="0" w:right="0" w:firstLine="0"/>
              <w:jc w:val="left"/>
            </w:pPr>
            <w:r>
              <w:t xml:space="preserve">B/D    </w:t>
            </w:r>
          </w:p>
          <w:p w:rsidR="00603491" w:rsidRDefault="00C64D4D">
            <w:pPr>
              <w:spacing w:after="0" w:line="259" w:lineRule="auto"/>
              <w:ind w:left="0" w:right="0" w:firstLine="0"/>
              <w:jc w:val="left"/>
            </w:pPr>
            <w:r>
              <w:t xml:space="preserve">Ratio   </w:t>
            </w:r>
          </w:p>
        </w:tc>
      </w:tr>
      <w:tr w:rsidR="00603491">
        <w:trPr>
          <w:trHeight w:val="456"/>
        </w:trPr>
        <w:tc>
          <w:tcPr>
            <w:tcW w:w="1500"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8500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230   </w:t>
            </w:r>
          </w:p>
        </w:tc>
        <w:tc>
          <w:tcPr>
            <w:tcW w:w="1502"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10.1   </w:t>
            </w:r>
          </w:p>
        </w:tc>
        <w:tc>
          <w:tcPr>
            <w:tcW w:w="1503"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1   </w:t>
            </w:r>
          </w:p>
        </w:tc>
        <w:tc>
          <w:tcPr>
            <w:tcW w:w="1505"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2" w:right="0" w:firstLine="0"/>
              <w:jc w:val="left"/>
            </w:pPr>
            <w:r>
              <w:t xml:space="preserve">6667   </w:t>
            </w:r>
          </w:p>
        </w:tc>
        <w:tc>
          <w:tcPr>
            <w:tcW w:w="1507" w:type="dxa"/>
            <w:tcBorders>
              <w:top w:val="single" w:sz="4" w:space="0" w:color="000000"/>
              <w:left w:val="single" w:sz="4" w:space="0" w:color="000000"/>
              <w:bottom w:val="single" w:sz="4" w:space="0" w:color="000000"/>
              <w:right w:val="single" w:sz="4" w:space="0" w:color="000000"/>
            </w:tcBorders>
          </w:tcPr>
          <w:p w:rsidR="00603491" w:rsidRDefault="00C64D4D">
            <w:pPr>
              <w:spacing w:after="0" w:line="259" w:lineRule="auto"/>
              <w:ind w:left="0" w:right="0" w:firstLine="0"/>
              <w:jc w:val="left"/>
            </w:pPr>
            <w:r>
              <w:t xml:space="preserve">22.77   </w:t>
            </w:r>
          </w:p>
        </w:tc>
      </w:tr>
    </w:tbl>
    <w:p w:rsidR="00603491" w:rsidRDefault="00C64D4D">
      <w:pPr>
        <w:spacing w:after="259" w:line="259" w:lineRule="auto"/>
        <w:ind w:left="79" w:right="0" w:firstLine="0"/>
        <w:jc w:val="left"/>
      </w:pPr>
      <w:r>
        <w:rPr>
          <w:b/>
        </w:rPr>
        <w:t xml:space="preserve">  </w:t>
      </w:r>
      <w:r>
        <w:t xml:space="preserve"> </w:t>
      </w:r>
    </w:p>
    <w:p w:rsidR="00603491" w:rsidRDefault="00C64D4D">
      <w:pPr>
        <w:spacing w:after="307" w:line="332" w:lineRule="auto"/>
        <w:ind w:left="70" w:right="596" w:hanging="20"/>
        <w:jc w:val="left"/>
      </w:pPr>
      <w:r>
        <w:t xml:space="preserve">After modelling on HEC-RAS, we get different water surface profile of UJC for second reach of proposed design parameters that are shown below. Figure 19 shows cross sectional profile at discharge 6000 cusecs. Figures 23, 24 and 25 show longitudinal profile of UJC at discharge 2100, 8500 and 10671 cusecs respectively.   </w:t>
      </w:r>
    </w:p>
    <w:p w:rsidR="00603491" w:rsidRDefault="00C64D4D">
      <w:pPr>
        <w:spacing w:after="251" w:line="259" w:lineRule="auto"/>
        <w:ind w:left="79" w:right="0" w:firstLine="0"/>
        <w:jc w:val="left"/>
      </w:pPr>
      <w:r>
        <w:t xml:space="preserve">  </w:t>
      </w:r>
    </w:p>
    <w:p w:rsidR="00603491" w:rsidRDefault="00C64D4D">
      <w:pPr>
        <w:spacing w:after="168" w:line="259" w:lineRule="auto"/>
        <w:ind w:left="0" w:right="1553" w:firstLine="0"/>
        <w:jc w:val="right"/>
      </w:pPr>
      <w:r>
        <w:rPr>
          <w:noProof/>
        </w:rPr>
        <w:lastRenderedPageBreak/>
        <w:drawing>
          <wp:inline distT="0" distB="0" distL="0" distR="0">
            <wp:extent cx="5314189" cy="2385060"/>
            <wp:effectExtent l="0" t="0" r="0" b="0"/>
            <wp:docPr id="5159" name="Picture 5159"/>
            <wp:cNvGraphicFramePr/>
            <a:graphic xmlns:a="http://schemas.openxmlformats.org/drawingml/2006/main">
              <a:graphicData uri="http://schemas.openxmlformats.org/drawingml/2006/picture">
                <pic:pic xmlns:pic="http://schemas.openxmlformats.org/drawingml/2006/picture">
                  <pic:nvPicPr>
                    <pic:cNvPr id="5159" name="Picture 5159"/>
                    <pic:cNvPicPr/>
                  </pic:nvPicPr>
                  <pic:blipFill>
                    <a:blip r:embed="rId117"/>
                    <a:stretch>
                      <a:fillRect/>
                    </a:stretch>
                  </pic:blipFill>
                  <pic:spPr>
                    <a:xfrm>
                      <a:off x="0" y="0"/>
                      <a:ext cx="5314189" cy="2385060"/>
                    </a:xfrm>
                    <a:prstGeom prst="rect">
                      <a:avLst/>
                    </a:prstGeom>
                  </pic:spPr>
                </pic:pic>
              </a:graphicData>
            </a:graphic>
          </wp:inline>
        </w:drawing>
      </w:r>
      <w:r>
        <w:rPr>
          <w:b/>
        </w:rPr>
        <w:t xml:space="preserve">  </w:t>
      </w:r>
      <w:r>
        <w:t xml:space="preserve"> </w:t>
      </w:r>
    </w:p>
    <w:p w:rsidR="00603491" w:rsidRDefault="00C64D4D">
      <w:pPr>
        <w:pStyle w:val="Heading2"/>
        <w:ind w:left="1817" w:right="900"/>
      </w:pPr>
      <w:r>
        <w:t xml:space="preserve">Fig. 24: Longitudinal profile at discharge 2100 cusecs </w:t>
      </w:r>
      <w:r>
        <w:rPr>
          <w:b w:val="0"/>
        </w:rPr>
        <w:t xml:space="preserve"> </w:t>
      </w:r>
    </w:p>
    <w:p w:rsidR="00603491" w:rsidRDefault="00C64D4D">
      <w:pPr>
        <w:spacing w:after="136" w:line="259" w:lineRule="auto"/>
        <w:ind w:left="0" w:right="1877" w:firstLine="0"/>
        <w:jc w:val="right"/>
      </w:pPr>
      <w:r>
        <w:rPr>
          <w:noProof/>
        </w:rPr>
        <w:drawing>
          <wp:inline distT="0" distB="0" distL="0" distR="0">
            <wp:extent cx="4905757" cy="2955036"/>
            <wp:effectExtent l="0" t="0" r="0" b="0"/>
            <wp:docPr id="5215" name="Picture 5215"/>
            <wp:cNvGraphicFramePr/>
            <a:graphic xmlns:a="http://schemas.openxmlformats.org/drawingml/2006/main">
              <a:graphicData uri="http://schemas.openxmlformats.org/drawingml/2006/picture">
                <pic:pic xmlns:pic="http://schemas.openxmlformats.org/drawingml/2006/picture">
                  <pic:nvPicPr>
                    <pic:cNvPr id="5215" name="Picture 5215"/>
                    <pic:cNvPicPr/>
                  </pic:nvPicPr>
                  <pic:blipFill>
                    <a:blip r:embed="rId118"/>
                    <a:stretch>
                      <a:fillRect/>
                    </a:stretch>
                  </pic:blipFill>
                  <pic:spPr>
                    <a:xfrm>
                      <a:off x="0" y="0"/>
                      <a:ext cx="4905757" cy="2955036"/>
                    </a:xfrm>
                    <a:prstGeom prst="rect">
                      <a:avLst/>
                    </a:prstGeom>
                  </pic:spPr>
                </pic:pic>
              </a:graphicData>
            </a:graphic>
          </wp:inline>
        </w:drawing>
      </w:r>
      <w:r>
        <w:rPr>
          <w:b/>
        </w:rPr>
        <w:t xml:space="preserve"> </w:t>
      </w:r>
      <w:r>
        <w:t xml:space="preserve">  </w:t>
      </w:r>
    </w:p>
    <w:p w:rsidR="00603491" w:rsidRDefault="00C64D4D">
      <w:pPr>
        <w:pStyle w:val="Heading2"/>
        <w:ind w:left="2043" w:right="900"/>
      </w:pPr>
      <w:r>
        <w:t xml:space="preserve">Fig. 25: Longitudinal profile at discharge 8500 cusecs  </w:t>
      </w:r>
      <w:r>
        <w:rPr>
          <w:b w:val="0"/>
        </w:rPr>
        <w:t xml:space="preserve"> </w:t>
      </w:r>
    </w:p>
    <w:p w:rsidR="00603491" w:rsidRDefault="00C64D4D">
      <w:pPr>
        <w:spacing w:after="251" w:line="259" w:lineRule="auto"/>
        <w:ind w:left="0" w:right="456" w:firstLine="0"/>
        <w:jc w:val="center"/>
      </w:pPr>
      <w:r>
        <w:rPr>
          <w:b/>
        </w:rPr>
        <w:t xml:space="preserve"> </w:t>
      </w:r>
      <w:r>
        <w:t xml:space="preserve">  </w:t>
      </w:r>
    </w:p>
    <w:p w:rsidR="00603491" w:rsidRDefault="00C64D4D">
      <w:pPr>
        <w:spacing w:after="134" w:line="259" w:lineRule="auto"/>
        <w:ind w:left="0" w:right="1822" w:firstLine="0"/>
        <w:jc w:val="right"/>
      </w:pPr>
      <w:r>
        <w:rPr>
          <w:noProof/>
        </w:rPr>
        <w:lastRenderedPageBreak/>
        <w:drawing>
          <wp:inline distT="0" distB="0" distL="0" distR="0">
            <wp:extent cx="4968240" cy="3108960"/>
            <wp:effectExtent l="0" t="0" r="0" b="0"/>
            <wp:docPr id="5217" name="Picture 5217"/>
            <wp:cNvGraphicFramePr/>
            <a:graphic xmlns:a="http://schemas.openxmlformats.org/drawingml/2006/main">
              <a:graphicData uri="http://schemas.openxmlformats.org/drawingml/2006/picture">
                <pic:pic xmlns:pic="http://schemas.openxmlformats.org/drawingml/2006/picture">
                  <pic:nvPicPr>
                    <pic:cNvPr id="5217" name="Picture 5217"/>
                    <pic:cNvPicPr/>
                  </pic:nvPicPr>
                  <pic:blipFill>
                    <a:blip r:embed="rId119"/>
                    <a:stretch>
                      <a:fillRect/>
                    </a:stretch>
                  </pic:blipFill>
                  <pic:spPr>
                    <a:xfrm>
                      <a:off x="0" y="0"/>
                      <a:ext cx="4968240" cy="3108960"/>
                    </a:xfrm>
                    <a:prstGeom prst="rect">
                      <a:avLst/>
                    </a:prstGeom>
                  </pic:spPr>
                </pic:pic>
              </a:graphicData>
            </a:graphic>
          </wp:inline>
        </w:drawing>
      </w:r>
      <w:r>
        <w:rPr>
          <w:b/>
        </w:rPr>
        <w:t xml:space="preserve"> </w:t>
      </w:r>
      <w:r>
        <w:t xml:space="preserve">  </w:t>
      </w:r>
    </w:p>
    <w:p w:rsidR="00603491" w:rsidRDefault="00C64D4D">
      <w:pPr>
        <w:pStyle w:val="Heading2"/>
        <w:ind w:left="1918" w:right="900"/>
      </w:pPr>
      <w:r>
        <w:t xml:space="preserve">Fig. 26: Water surface profile at discharge 10671 cusecs </w:t>
      </w:r>
      <w:r>
        <w:rPr>
          <w:b w:val="0"/>
        </w:rPr>
        <w:t xml:space="preserve">  </w:t>
      </w:r>
    </w:p>
    <w:p w:rsidR="00603491" w:rsidRDefault="00C64D4D">
      <w:pPr>
        <w:spacing w:after="0" w:line="259" w:lineRule="auto"/>
        <w:ind w:left="0" w:right="516" w:firstLine="0"/>
        <w:jc w:val="center"/>
      </w:pPr>
      <w:r>
        <w:rPr>
          <w:b/>
        </w:rPr>
        <w:t xml:space="preserve"> </w:t>
      </w:r>
      <w:r>
        <w:t xml:space="preserve"> </w:t>
      </w:r>
    </w:p>
    <w:p w:rsidR="00603491" w:rsidRDefault="00C64D4D">
      <w:pPr>
        <w:spacing w:after="0" w:line="259" w:lineRule="auto"/>
        <w:ind w:left="67" w:right="0" w:firstLine="0"/>
        <w:jc w:val="left"/>
      </w:pPr>
      <w:r>
        <w:t xml:space="preserve">  </w:t>
      </w:r>
    </w:p>
    <w:p w:rsidR="00603491" w:rsidRDefault="00C64D4D">
      <w:pPr>
        <w:spacing w:after="127" w:line="357" w:lineRule="auto"/>
        <w:ind w:left="74" w:right="12"/>
      </w:pPr>
      <w:r>
        <w:t>These longitudinal profiles show that proposed design parameters are valid for discharge 8500 cusecs for regime channel but not valid for discharge 10671 cusecs and cause overflowing of water.</w:t>
      </w:r>
      <w:r>
        <w:rPr>
          <w:sz w:val="22"/>
        </w:rPr>
        <w:t xml:space="preserve"> </w:t>
      </w:r>
      <w:r>
        <w:t xml:space="preserve"> </w:t>
      </w:r>
    </w:p>
    <w:p w:rsidR="00603491" w:rsidRDefault="00C64D4D">
      <w:pPr>
        <w:spacing w:after="290" w:line="356" w:lineRule="auto"/>
        <w:ind w:left="74" w:right="744"/>
      </w:pPr>
      <w:r>
        <w:t xml:space="preserve">Table 11 shows profile summary table at different value of discharges for proposed design parameters of UJC of second reach.  </w:t>
      </w:r>
    </w:p>
    <w:p w:rsidR="00603491" w:rsidRDefault="00C64D4D">
      <w:pPr>
        <w:pStyle w:val="Heading1"/>
        <w:spacing w:after="86"/>
        <w:ind w:left="10" w:right="621"/>
        <w:jc w:val="center"/>
      </w:pPr>
      <w:bookmarkStart w:id="11" w:name="_Toc523160721"/>
      <w:r>
        <w:t>Table 12: Profile summary</w:t>
      </w:r>
      <w:bookmarkEnd w:id="11"/>
      <w:r>
        <w:t xml:space="preserve">  </w:t>
      </w:r>
    </w:p>
    <w:p w:rsidR="00603491" w:rsidRDefault="00C64D4D">
      <w:pPr>
        <w:spacing w:after="117" w:line="259" w:lineRule="auto"/>
        <w:ind w:left="67" w:right="0" w:firstLine="0"/>
        <w:jc w:val="left"/>
      </w:pPr>
      <w:r>
        <w:t xml:space="preserve">  </w:t>
      </w:r>
    </w:p>
    <w:p w:rsidR="00603491" w:rsidRDefault="00C64D4D">
      <w:pPr>
        <w:spacing w:after="217" w:line="259" w:lineRule="auto"/>
        <w:ind w:left="0" w:right="583" w:firstLine="0"/>
        <w:jc w:val="right"/>
      </w:pPr>
      <w:r>
        <w:rPr>
          <w:noProof/>
        </w:rPr>
        <w:drawing>
          <wp:inline distT="0" distB="0" distL="0" distR="0">
            <wp:extent cx="6318504" cy="2273808"/>
            <wp:effectExtent l="0" t="0" r="0" b="0"/>
            <wp:docPr id="5264" name="Picture 5264"/>
            <wp:cNvGraphicFramePr/>
            <a:graphic xmlns:a="http://schemas.openxmlformats.org/drawingml/2006/main">
              <a:graphicData uri="http://schemas.openxmlformats.org/drawingml/2006/picture">
                <pic:pic xmlns:pic="http://schemas.openxmlformats.org/drawingml/2006/picture">
                  <pic:nvPicPr>
                    <pic:cNvPr id="5264" name="Picture 5264"/>
                    <pic:cNvPicPr/>
                  </pic:nvPicPr>
                  <pic:blipFill>
                    <a:blip r:embed="rId120"/>
                    <a:stretch>
                      <a:fillRect/>
                    </a:stretch>
                  </pic:blipFill>
                  <pic:spPr>
                    <a:xfrm>
                      <a:off x="0" y="0"/>
                      <a:ext cx="6318504" cy="2273808"/>
                    </a:xfrm>
                    <a:prstGeom prst="rect">
                      <a:avLst/>
                    </a:prstGeom>
                  </pic:spPr>
                </pic:pic>
              </a:graphicData>
            </a:graphic>
          </wp:inline>
        </w:drawing>
      </w:r>
      <w:r>
        <w:t xml:space="preserve"> </w:t>
      </w:r>
      <w:r>
        <w:rPr>
          <w:b/>
          <w:sz w:val="28"/>
        </w:rPr>
        <w:t xml:space="preserve"> </w:t>
      </w:r>
      <w:r>
        <w:t xml:space="preserve">  </w:t>
      </w:r>
    </w:p>
    <w:p w:rsidR="00603491" w:rsidRDefault="00C64D4D">
      <w:pPr>
        <w:spacing w:after="322" w:line="259" w:lineRule="auto"/>
        <w:ind w:left="65" w:right="0" w:firstLine="0"/>
        <w:jc w:val="left"/>
      </w:pPr>
      <w:r>
        <w:lastRenderedPageBreak/>
        <w:t xml:space="preserve"> </w:t>
      </w:r>
    </w:p>
    <w:p w:rsidR="00603491" w:rsidRDefault="00C64D4D">
      <w:pPr>
        <w:spacing w:after="169" w:line="259" w:lineRule="auto"/>
        <w:ind w:left="74" w:right="0"/>
        <w:jc w:val="left"/>
      </w:pPr>
      <w:r>
        <w:rPr>
          <w:b/>
          <w:sz w:val="28"/>
        </w:rPr>
        <w:t xml:space="preserve">5.5 </w:t>
      </w:r>
      <w:r w:rsidR="001815E5">
        <w:rPr>
          <w:b/>
          <w:sz w:val="28"/>
        </w:rPr>
        <w:t>MODELING</w:t>
      </w:r>
      <w:r>
        <w:rPr>
          <w:b/>
          <w:sz w:val="28"/>
        </w:rPr>
        <w:t xml:space="preserve"> OF </w:t>
      </w:r>
      <w:r w:rsidR="001815E5">
        <w:rPr>
          <w:b/>
          <w:sz w:val="28"/>
        </w:rPr>
        <w:t>BRIDGE</w:t>
      </w:r>
      <w:r>
        <w:rPr>
          <w:b/>
          <w:sz w:val="28"/>
        </w:rPr>
        <w:t xml:space="preserve"> </w:t>
      </w:r>
    </w:p>
    <w:p w:rsidR="00603491" w:rsidRDefault="00C64D4D">
      <w:pPr>
        <w:spacing w:after="0" w:line="259" w:lineRule="auto"/>
        <w:ind w:left="4143" w:right="0" w:firstLine="0"/>
        <w:jc w:val="left"/>
      </w:pPr>
      <w:r>
        <w:rPr>
          <w:b/>
        </w:rPr>
        <w:t xml:space="preserve"> </w:t>
      </w:r>
      <w:r>
        <w:t xml:space="preserve"> </w:t>
      </w:r>
    </w:p>
    <w:p w:rsidR="00603491" w:rsidRDefault="00C64D4D">
      <w:pPr>
        <w:ind w:left="74" w:right="1342"/>
      </w:pPr>
      <w:r>
        <w:t xml:space="preserve">Figure 27 shows the longitudinal profile of the bridge at different value of discharges.  </w:t>
      </w:r>
    </w:p>
    <w:p w:rsidR="00603491" w:rsidRDefault="00C64D4D" w:rsidP="00012F36">
      <w:pPr>
        <w:spacing w:after="138" w:line="259" w:lineRule="auto"/>
        <w:ind w:left="0" w:right="1959" w:firstLine="0"/>
        <w:jc w:val="center"/>
      </w:pPr>
      <w:r>
        <w:rPr>
          <w:noProof/>
        </w:rPr>
        <w:drawing>
          <wp:inline distT="0" distB="0" distL="0" distR="0">
            <wp:extent cx="5448300" cy="2266188"/>
            <wp:effectExtent l="0" t="0" r="0" b="0"/>
            <wp:docPr id="5266" name="Picture 5266"/>
            <wp:cNvGraphicFramePr/>
            <a:graphic xmlns:a="http://schemas.openxmlformats.org/drawingml/2006/main">
              <a:graphicData uri="http://schemas.openxmlformats.org/drawingml/2006/picture">
                <pic:pic xmlns:pic="http://schemas.openxmlformats.org/drawingml/2006/picture">
                  <pic:nvPicPr>
                    <pic:cNvPr id="5266" name="Picture 5266"/>
                    <pic:cNvPicPr/>
                  </pic:nvPicPr>
                  <pic:blipFill>
                    <a:blip r:embed="rId121"/>
                    <a:stretch>
                      <a:fillRect/>
                    </a:stretch>
                  </pic:blipFill>
                  <pic:spPr>
                    <a:xfrm>
                      <a:off x="0" y="0"/>
                      <a:ext cx="5448300" cy="2266188"/>
                    </a:xfrm>
                    <a:prstGeom prst="rect">
                      <a:avLst/>
                    </a:prstGeom>
                  </pic:spPr>
                </pic:pic>
              </a:graphicData>
            </a:graphic>
          </wp:inline>
        </w:drawing>
      </w:r>
      <w:r w:rsidRPr="00012F36">
        <w:rPr>
          <w:b/>
        </w:rPr>
        <w:t>Fig. 27: Longitudinal profile of Bridge</w:t>
      </w:r>
    </w:p>
    <w:p w:rsidR="00603491" w:rsidRDefault="00C64D4D">
      <w:pPr>
        <w:spacing w:after="98" w:line="369" w:lineRule="auto"/>
        <w:ind w:left="74" w:right="633"/>
      </w:pPr>
      <w:r>
        <w:t>This water surface profile shows the water levels at different values of discharges. The top layer expressed the water level that was 12.75</w:t>
      </w:r>
      <w:r w:rsidR="000B7AF1">
        <w:t xml:space="preserve"> ft.</w:t>
      </w:r>
      <w:r>
        <w:t xml:space="preserve"> at a discharge of 14850 ft</w:t>
      </w:r>
      <w:r>
        <w:rPr>
          <w:vertAlign w:val="superscript"/>
        </w:rPr>
        <w:t>3</w:t>
      </w:r>
      <w:r>
        <w:t>/sec. At a proposed width to depth ratio, Bridge can safely pass the discharge of 14850 ft</w:t>
      </w:r>
      <w:r>
        <w:rPr>
          <w:vertAlign w:val="superscript"/>
        </w:rPr>
        <w:t>3</w:t>
      </w:r>
      <w:r>
        <w:t xml:space="preserve">/sec Table 13 shows profile summary of bridge for different values of discharges at stations (1, 2, 3, and 4).  </w:t>
      </w:r>
    </w:p>
    <w:p w:rsidR="00603491" w:rsidRDefault="00C64D4D">
      <w:pPr>
        <w:spacing w:after="100" w:line="259" w:lineRule="auto"/>
        <w:ind w:left="67" w:right="0" w:firstLine="0"/>
        <w:jc w:val="left"/>
      </w:pPr>
      <w:r>
        <w:t xml:space="preserve">  </w:t>
      </w:r>
    </w:p>
    <w:p w:rsidR="00603491" w:rsidRDefault="00C64D4D">
      <w:pPr>
        <w:pStyle w:val="Heading1"/>
        <w:spacing w:after="93"/>
        <w:ind w:left="10" w:right="622"/>
        <w:jc w:val="center"/>
      </w:pPr>
      <w:bookmarkStart w:id="12" w:name="_Toc523160722"/>
      <w:r>
        <w:t>Table 13. Profile Summary</w:t>
      </w:r>
      <w:bookmarkEnd w:id="12"/>
      <w:r>
        <w:t xml:space="preserve">  </w:t>
      </w:r>
    </w:p>
    <w:p w:rsidR="00603491" w:rsidRDefault="00C64D4D">
      <w:pPr>
        <w:spacing w:after="84" w:line="259" w:lineRule="auto"/>
        <w:ind w:left="67" w:right="0" w:firstLine="0"/>
        <w:jc w:val="left"/>
      </w:pPr>
      <w:r>
        <w:t xml:space="preserve">  </w:t>
      </w:r>
    </w:p>
    <w:p w:rsidR="00603491" w:rsidRDefault="00C64D4D">
      <w:pPr>
        <w:spacing w:after="0" w:line="259" w:lineRule="auto"/>
        <w:ind w:left="0" w:right="845" w:firstLine="0"/>
        <w:jc w:val="right"/>
      </w:pPr>
      <w:r>
        <w:rPr>
          <w:noProof/>
        </w:rPr>
        <w:drawing>
          <wp:inline distT="0" distB="0" distL="0" distR="0">
            <wp:extent cx="6076950" cy="2257425"/>
            <wp:effectExtent l="0" t="0" r="0" b="9525"/>
            <wp:docPr id="5321" name="Picture 5321"/>
            <wp:cNvGraphicFramePr/>
            <a:graphic xmlns:a="http://schemas.openxmlformats.org/drawingml/2006/main">
              <a:graphicData uri="http://schemas.openxmlformats.org/drawingml/2006/picture">
                <pic:pic xmlns:pic="http://schemas.openxmlformats.org/drawingml/2006/picture">
                  <pic:nvPicPr>
                    <pic:cNvPr id="5321" name="Picture 5321"/>
                    <pic:cNvPicPr/>
                  </pic:nvPicPr>
                  <pic:blipFill>
                    <a:blip r:embed="rId122"/>
                    <a:stretch>
                      <a:fillRect/>
                    </a:stretch>
                  </pic:blipFill>
                  <pic:spPr>
                    <a:xfrm>
                      <a:off x="0" y="0"/>
                      <a:ext cx="6077712" cy="2257708"/>
                    </a:xfrm>
                    <a:prstGeom prst="rect">
                      <a:avLst/>
                    </a:prstGeom>
                  </pic:spPr>
                </pic:pic>
              </a:graphicData>
            </a:graphic>
          </wp:inline>
        </w:drawing>
      </w:r>
      <w:r>
        <w:rPr>
          <w:b/>
        </w:rPr>
        <w:t xml:space="preserve"> </w:t>
      </w:r>
      <w:r>
        <w:t xml:space="preserve">  </w:t>
      </w:r>
    </w:p>
    <w:p w:rsidR="00012F36" w:rsidRPr="00E5542C" w:rsidRDefault="00C64D4D" w:rsidP="00E5542C">
      <w:pPr>
        <w:spacing w:after="132" w:line="259" w:lineRule="auto"/>
        <w:ind w:left="0" w:right="965" w:firstLine="0"/>
        <w:jc w:val="right"/>
      </w:pPr>
      <w:r>
        <w:t xml:space="preserve"> </w:t>
      </w:r>
      <w:bookmarkStart w:id="13" w:name="_GoBack"/>
      <w:bookmarkEnd w:id="13"/>
    </w:p>
    <w:p w:rsidR="00603491" w:rsidRDefault="00C64D4D">
      <w:pPr>
        <w:spacing w:after="211" w:line="259" w:lineRule="auto"/>
        <w:ind w:left="0" w:right="617" w:firstLine="0"/>
        <w:jc w:val="center"/>
      </w:pPr>
      <w:r>
        <w:rPr>
          <w:b/>
          <w:sz w:val="40"/>
        </w:rPr>
        <w:lastRenderedPageBreak/>
        <w:t xml:space="preserve">CHAPTER VI </w:t>
      </w:r>
    </w:p>
    <w:p w:rsidR="00603491" w:rsidRDefault="00C64D4D">
      <w:pPr>
        <w:spacing w:after="178" w:line="259" w:lineRule="auto"/>
        <w:ind w:left="1390" w:right="0" w:firstLine="0"/>
        <w:jc w:val="left"/>
      </w:pPr>
      <w:r>
        <w:rPr>
          <w:b/>
          <w:sz w:val="36"/>
        </w:rPr>
        <w:t xml:space="preserve">CONCLUSIONS AND RECOMMENDATIONS </w:t>
      </w:r>
    </w:p>
    <w:p w:rsidR="00603491" w:rsidRDefault="00C64D4D">
      <w:pPr>
        <w:spacing w:after="242" w:line="259" w:lineRule="auto"/>
        <w:ind w:left="74" w:right="0"/>
        <w:jc w:val="left"/>
      </w:pPr>
      <w:r>
        <w:rPr>
          <w:b/>
          <w:sz w:val="28"/>
        </w:rPr>
        <w:t xml:space="preserve">6.1 CONCLUSION AND RECOMMENDATION </w:t>
      </w:r>
    </w:p>
    <w:p w:rsidR="00603491" w:rsidRDefault="00C64D4D">
      <w:pPr>
        <w:numPr>
          <w:ilvl w:val="0"/>
          <w:numId w:val="7"/>
        </w:numPr>
        <w:spacing w:after="143" w:line="356" w:lineRule="auto"/>
        <w:ind w:right="1342" w:hanging="360"/>
      </w:pPr>
      <w:r>
        <w:t xml:space="preserve">During site visit of UJC the problems of excessive silt deposition, scouring, erosion of banks and deterioration of hydraulic structures including some of the bridges were observed.    </w:t>
      </w:r>
    </w:p>
    <w:p w:rsidR="00603491" w:rsidRDefault="00C64D4D">
      <w:pPr>
        <w:numPr>
          <w:ilvl w:val="0"/>
          <w:numId w:val="7"/>
        </w:numPr>
        <w:spacing w:after="147" w:line="357" w:lineRule="auto"/>
        <w:ind w:right="1342" w:hanging="360"/>
      </w:pPr>
      <w:r>
        <w:t xml:space="preserve">HEC-RAS was successfully calibrated and validated for remodelling of UJC at original and enhanced discharge.     </w:t>
      </w:r>
    </w:p>
    <w:p w:rsidR="00603491" w:rsidRDefault="00C64D4D">
      <w:pPr>
        <w:numPr>
          <w:ilvl w:val="0"/>
          <w:numId w:val="7"/>
        </w:numPr>
        <w:spacing w:after="297" w:line="357" w:lineRule="auto"/>
        <w:ind w:right="1342" w:hanging="360"/>
      </w:pPr>
      <w:r>
        <w:t xml:space="preserve">The optimized option was found for remodelling of UJC at enhanced depth (13.55ft) and same bed width (240ft) by considering the economical solution and appropriate width to depth ratio.    </w:t>
      </w:r>
    </w:p>
    <w:p w:rsidR="00603491" w:rsidRDefault="00C64D4D">
      <w:pPr>
        <w:numPr>
          <w:ilvl w:val="0"/>
          <w:numId w:val="7"/>
        </w:numPr>
        <w:spacing w:after="102"/>
        <w:ind w:right="1342" w:hanging="360"/>
      </w:pPr>
      <w:r>
        <w:t xml:space="preserve">At proposed width to depth ratio of 17.71, UJC can take the discharge up to 14850 cusecs. </w:t>
      </w:r>
    </w:p>
    <w:p w:rsidR="00603491" w:rsidRDefault="00C64D4D">
      <w:pPr>
        <w:spacing w:after="401"/>
        <w:ind w:left="809" w:right="1342"/>
      </w:pPr>
      <w:r>
        <w:t xml:space="preserve">This discharge is suitable for regime channel and to fulfill the crop water requirement. </w:t>
      </w:r>
    </w:p>
    <w:p w:rsidR="00603491" w:rsidRDefault="00C64D4D">
      <w:pPr>
        <w:numPr>
          <w:ilvl w:val="0"/>
          <w:numId w:val="7"/>
        </w:numPr>
        <w:spacing w:after="399"/>
        <w:ind w:right="1342" w:hanging="360"/>
      </w:pPr>
      <w:r>
        <w:t xml:space="preserve">All the hydraulic structure of UJC can safely pass the increased discharge of 14850 cusecs.  </w:t>
      </w:r>
    </w:p>
    <w:p w:rsidR="00603491" w:rsidRDefault="00C64D4D">
      <w:pPr>
        <w:numPr>
          <w:ilvl w:val="0"/>
          <w:numId w:val="7"/>
        </w:numPr>
        <w:spacing w:after="294" w:line="358" w:lineRule="auto"/>
        <w:ind w:right="1342" w:hanging="360"/>
      </w:pPr>
      <w:r>
        <w:t xml:space="preserve">Physical modelling along with detailed investigation of hydraulic structures of UJC was recommended before initiating the remodelling of the channel.  </w:t>
      </w:r>
    </w:p>
    <w:p w:rsidR="00603491" w:rsidRDefault="00C64D4D">
      <w:pPr>
        <w:numPr>
          <w:ilvl w:val="0"/>
          <w:numId w:val="7"/>
        </w:numPr>
        <w:spacing w:line="358" w:lineRule="auto"/>
        <w:ind w:right="1342" w:hanging="360"/>
      </w:pPr>
      <w:r>
        <w:t xml:space="preserve">There should be proper coordination between department of irrigation and different organizations that are involved in the completion of the project.   </w:t>
      </w:r>
    </w:p>
    <w:p w:rsidR="00603491" w:rsidRDefault="00C64D4D">
      <w:pPr>
        <w:spacing w:after="271" w:line="259" w:lineRule="auto"/>
        <w:ind w:left="79" w:right="0" w:firstLine="0"/>
        <w:jc w:val="left"/>
      </w:pPr>
      <w:r>
        <w:t xml:space="preserve">   </w:t>
      </w:r>
    </w:p>
    <w:p w:rsidR="00603491" w:rsidRDefault="00C64D4D">
      <w:pPr>
        <w:spacing w:after="271" w:line="259" w:lineRule="auto"/>
        <w:ind w:left="79" w:right="0" w:firstLine="0"/>
        <w:jc w:val="left"/>
      </w:pPr>
      <w:r>
        <w:t xml:space="preserve">   </w:t>
      </w:r>
    </w:p>
    <w:p w:rsidR="00603491" w:rsidRDefault="00C64D4D">
      <w:pPr>
        <w:spacing w:after="271" w:line="259" w:lineRule="auto"/>
        <w:ind w:left="79" w:right="0" w:firstLine="0"/>
        <w:jc w:val="left"/>
      </w:pPr>
      <w:r>
        <w:t xml:space="preserve">   </w:t>
      </w:r>
    </w:p>
    <w:p w:rsidR="00603491" w:rsidRDefault="00C64D4D">
      <w:pPr>
        <w:spacing w:after="0" w:line="259" w:lineRule="auto"/>
        <w:ind w:left="79" w:right="0" w:firstLine="0"/>
        <w:jc w:val="left"/>
      </w:pPr>
      <w:r>
        <w:t xml:space="preserve">   </w:t>
      </w:r>
    </w:p>
    <w:p w:rsidR="00603491" w:rsidRDefault="00C64D4D">
      <w:pPr>
        <w:spacing w:after="244" w:line="259" w:lineRule="auto"/>
        <w:ind w:left="79" w:right="0" w:firstLine="0"/>
        <w:jc w:val="left"/>
      </w:pPr>
      <w:r>
        <w:rPr>
          <w:b/>
          <w:sz w:val="28"/>
        </w:rPr>
        <w:t xml:space="preserve"> </w:t>
      </w:r>
      <w:r>
        <w:t xml:space="preserve">  </w:t>
      </w:r>
    </w:p>
    <w:p w:rsidR="00623D55" w:rsidRDefault="00623D55">
      <w:pPr>
        <w:spacing w:after="244" w:line="259" w:lineRule="auto"/>
        <w:ind w:left="79" w:right="0" w:firstLine="0"/>
        <w:jc w:val="left"/>
      </w:pPr>
    </w:p>
    <w:p w:rsidR="00623D55" w:rsidRDefault="00623D55">
      <w:pPr>
        <w:spacing w:after="244" w:line="259" w:lineRule="auto"/>
        <w:ind w:left="79" w:right="0" w:firstLine="0"/>
        <w:jc w:val="left"/>
      </w:pPr>
    </w:p>
    <w:p w:rsidR="00623D55" w:rsidRDefault="00623D55" w:rsidP="00623D55">
      <w:pPr>
        <w:spacing w:after="183" w:line="259" w:lineRule="auto"/>
        <w:ind w:left="398" w:right="0" w:firstLine="0"/>
        <w:jc w:val="left"/>
        <w:rPr>
          <w:b/>
          <w:bCs/>
          <w:sz w:val="28"/>
          <w:szCs w:val="28"/>
        </w:rPr>
      </w:pPr>
      <w:r w:rsidRPr="00834AC8">
        <w:rPr>
          <w:b/>
          <w:bCs/>
          <w:sz w:val="28"/>
          <w:szCs w:val="28"/>
        </w:rPr>
        <w:t>REFERENCES</w:t>
      </w:r>
    </w:p>
    <w:p w:rsidR="000B7AF1" w:rsidRDefault="000B7AF1" w:rsidP="000B7AF1">
      <w:pPr>
        <w:spacing w:after="85" w:line="360" w:lineRule="auto"/>
        <w:ind w:left="360" w:right="774" w:firstLine="0"/>
      </w:pPr>
      <w:r>
        <w:t xml:space="preserve">A.S. Shakir, N. M. Khan, (2009) “Impact of Structural Interventions on Sediment Management of Large Canals: A Case Study of Marala Barrage, Pakistan” Water Resources Management December 2009, Volume 23, Issue 15, pp 3149-3163    </w:t>
      </w:r>
    </w:p>
    <w:p w:rsidR="000B7AF1" w:rsidRPr="000B7AF1" w:rsidRDefault="000B7AF1" w:rsidP="000B7AF1">
      <w:pPr>
        <w:spacing w:after="183" w:line="360" w:lineRule="auto"/>
        <w:ind w:left="360" w:right="0" w:firstLine="0"/>
        <w:jc w:val="left"/>
        <w:rPr>
          <w:b/>
          <w:bCs/>
          <w:sz w:val="28"/>
          <w:szCs w:val="28"/>
        </w:rPr>
      </w:pPr>
      <w:r>
        <w:t>Ashraf, M., Hassan, F.U., Saleem, A., Loan, M.I. (1999), “Water Resources Development and its Management in Barani Area of Punjab.” Proceeding of the National Workshop on Water Resources Achievements and Issues in 20</w:t>
      </w:r>
      <w:r w:rsidRPr="000B7AF1">
        <w:rPr>
          <w:vertAlign w:val="superscript"/>
        </w:rPr>
        <w:t>th</w:t>
      </w:r>
      <w:r>
        <w:t xml:space="preserve"> Century and Challenges for the Next Millennium. PCRWR, Islamabad, Pakistan.</w:t>
      </w:r>
    </w:p>
    <w:p w:rsidR="000B7AF1" w:rsidRDefault="000B7AF1" w:rsidP="000B7AF1">
      <w:pPr>
        <w:spacing w:after="36" w:line="360" w:lineRule="auto"/>
        <w:ind w:left="360" w:right="774" w:firstLine="0"/>
      </w:pPr>
      <w:r>
        <w:t>B. Lashari, H.Murray, (2000). “Remodelling of Outlets in Three Pilot Distributaries- The  Farmer- Managed Irrigation Project in Sind Province Pakistan” Working Paper 13. Pakistan Country Series 4</w:t>
      </w:r>
    </w:p>
    <w:p w:rsidR="000B7AF1" w:rsidRDefault="000B7AF1" w:rsidP="000B7AF1">
      <w:pPr>
        <w:spacing w:after="183" w:line="360" w:lineRule="auto"/>
        <w:ind w:left="360" w:right="0" w:firstLine="0"/>
        <w:jc w:val="left"/>
      </w:pPr>
      <w:r>
        <w:t>Food and Agriculture Organization, (2002). How Design, Management and Policy Affect the Performance of Irrigation Projects: Emerging Modernization Procedures and Design Standards. Bangkok.</w:t>
      </w:r>
    </w:p>
    <w:p w:rsidR="000B7AF1" w:rsidRDefault="000B7AF1" w:rsidP="000B7AF1">
      <w:pPr>
        <w:spacing w:after="50" w:line="360" w:lineRule="auto"/>
        <w:ind w:left="360" w:right="774" w:firstLine="0"/>
      </w:pPr>
      <w:r>
        <w:t xml:space="preserve">Food and Agriculture Organization. (2000). Modernization of Irrigation System Operations: Proceedings of the Fifth ITIS Network International Meeting, Aurangabad, 28-30 October.  </w:t>
      </w:r>
    </w:p>
    <w:p w:rsidR="000B7AF1" w:rsidRDefault="000B7AF1" w:rsidP="000B7AF1">
      <w:pPr>
        <w:spacing w:after="183" w:line="360" w:lineRule="auto"/>
        <w:ind w:left="360" w:right="0" w:firstLine="0"/>
        <w:jc w:val="left"/>
      </w:pPr>
      <w:r>
        <w:t>Halcrow, (2002), “Pakistan Water Sector Strategy”, Published by Ministry of Water and Power, Executive Summary Volume No. 1, (2002).</w:t>
      </w:r>
    </w:p>
    <w:p w:rsidR="000B7AF1" w:rsidRDefault="000B7AF1" w:rsidP="000B7AF1">
      <w:pPr>
        <w:spacing w:after="0" w:line="360" w:lineRule="auto"/>
        <w:ind w:left="360" w:right="774" w:firstLine="0"/>
      </w:pPr>
      <w:r>
        <w:t xml:space="preserve">Hydrologic Engineering Center (HEC). “User manual HEC-RAS” (hydraulic engineering Centreriver analysis system). Version 5.0 (2017).  </w:t>
      </w:r>
    </w:p>
    <w:p w:rsidR="000B7AF1" w:rsidRDefault="000B7AF1" w:rsidP="000B7AF1">
      <w:pPr>
        <w:spacing w:after="85" w:line="360" w:lineRule="auto"/>
        <w:ind w:left="360" w:right="774" w:firstLine="0"/>
      </w:pPr>
      <w:r>
        <w:t xml:space="preserve">J. A. Tariq, M. Latif, (2010) “Improving Operational Performance of Farmers Managed Distributary Canal using SIC Hydraulic Model” Water Resources Management, Volume 24, Issue 12, pp 3085-3099    </w:t>
      </w:r>
    </w:p>
    <w:p w:rsidR="000B7AF1" w:rsidRDefault="000B7AF1" w:rsidP="000B7AF1">
      <w:pPr>
        <w:spacing w:after="27" w:line="360" w:lineRule="auto"/>
        <w:ind w:left="360" w:right="774" w:firstLine="0"/>
      </w:pPr>
      <w:r>
        <w:t xml:space="preserve">M. U. Rashid, (2014) “Optimization of Multiple Reservoir Operation with consideration to Sediment Evacuation” Ph.D. Dissertation. University of Engineering and Technology Lahore. Pakistan.  </w:t>
      </w:r>
    </w:p>
    <w:p w:rsidR="000B7AF1" w:rsidRDefault="000B7AF1" w:rsidP="000B7AF1">
      <w:pPr>
        <w:spacing w:after="154" w:line="360" w:lineRule="auto"/>
        <w:ind w:left="360" w:right="774" w:firstLine="0"/>
      </w:pPr>
      <w:r>
        <w:t xml:space="preserve">M.M. Qureshi ACE, Pakistan and University of Lahore (January 2013) “Channel Forming Discharge in Rivers: A Case Study of Jhelum River in Pakistan. </w:t>
      </w:r>
      <w:r w:rsidRPr="000B7AF1">
        <w:rPr>
          <w:b/>
        </w:rPr>
        <w:t xml:space="preserve"> </w:t>
      </w:r>
      <w:r>
        <w:t xml:space="preserve">  </w:t>
      </w:r>
    </w:p>
    <w:p w:rsidR="000B7AF1" w:rsidRDefault="000B7AF1" w:rsidP="000B7AF1">
      <w:pPr>
        <w:spacing w:after="26" w:line="360" w:lineRule="auto"/>
        <w:ind w:left="360" w:right="774" w:firstLine="0"/>
      </w:pPr>
      <w:r>
        <w:t xml:space="preserve">PDC: Pakistan Drainage Consultants, (2002). “Water availability study (position paper) for remodelling of Lower Chenab Canal (LCC) System, Lahore, Pakistan   </w:t>
      </w:r>
    </w:p>
    <w:p w:rsidR="000B7AF1" w:rsidRDefault="000B7AF1" w:rsidP="000B7AF1">
      <w:pPr>
        <w:spacing w:after="85" w:line="360" w:lineRule="auto"/>
        <w:ind w:left="360" w:right="774" w:firstLine="0"/>
      </w:pPr>
      <w:r>
        <w:lastRenderedPageBreak/>
        <w:t>Punjab irrigation department (</w:t>
      </w:r>
      <w:r w:rsidRPr="000B7AF1">
        <w:rPr>
          <w:shd w:val="clear" w:color="auto" w:fill="F5F5F5"/>
        </w:rPr>
        <w:t>February 2016 - October 2017) “</w:t>
      </w:r>
      <w:r>
        <w:t xml:space="preserve">feasibility study for remodelling of UJC”.   </w:t>
      </w:r>
    </w:p>
    <w:p w:rsidR="000B7AF1" w:rsidRDefault="000B7AF1" w:rsidP="000B7AF1">
      <w:pPr>
        <w:spacing w:after="8" w:line="360" w:lineRule="auto"/>
        <w:ind w:left="360" w:right="774" w:firstLine="0"/>
      </w:pPr>
      <w:r>
        <w:t xml:space="preserve">Punjab Irrigation Department. (2013). “Concept Paper of Remodeling of Upper Jhelum Canal”. Presented by Punjab Irrigation Department: Lahore, Pakistan   </w:t>
      </w:r>
    </w:p>
    <w:p w:rsidR="000B7AF1" w:rsidRDefault="000B7AF1" w:rsidP="000B7AF1">
      <w:pPr>
        <w:spacing w:after="27" w:line="360" w:lineRule="auto"/>
        <w:ind w:left="360" w:right="774" w:firstLine="0"/>
      </w:pPr>
      <w:r>
        <w:t xml:space="preserve">S. Shakir, M. U. Rashid and A. U. Haq, (2008). “Improving Water Management in Lower Jhelum Canal Command in Pakistan's Punjab: Issues and Options” in Proceedings of 20th International Congress on Irrigation and Drainage held in Lahore, Pakistan, 13-19 October 2008.   </w:t>
      </w:r>
    </w:p>
    <w:p w:rsidR="000B7AF1" w:rsidRDefault="000B7AF1" w:rsidP="000B7AF1">
      <w:pPr>
        <w:spacing w:after="0" w:line="360" w:lineRule="auto"/>
        <w:ind w:left="360" w:right="774" w:firstLine="0"/>
      </w:pPr>
      <w:r>
        <w:t xml:space="preserve">Shakir, A. S., Maqbool, N. (2011) “Remodelling of the Upper Chenab Canal: A Case Study from Pakistan” Journal of Irrigation and Drainage, Volume 60.   </w:t>
      </w:r>
    </w:p>
    <w:p w:rsidR="00623D55" w:rsidRDefault="00623D55">
      <w:pPr>
        <w:spacing w:after="142" w:line="259" w:lineRule="auto"/>
        <w:ind w:left="74" w:right="0"/>
        <w:jc w:val="left"/>
      </w:pPr>
    </w:p>
    <w:p w:rsidR="00603491" w:rsidRDefault="00C64D4D" w:rsidP="00623D55">
      <w:pPr>
        <w:spacing w:after="152" w:line="348" w:lineRule="auto"/>
        <w:ind w:right="0"/>
      </w:pPr>
      <w:r>
        <w:t xml:space="preserve"> </w:t>
      </w:r>
    </w:p>
    <w:p w:rsidR="00603491" w:rsidRDefault="00603491" w:rsidP="00623D55">
      <w:pPr>
        <w:spacing w:after="118" w:line="259" w:lineRule="auto"/>
        <w:ind w:left="96" w:right="0" w:firstLine="285"/>
        <w:jc w:val="left"/>
      </w:pPr>
    </w:p>
    <w:p w:rsidR="00603491" w:rsidRDefault="00C64D4D">
      <w:pPr>
        <w:spacing w:after="275" w:line="259" w:lineRule="auto"/>
        <w:ind w:left="79" w:right="0" w:firstLine="0"/>
        <w:jc w:val="left"/>
      </w:pPr>
      <w:r>
        <w:rPr>
          <w:sz w:val="22"/>
        </w:rPr>
        <w:t xml:space="preserve"> </w:t>
      </w:r>
      <w:r>
        <w:t xml:space="preserve">  </w:t>
      </w:r>
    </w:p>
    <w:p w:rsidR="00603491" w:rsidRDefault="00C64D4D">
      <w:pPr>
        <w:spacing w:after="278" w:line="259" w:lineRule="auto"/>
        <w:ind w:left="79" w:right="0" w:firstLine="0"/>
        <w:jc w:val="left"/>
      </w:pPr>
      <w:r>
        <w:rPr>
          <w:sz w:val="22"/>
        </w:rPr>
        <w:t xml:space="preserve"> </w:t>
      </w:r>
      <w:r>
        <w:t xml:space="preserve">  </w:t>
      </w:r>
    </w:p>
    <w:p w:rsidR="00603491" w:rsidRDefault="00C64D4D">
      <w:pPr>
        <w:spacing w:after="275" w:line="259" w:lineRule="auto"/>
        <w:ind w:left="79" w:right="0" w:firstLine="0"/>
        <w:jc w:val="left"/>
      </w:pPr>
      <w:r>
        <w:rPr>
          <w:sz w:val="22"/>
        </w:rPr>
        <w:t xml:space="preserve"> </w:t>
      </w:r>
      <w:r>
        <w:t xml:space="preserve">  </w:t>
      </w:r>
    </w:p>
    <w:p w:rsidR="00603491" w:rsidRDefault="00C64D4D">
      <w:pPr>
        <w:spacing w:after="275" w:line="259" w:lineRule="auto"/>
        <w:ind w:left="79" w:right="0" w:firstLine="0"/>
        <w:jc w:val="left"/>
      </w:pPr>
      <w:r>
        <w:rPr>
          <w:sz w:val="22"/>
        </w:rPr>
        <w:t xml:space="preserve"> </w:t>
      </w:r>
      <w:r>
        <w:t xml:space="preserve">  </w:t>
      </w:r>
    </w:p>
    <w:p w:rsidR="00603491" w:rsidRDefault="00C64D4D">
      <w:pPr>
        <w:spacing w:after="278" w:line="259" w:lineRule="auto"/>
        <w:ind w:left="79" w:right="0" w:firstLine="0"/>
        <w:jc w:val="left"/>
      </w:pPr>
      <w:r>
        <w:rPr>
          <w:sz w:val="22"/>
        </w:rPr>
        <w:t xml:space="preserve"> </w:t>
      </w:r>
      <w:r>
        <w:t xml:space="preserve">  </w:t>
      </w:r>
    </w:p>
    <w:p w:rsidR="00603491" w:rsidRDefault="00C64D4D">
      <w:pPr>
        <w:spacing w:after="275" w:line="259" w:lineRule="auto"/>
        <w:ind w:left="79" w:right="0" w:firstLine="0"/>
        <w:jc w:val="left"/>
      </w:pPr>
      <w:r>
        <w:rPr>
          <w:sz w:val="22"/>
        </w:rPr>
        <w:t xml:space="preserve"> </w:t>
      </w:r>
      <w:r>
        <w:t xml:space="preserve">  </w:t>
      </w:r>
    </w:p>
    <w:p w:rsidR="00603491" w:rsidRDefault="00C64D4D">
      <w:pPr>
        <w:spacing w:after="275" w:line="259" w:lineRule="auto"/>
        <w:ind w:left="79" w:right="0" w:firstLine="0"/>
        <w:jc w:val="left"/>
      </w:pPr>
      <w:r>
        <w:rPr>
          <w:sz w:val="22"/>
        </w:rPr>
        <w:t xml:space="preserve"> </w:t>
      </w:r>
      <w:r>
        <w:t xml:space="preserve">  </w:t>
      </w:r>
    </w:p>
    <w:p w:rsidR="00603491" w:rsidRDefault="00C64D4D">
      <w:pPr>
        <w:spacing w:after="278" w:line="259" w:lineRule="auto"/>
        <w:ind w:left="79" w:right="0" w:firstLine="0"/>
        <w:jc w:val="left"/>
      </w:pPr>
      <w:r>
        <w:rPr>
          <w:sz w:val="22"/>
        </w:rPr>
        <w:t xml:space="preserve"> </w:t>
      </w:r>
      <w:r>
        <w:t xml:space="preserve">  </w:t>
      </w:r>
    </w:p>
    <w:p w:rsidR="00603491" w:rsidRDefault="00C64D4D">
      <w:pPr>
        <w:spacing w:after="275" w:line="259" w:lineRule="auto"/>
        <w:ind w:left="79" w:right="0" w:firstLine="0"/>
        <w:jc w:val="left"/>
      </w:pPr>
      <w:r>
        <w:rPr>
          <w:sz w:val="22"/>
        </w:rPr>
        <w:t xml:space="preserve"> </w:t>
      </w:r>
      <w:r>
        <w:t xml:space="preserve">  </w:t>
      </w:r>
    </w:p>
    <w:p w:rsidR="00603491" w:rsidRDefault="00C64D4D">
      <w:pPr>
        <w:spacing w:after="278" w:line="259" w:lineRule="auto"/>
        <w:ind w:left="79" w:right="0" w:firstLine="0"/>
        <w:jc w:val="left"/>
      </w:pPr>
      <w:r>
        <w:rPr>
          <w:sz w:val="22"/>
        </w:rPr>
        <w:t xml:space="preserve"> </w:t>
      </w:r>
      <w:r>
        <w:t xml:space="preserve">  </w:t>
      </w:r>
    </w:p>
    <w:p w:rsidR="00603491" w:rsidRDefault="00C64D4D">
      <w:pPr>
        <w:spacing w:after="278" w:line="259" w:lineRule="auto"/>
        <w:ind w:left="79" w:right="0" w:firstLine="0"/>
        <w:jc w:val="left"/>
      </w:pPr>
      <w:r>
        <w:rPr>
          <w:sz w:val="22"/>
        </w:rPr>
        <w:t xml:space="preserve"> </w:t>
      </w:r>
      <w:r>
        <w:t xml:space="preserve">  </w:t>
      </w:r>
    </w:p>
    <w:p w:rsidR="00603491" w:rsidRDefault="00C64D4D">
      <w:pPr>
        <w:spacing w:after="275" w:line="259" w:lineRule="auto"/>
        <w:ind w:left="79" w:right="0" w:firstLine="0"/>
        <w:jc w:val="left"/>
      </w:pPr>
      <w:r>
        <w:rPr>
          <w:sz w:val="22"/>
        </w:rPr>
        <w:t xml:space="preserve"> </w:t>
      </w:r>
      <w:r>
        <w:t xml:space="preserve">  </w:t>
      </w:r>
    </w:p>
    <w:p w:rsidR="00603491" w:rsidRDefault="00C64D4D">
      <w:pPr>
        <w:spacing w:after="278" w:line="259" w:lineRule="auto"/>
        <w:ind w:left="79" w:right="0" w:firstLine="0"/>
        <w:jc w:val="left"/>
      </w:pPr>
      <w:r>
        <w:rPr>
          <w:sz w:val="22"/>
        </w:rPr>
        <w:t xml:space="preserve"> </w:t>
      </w:r>
      <w:r>
        <w:t xml:space="preserve">  </w:t>
      </w:r>
    </w:p>
    <w:p w:rsidR="00603491" w:rsidRDefault="00C64D4D" w:rsidP="002D302C">
      <w:pPr>
        <w:spacing w:after="278" w:line="259" w:lineRule="auto"/>
        <w:ind w:left="79" w:right="0" w:firstLine="0"/>
        <w:jc w:val="left"/>
      </w:pPr>
      <w:r>
        <w:rPr>
          <w:sz w:val="22"/>
        </w:rPr>
        <w:lastRenderedPageBreak/>
        <w:t xml:space="preserve"> </w:t>
      </w:r>
      <w:r>
        <w:t xml:space="preserve">  </w:t>
      </w:r>
    </w:p>
    <w:p w:rsidR="00603491" w:rsidRDefault="00C64D4D">
      <w:pPr>
        <w:spacing w:after="0" w:line="259" w:lineRule="auto"/>
        <w:ind w:left="74" w:right="0"/>
        <w:jc w:val="left"/>
        <w:rPr>
          <w:b/>
          <w:sz w:val="28"/>
        </w:rPr>
      </w:pPr>
      <w:r>
        <w:rPr>
          <w:b/>
          <w:sz w:val="28"/>
        </w:rPr>
        <w:t xml:space="preserve">APPENDIX   </w:t>
      </w:r>
    </w:p>
    <w:p w:rsidR="00376CED" w:rsidRDefault="00376CED">
      <w:pPr>
        <w:spacing w:after="0" w:line="259" w:lineRule="auto"/>
        <w:ind w:left="74" w:right="0"/>
        <w:jc w:val="left"/>
      </w:pPr>
    </w:p>
    <w:p w:rsidR="00603491" w:rsidRDefault="00C64D4D">
      <w:pPr>
        <w:spacing w:after="0" w:line="259" w:lineRule="auto"/>
        <w:ind w:left="67" w:right="0" w:firstLine="0"/>
        <w:jc w:val="left"/>
      </w:pPr>
      <w:r>
        <w:rPr>
          <w:b/>
          <w:sz w:val="28"/>
        </w:rPr>
        <w:t xml:space="preserve"> </w:t>
      </w:r>
      <w:r>
        <w:t xml:space="preserve"> </w:t>
      </w:r>
    </w:p>
    <w:p w:rsidR="00603491" w:rsidRDefault="00C64D4D">
      <w:pPr>
        <w:ind w:left="257" w:right="1342"/>
      </w:pPr>
      <w:r>
        <w:t xml:space="preserve">Google   </w:t>
      </w:r>
    </w:p>
    <w:p w:rsidR="00603491" w:rsidRDefault="00C64D4D">
      <w:pPr>
        <w:spacing w:after="283" w:line="259" w:lineRule="auto"/>
        <w:ind w:left="0" w:right="7414" w:firstLine="0"/>
        <w:jc w:val="right"/>
      </w:pPr>
      <w:r>
        <w:t xml:space="preserve">Evaluation of remodeling of UJC   </w:t>
      </w:r>
    </w:p>
    <w:p w:rsidR="00603491" w:rsidRDefault="00C64D4D">
      <w:pPr>
        <w:ind w:left="257" w:right="1342"/>
      </w:pPr>
      <w:r>
        <w:t xml:space="preserve">Site of UJC   </w:t>
      </w:r>
    </w:p>
    <w:p w:rsidR="00603491" w:rsidRDefault="00C64D4D">
      <w:pPr>
        <w:spacing w:after="0" w:line="259" w:lineRule="auto"/>
        <w:ind w:left="79" w:right="0" w:firstLine="0"/>
        <w:jc w:val="left"/>
      </w:pPr>
      <w:r>
        <w:t xml:space="preserve">   </w:t>
      </w:r>
    </w:p>
    <w:sectPr w:rsidR="00603491">
      <w:footerReference w:type="even" r:id="rId123"/>
      <w:footerReference w:type="default" r:id="rId124"/>
      <w:footerReference w:type="first" r:id="rId125"/>
      <w:pgSz w:w="12240" w:h="15840"/>
      <w:pgMar w:top="1384" w:right="17" w:bottom="1475" w:left="1361" w:header="720" w:footer="726"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4D1B" w:rsidRDefault="00FC4D1B">
      <w:pPr>
        <w:spacing w:after="0" w:line="240" w:lineRule="auto"/>
      </w:pPr>
      <w:r>
        <w:separator/>
      </w:r>
    </w:p>
  </w:endnote>
  <w:endnote w:type="continuationSeparator" w:id="0">
    <w:p w:rsidR="00FC4D1B" w:rsidRDefault="00FC4D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2AC1" w:rsidRDefault="00162AC1">
    <w:pPr>
      <w:spacing w:after="160" w:line="259" w:lineRule="auto"/>
      <w:ind w:left="0" w:right="0"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2AC1" w:rsidRDefault="00162AC1">
    <w:pPr>
      <w:spacing w:after="160" w:line="259" w:lineRule="auto"/>
      <w:ind w:left="0" w:righ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2AC1" w:rsidRDefault="00162AC1">
    <w:pPr>
      <w:spacing w:after="160" w:line="259" w:lineRule="auto"/>
      <w:ind w:left="0" w:righ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2AC1" w:rsidRDefault="00162AC1">
    <w:pPr>
      <w:spacing w:after="21" w:line="259" w:lineRule="auto"/>
      <w:ind w:left="0" w:right="634" w:firstLine="0"/>
      <w:jc w:val="right"/>
    </w:pPr>
    <w:r>
      <w:fldChar w:fldCharType="begin"/>
    </w:r>
    <w:r>
      <w:instrText xml:space="preserve"> PAGE   \* MERGEFORMAT </w:instrText>
    </w:r>
    <w:r>
      <w:fldChar w:fldCharType="separate"/>
    </w:r>
    <w:r>
      <w:rPr>
        <w:b/>
      </w:rPr>
      <w:t>1</w:t>
    </w:r>
    <w:r>
      <w:rPr>
        <w:b/>
      </w:rPr>
      <w:fldChar w:fldCharType="end"/>
    </w:r>
    <w:r>
      <w:rPr>
        <w:b/>
      </w:rPr>
      <w:t xml:space="preserve"> </w:t>
    </w:r>
    <w:r>
      <w:t xml:space="preserve">  </w:t>
    </w:r>
  </w:p>
  <w:p w:rsidR="00162AC1" w:rsidRDefault="00162AC1">
    <w:pPr>
      <w:spacing w:after="0" w:line="259" w:lineRule="auto"/>
      <w:ind w:left="0" w:right="0" w:firstLine="0"/>
      <w:jc w:val="left"/>
    </w:pPr>
    <w:r>
      <w:rPr>
        <w:rFonts w:ascii="Calibri" w:eastAsia="Calibri" w:hAnsi="Calibri" w:cs="Calibri"/>
        <w:sz w:val="22"/>
      </w:rPr>
      <w:t xml:space="preserve"> </w:t>
    </w:r>
    <w: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2AC1" w:rsidRDefault="00162AC1">
    <w:pPr>
      <w:spacing w:after="21" w:line="259" w:lineRule="auto"/>
      <w:ind w:left="0" w:right="634" w:firstLine="0"/>
      <w:jc w:val="right"/>
    </w:pPr>
    <w:r>
      <w:fldChar w:fldCharType="begin"/>
    </w:r>
    <w:r>
      <w:instrText xml:space="preserve"> PAGE   \* MERGEFORMAT </w:instrText>
    </w:r>
    <w:r>
      <w:fldChar w:fldCharType="separate"/>
    </w:r>
    <w:r w:rsidR="00E5542C" w:rsidRPr="00E5542C">
      <w:rPr>
        <w:b/>
        <w:noProof/>
      </w:rPr>
      <w:t>40</w:t>
    </w:r>
    <w:r>
      <w:rPr>
        <w:b/>
      </w:rPr>
      <w:fldChar w:fldCharType="end"/>
    </w:r>
    <w:r>
      <w:rPr>
        <w:b/>
      </w:rPr>
      <w:t xml:space="preserve"> </w:t>
    </w:r>
    <w:r>
      <w:t xml:space="preserve">  </w:t>
    </w:r>
  </w:p>
  <w:p w:rsidR="00162AC1" w:rsidRDefault="00162AC1">
    <w:pPr>
      <w:spacing w:after="0" w:line="259" w:lineRule="auto"/>
      <w:ind w:left="0" w:right="0" w:firstLine="0"/>
      <w:jc w:val="left"/>
    </w:pPr>
    <w:r>
      <w:rPr>
        <w:rFonts w:ascii="Calibri" w:eastAsia="Calibri" w:hAnsi="Calibri" w:cs="Calibri"/>
        <w:sz w:val="22"/>
      </w:rPr>
      <w:t xml:space="preserve"> </w:t>
    </w:r>
    <w: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2AC1" w:rsidRDefault="00162AC1">
    <w:pPr>
      <w:spacing w:after="21" w:line="259" w:lineRule="auto"/>
      <w:ind w:left="0" w:right="634" w:firstLine="0"/>
      <w:jc w:val="right"/>
    </w:pPr>
    <w:r>
      <w:fldChar w:fldCharType="begin"/>
    </w:r>
    <w:r>
      <w:instrText xml:space="preserve"> PAGE   \* MERGEFORMAT </w:instrText>
    </w:r>
    <w:r>
      <w:fldChar w:fldCharType="separate"/>
    </w:r>
    <w:r>
      <w:rPr>
        <w:b/>
      </w:rPr>
      <w:t>1</w:t>
    </w:r>
    <w:r>
      <w:rPr>
        <w:b/>
      </w:rPr>
      <w:fldChar w:fldCharType="end"/>
    </w:r>
    <w:r>
      <w:rPr>
        <w:b/>
      </w:rPr>
      <w:t xml:space="preserve"> </w:t>
    </w:r>
    <w:r>
      <w:t xml:space="preserve">  </w:t>
    </w:r>
  </w:p>
  <w:p w:rsidR="00162AC1" w:rsidRDefault="00162AC1">
    <w:pPr>
      <w:spacing w:after="0" w:line="259" w:lineRule="auto"/>
      <w:ind w:left="0" w:right="0" w:firstLine="0"/>
      <w:jc w:val="left"/>
    </w:pPr>
    <w:r>
      <w:rPr>
        <w:rFonts w:ascii="Calibri" w:eastAsia="Calibri" w:hAnsi="Calibri" w:cs="Calibri"/>
        <w:sz w:val="22"/>
      </w:rPr>
      <w:t xml:space="preserve"> </w:t>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4D1B" w:rsidRDefault="00FC4D1B">
      <w:pPr>
        <w:spacing w:after="0" w:line="240" w:lineRule="auto"/>
      </w:pPr>
      <w:r>
        <w:separator/>
      </w:r>
    </w:p>
  </w:footnote>
  <w:footnote w:type="continuationSeparator" w:id="0">
    <w:p w:rsidR="00FC4D1B" w:rsidRDefault="00FC4D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D28A8"/>
    <w:multiLevelType w:val="hybridMultilevel"/>
    <w:tmpl w:val="D00850FA"/>
    <w:lvl w:ilvl="0" w:tplc="DD8E5080">
      <w:start w:val="1"/>
      <w:numFmt w:val="decimal"/>
      <w:lvlText w:val="%1."/>
      <w:lvlJc w:val="left"/>
      <w:pPr>
        <w:ind w:left="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074DB66">
      <w:start w:val="1"/>
      <w:numFmt w:val="lowerLetter"/>
      <w:lvlText w:val="%2"/>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8F25290">
      <w:start w:val="1"/>
      <w:numFmt w:val="lowerRoman"/>
      <w:lvlText w:val="%3"/>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056E9E6">
      <w:start w:val="1"/>
      <w:numFmt w:val="decimal"/>
      <w:lvlText w:val="%4"/>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AFE6674">
      <w:start w:val="1"/>
      <w:numFmt w:val="lowerLetter"/>
      <w:lvlText w:val="%5"/>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312EA66">
      <w:start w:val="1"/>
      <w:numFmt w:val="lowerRoman"/>
      <w:lvlText w:val="%6"/>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5846610">
      <w:start w:val="1"/>
      <w:numFmt w:val="decimal"/>
      <w:lvlText w:val="%7"/>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5C44CDE">
      <w:start w:val="1"/>
      <w:numFmt w:val="lowerLetter"/>
      <w:lvlText w:val="%8"/>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C163322">
      <w:start w:val="1"/>
      <w:numFmt w:val="lowerRoman"/>
      <w:lvlText w:val="%9"/>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0B624F54"/>
    <w:multiLevelType w:val="hybridMultilevel"/>
    <w:tmpl w:val="057A89A8"/>
    <w:lvl w:ilvl="0" w:tplc="8556BC96">
      <w:start w:val="1"/>
      <w:numFmt w:val="decimal"/>
      <w:lvlText w:val="%1."/>
      <w:lvlJc w:val="left"/>
      <w:pPr>
        <w:ind w:left="7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7A870FE">
      <w:start w:val="1"/>
      <w:numFmt w:val="lowerLetter"/>
      <w:lvlText w:val="%2"/>
      <w:lvlJc w:val="left"/>
      <w:pPr>
        <w:ind w:left="14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92EE638">
      <w:start w:val="1"/>
      <w:numFmt w:val="lowerRoman"/>
      <w:lvlText w:val="%3"/>
      <w:lvlJc w:val="left"/>
      <w:pPr>
        <w:ind w:left="21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4FEA2DC">
      <w:start w:val="1"/>
      <w:numFmt w:val="decimal"/>
      <w:lvlText w:val="%4"/>
      <w:lvlJc w:val="left"/>
      <w:pPr>
        <w:ind w:left="28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B163F30">
      <w:start w:val="1"/>
      <w:numFmt w:val="lowerLetter"/>
      <w:lvlText w:val="%5"/>
      <w:lvlJc w:val="left"/>
      <w:pPr>
        <w:ind w:left="36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DB61926">
      <w:start w:val="1"/>
      <w:numFmt w:val="lowerRoman"/>
      <w:lvlText w:val="%6"/>
      <w:lvlJc w:val="left"/>
      <w:pPr>
        <w:ind w:left="43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70C9B28">
      <w:start w:val="1"/>
      <w:numFmt w:val="decimal"/>
      <w:lvlText w:val="%7"/>
      <w:lvlJc w:val="left"/>
      <w:pPr>
        <w:ind w:left="50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D6E30E6">
      <w:start w:val="1"/>
      <w:numFmt w:val="lowerLetter"/>
      <w:lvlText w:val="%8"/>
      <w:lvlJc w:val="left"/>
      <w:pPr>
        <w:ind w:left="57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886D438">
      <w:start w:val="1"/>
      <w:numFmt w:val="lowerRoman"/>
      <w:lvlText w:val="%9"/>
      <w:lvlJc w:val="left"/>
      <w:pPr>
        <w:ind w:left="64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nsid w:val="145F4302"/>
    <w:multiLevelType w:val="hybridMultilevel"/>
    <w:tmpl w:val="CBBA2B40"/>
    <w:lvl w:ilvl="0" w:tplc="AE068E26">
      <w:start w:val="1"/>
      <w:numFmt w:val="decimal"/>
      <w:lvlText w:val="%1."/>
      <w:lvlJc w:val="left"/>
      <w:pPr>
        <w:ind w:left="7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B3C60BC">
      <w:start w:val="1"/>
      <w:numFmt w:val="lowerLetter"/>
      <w:lvlText w:val="%2"/>
      <w:lvlJc w:val="left"/>
      <w:pPr>
        <w:ind w:left="14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464E24">
      <w:start w:val="1"/>
      <w:numFmt w:val="lowerRoman"/>
      <w:lvlText w:val="%3"/>
      <w:lvlJc w:val="left"/>
      <w:pPr>
        <w:ind w:left="21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9E46E8A">
      <w:start w:val="1"/>
      <w:numFmt w:val="decimal"/>
      <w:lvlText w:val="%4"/>
      <w:lvlJc w:val="left"/>
      <w:pPr>
        <w:ind w:left="29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63C1A5C">
      <w:start w:val="1"/>
      <w:numFmt w:val="lowerLetter"/>
      <w:lvlText w:val="%5"/>
      <w:lvlJc w:val="left"/>
      <w:pPr>
        <w:ind w:left="36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77A5DBC">
      <w:start w:val="1"/>
      <w:numFmt w:val="lowerRoman"/>
      <w:lvlText w:val="%6"/>
      <w:lvlJc w:val="left"/>
      <w:pPr>
        <w:ind w:left="43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8529B50">
      <w:start w:val="1"/>
      <w:numFmt w:val="decimal"/>
      <w:lvlText w:val="%7"/>
      <w:lvlJc w:val="left"/>
      <w:pPr>
        <w:ind w:left="50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C46284C">
      <w:start w:val="1"/>
      <w:numFmt w:val="lowerLetter"/>
      <w:lvlText w:val="%8"/>
      <w:lvlJc w:val="left"/>
      <w:pPr>
        <w:ind w:left="57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0E0420A">
      <w:start w:val="1"/>
      <w:numFmt w:val="lowerRoman"/>
      <w:lvlText w:val="%9"/>
      <w:lvlJc w:val="left"/>
      <w:pPr>
        <w:ind w:left="6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nsid w:val="15AF1B05"/>
    <w:multiLevelType w:val="hybridMultilevel"/>
    <w:tmpl w:val="B004FF82"/>
    <w:lvl w:ilvl="0" w:tplc="CE7E3064">
      <w:start w:val="1"/>
      <w:numFmt w:val="bullet"/>
      <w:lvlText w:val="•"/>
      <w:lvlJc w:val="left"/>
      <w:pPr>
        <w:ind w:left="85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D88AA4C">
      <w:start w:val="1"/>
      <w:numFmt w:val="bullet"/>
      <w:lvlText w:val="o"/>
      <w:lvlJc w:val="left"/>
      <w:pPr>
        <w:ind w:left="15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F3E74CE">
      <w:start w:val="1"/>
      <w:numFmt w:val="bullet"/>
      <w:lvlText w:val="▪"/>
      <w:lvlJc w:val="left"/>
      <w:pPr>
        <w:ind w:left="22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C4AA26A">
      <w:start w:val="1"/>
      <w:numFmt w:val="bullet"/>
      <w:lvlText w:val="•"/>
      <w:lvlJc w:val="left"/>
      <w:pPr>
        <w:ind w:left="29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E7A520A">
      <w:start w:val="1"/>
      <w:numFmt w:val="bullet"/>
      <w:lvlText w:val="o"/>
      <w:lvlJc w:val="left"/>
      <w:pPr>
        <w:ind w:left="36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DF0FB14">
      <w:start w:val="1"/>
      <w:numFmt w:val="bullet"/>
      <w:lvlText w:val="▪"/>
      <w:lvlJc w:val="left"/>
      <w:pPr>
        <w:ind w:left="44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06E9F94">
      <w:start w:val="1"/>
      <w:numFmt w:val="bullet"/>
      <w:lvlText w:val="•"/>
      <w:lvlJc w:val="left"/>
      <w:pPr>
        <w:ind w:left="51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9D6443A">
      <w:start w:val="1"/>
      <w:numFmt w:val="bullet"/>
      <w:lvlText w:val="o"/>
      <w:lvlJc w:val="left"/>
      <w:pPr>
        <w:ind w:left="58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AF45670">
      <w:start w:val="1"/>
      <w:numFmt w:val="bullet"/>
      <w:lvlText w:val="▪"/>
      <w:lvlJc w:val="left"/>
      <w:pPr>
        <w:ind w:left="65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
    <w:nsid w:val="19FB576A"/>
    <w:multiLevelType w:val="hybridMultilevel"/>
    <w:tmpl w:val="DBA4B3D0"/>
    <w:lvl w:ilvl="0" w:tplc="B978C19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D825A8C"/>
    <w:multiLevelType w:val="hybridMultilevel"/>
    <w:tmpl w:val="CFBC1232"/>
    <w:lvl w:ilvl="0" w:tplc="4CACC7BA">
      <w:start w:val="1"/>
      <w:numFmt w:val="bullet"/>
      <w:lvlText w:val="•"/>
      <w:lvlJc w:val="left"/>
      <w:pPr>
        <w:ind w:left="4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5B4FE92">
      <w:start w:val="1"/>
      <w:numFmt w:val="bullet"/>
      <w:lvlText w:val="o"/>
      <w:lvlJc w:val="left"/>
      <w:pPr>
        <w:ind w:left="10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804A88">
      <w:start w:val="1"/>
      <w:numFmt w:val="bullet"/>
      <w:lvlText w:val="▪"/>
      <w:lvlJc w:val="left"/>
      <w:pPr>
        <w:ind w:left="18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794FE5E">
      <w:start w:val="1"/>
      <w:numFmt w:val="bullet"/>
      <w:lvlText w:val="•"/>
      <w:lvlJc w:val="left"/>
      <w:pPr>
        <w:ind w:left="25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A63022">
      <w:start w:val="1"/>
      <w:numFmt w:val="bullet"/>
      <w:lvlText w:val="o"/>
      <w:lvlJc w:val="left"/>
      <w:pPr>
        <w:ind w:left="32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6F83186">
      <w:start w:val="1"/>
      <w:numFmt w:val="bullet"/>
      <w:lvlText w:val="▪"/>
      <w:lvlJc w:val="left"/>
      <w:pPr>
        <w:ind w:left="39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B0EB01A">
      <w:start w:val="1"/>
      <w:numFmt w:val="bullet"/>
      <w:lvlText w:val="•"/>
      <w:lvlJc w:val="left"/>
      <w:pPr>
        <w:ind w:left="4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3342F40">
      <w:start w:val="1"/>
      <w:numFmt w:val="bullet"/>
      <w:lvlText w:val="o"/>
      <w:lvlJc w:val="left"/>
      <w:pPr>
        <w:ind w:left="5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30E78C6">
      <w:start w:val="1"/>
      <w:numFmt w:val="bullet"/>
      <w:lvlText w:val="▪"/>
      <w:lvlJc w:val="left"/>
      <w:pPr>
        <w:ind w:left="6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nsid w:val="47816D31"/>
    <w:multiLevelType w:val="hybridMultilevel"/>
    <w:tmpl w:val="98DCAC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7955AFA"/>
    <w:multiLevelType w:val="hybridMultilevel"/>
    <w:tmpl w:val="DEB0AB4A"/>
    <w:lvl w:ilvl="0" w:tplc="D61A2A4C">
      <w:start w:val="1"/>
      <w:numFmt w:val="bullet"/>
      <w:lvlText w:val="•"/>
      <w:lvlJc w:val="left"/>
      <w:pPr>
        <w:ind w:left="7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03E3972">
      <w:start w:val="1"/>
      <w:numFmt w:val="bullet"/>
      <w:lvlText w:val="o"/>
      <w:lvlJc w:val="left"/>
      <w:pPr>
        <w:ind w:left="14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6A01C58">
      <w:start w:val="1"/>
      <w:numFmt w:val="bullet"/>
      <w:lvlText w:val="▪"/>
      <w:lvlJc w:val="left"/>
      <w:pPr>
        <w:ind w:left="21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DD677FE">
      <w:start w:val="1"/>
      <w:numFmt w:val="bullet"/>
      <w:lvlText w:val="•"/>
      <w:lvlJc w:val="left"/>
      <w:pPr>
        <w:ind w:left="29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B66B880">
      <w:start w:val="1"/>
      <w:numFmt w:val="bullet"/>
      <w:lvlText w:val="o"/>
      <w:lvlJc w:val="left"/>
      <w:pPr>
        <w:ind w:left="36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0B6F45E">
      <w:start w:val="1"/>
      <w:numFmt w:val="bullet"/>
      <w:lvlText w:val="▪"/>
      <w:lvlJc w:val="left"/>
      <w:pPr>
        <w:ind w:left="43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4A67BF0">
      <w:start w:val="1"/>
      <w:numFmt w:val="bullet"/>
      <w:lvlText w:val="•"/>
      <w:lvlJc w:val="left"/>
      <w:pPr>
        <w:ind w:left="50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B3EF6B6">
      <w:start w:val="1"/>
      <w:numFmt w:val="bullet"/>
      <w:lvlText w:val="o"/>
      <w:lvlJc w:val="left"/>
      <w:pPr>
        <w:ind w:left="57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9CEA374">
      <w:start w:val="1"/>
      <w:numFmt w:val="bullet"/>
      <w:lvlText w:val="▪"/>
      <w:lvlJc w:val="left"/>
      <w:pPr>
        <w:ind w:left="65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nsid w:val="5C9A4805"/>
    <w:multiLevelType w:val="hybridMultilevel"/>
    <w:tmpl w:val="7790509C"/>
    <w:lvl w:ilvl="0" w:tplc="D08AE4E0">
      <w:start w:val="1"/>
      <w:numFmt w:val="bullet"/>
      <w:lvlText w:val="•"/>
      <w:lvlJc w:val="left"/>
      <w:pPr>
        <w:ind w:left="7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AB6FF16">
      <w:start w:val="1"/>
      <w:numFmt w:val="bullet"/>
      <w:lvlText w:val="o"/>
      <w:lvlJc w:val="left"/>
      <w:pPr>
        <w:ind w:left="14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B929866">
      <w:start w:val="1"/>
      <w:numFmt w:val="bullet"/>
      <w:lvlText w:val="▪"/>
      <w:lvlJc w:val="left"/>
      <w:pPr>
        <w:ind w:left="21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8188ED2">
      <w:start w:val="1"/>
      <w:numFmt w:val="bullet"/>
      <w:lvlText w:val="•"/>
      <w:lvlJc w:val="left"/>
      <w:pPr>
        <w:ind w:left="29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A0A415C">
      <w:start w:val="1"/>
      <w:numFmt w:val="bullet"/>
      <w:lvlText w:val="o"/>
      <w:lvlJc w:val="left"/>
      <w:pPr>
        <w:ind w:left="36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868F2CE">
      <w:start w:val="1"/>
      <w:numFmt w:val="bullet"/>
      <w:lvlText w:val="▪"/>
      <w:lvlJc w:val="left"/>
      <w:pPr>
        <w:ind w:left="43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F8E9F16">
      <w:start w:val="1"/>
      <w:numFmt w:val="bullet"/>
      <w:lvlText w:val="•"/>
      <w:lvlJc w:val="left"/>
      <w:pPr>
        <w:ind w:left="50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B984D0C">
      <w:start w:val="1"/>
      <w:numFmt w:val="bullet"/>
      <w:lvlText w:val="o"/>
      <w:lvlJc w:val="left"/>
      <w:pPr>
        <w:ind w:left="57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4D4BCD4">
      <w:start w:val="1"/>
      <w:numFmt w:val="bullet"/>
      <w:lvlText w:val="▪"/>
      <w:lvlJc w:val="left"/>
      <w:pPr>
        <w:ind w:left="65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nsid w:val="602D64FD"/>
    <w:multiLevelType w:val="hybridMultilevel"/>
    <w:tmpl w:val="F94A21EE"/>
    <w:lvl w:ilvl="0" w:tplc="EFC2989E">
      <w:start w:val="1"/>
      <w:numFmt w:val="bullet"/>
      <w:lvlText w:val="•"/>
      <w:lvlJc w:val="left"/>
      <w:pPr>
        <w:ind w:left="7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B441924">
      <w:start w:val="1"/>
      <w:numFmt w:val="bullet"/>
      <w:lvlText w:val="o"/>
      <w:lvlJc w:val="left"/>
      <w:pPr>
        <w:ind w:left="14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C7C3A72">
      <w:start w:val="1"/>
      <w:numFmt w:val="bullet"/>
      <w:lvlText w:val="▪"/>
      <w:lvlJc w:val="left"/>
      <w:pPr>
        <w:ind w:left="21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A2E13B4">
      <w:start w:val="1"/>
      <w:numFmt w:val="bullet"/>
      <w:lvlText w:val="•"/>
      <w:lvlJc w:val="left"/>
      <w:pPr>
        <w:ind w:left="29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164F052">
      <w:start w:val="1"/>
      <w:numFmt w:val="bullet"/>
      <w:lvlText w:val="o"/>
      <w:lvlJc w:val="left"/>
      <w:pPr>
        <w:ind w:left="36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740EDBC">
      <w:start w:val="1"/>
      <w:numFmt w:val="bullet"/>
      <w:lvlText w:val="▪"/>
      <w:lvlJc w:val="left"/>
      <w:pPr>
        <w:ind w:left="43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5B638C8">
      <w:start w:val="1"/>
      <w:numFmt w:val="bullet"/>
      <w:lvlText w:val="•"/>
      <w:lvlJc w:val="left"/>
      <w:pPr>
        <w:ind w:left="50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0BABC90">
      <w:start w:val="1"/>
      <w:numFmt w:val="bullet"/>
      <w:lvlText w:val="o"/>
      <w:lvlJc w:val="left"/>
      <w:pPr>
        <w:ind w:left="57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FC2EACC">
      <w:start w:val="1"/>
      <w:numFmt w:val="bullet"/>
      <w:lvlText w:val="▪"/>
      <w:lvlJc w:val="left"/>
      <w:pPr>
        <w:ind w:left="65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abstractNumId w:val="9"/>
  </w:num>
  <w:num w:numId="2">
    <w:abstractNumId w:val="3"/>
  </w:num>
  <w:num w:numId="3">
    <w:abstractNumId w:val="5"/>
  </w:num>
  <w:num w:numId="4">
    <w:abstractNumId w:val="8"/>
  </w:num>
  <w:num w:numId="5">
    <w:abstractNumId w:val="7"/>
  </w:num>
  <w:num w:numId="6">
    <w:abstractNumId w:val="0"/>
  </w:num>
  <w:num w:numId="7">
    <w:abstractNumId w:val="1"/>
  </w:num>
  <w:num w:numId="8">
    <w:abstractNumId w:val="2"/>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491"/>
    <w:rsid w:val="00007D8A"/>
    <w:rsid w:val="00012F36"/>
    <w:rsid w:val="0002035B"/>
    <w:rsid w:val="000B7AF1"/>
    <w:rsid w:val="000E2F7F"/>
    <w:rsid w:val="00162AC1"/>
    <w:rsid w:val="001815E5"/>
    <w:rsid w:val="001A0B52"/>
    <w:rsid w:val="00255FD9"/>
    <w:rsid w:val="002C0205"/>
    <w:rsid w:val="002D302C"/>
    <w:rsid w:val="0032007C"/>
    <w:rsid w:val="00376CED"/>
    <w:rsid w:val="00381B44"/>
    <w:rsid w:val="003E01B8"/>
    <w:rsid w:val="0040225A"/>
    <w:rsid w:val="004C08BA"/>
    <w:rsid w:val="00542A3D"/>
    <w:rsid w:val="00587421"/>
    <w:rsid w:val="00603491"/>
    <w:rsid w:val="00623D55"/>
    <w:rsid w:val="00637A84"/>
    <w:rsid w:val="00716239"/>
    <w:rsid w:val="00732BEE"/>
    <w:rsid w:val="007551AC"/>
    <w:rsid w:val="008A570F"/>
    <w:rsid w:val="00987EFD"/>
    <w:rsid w:val="009D56CE"/>
    <w:rsid w:val="00B17CBF"/>
    <w:rsid w:val="00C24C58"/>
    <w:rsid w:val="00C64D4D"/>
    <w:rsid w:val="00C66206"/>
    <w:rsid w:val="00C71515"/>
    <w:rsid w:val="00CA6756"/>
    <w:rsid w:val="00D405CF"/>
    <w:rsid w:val="00D84B61"/>
    <w:rsid w:val="00DF089D"/>
    <w:rsid w:val="00E327DC"/>
    <w:rsid w:val="00E443B4"/>
    <w:rsid w:val="00E5542C"/>
    <w:rsid w:val="00F020A6"/>
    <w:rsid w:val="00FC4D1B"/>
    <w:rsid w:val="00FF6F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69" w:line="269" w:lineRule="auto"/>
      <w:ind w:left="4719" w:right="4888"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71"/>
      <w:ind w:left="89"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71"/>
      <w:ind w:left="89"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71"/>
      <w:ind w:left="89"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271"/>
      <w:ind w:left="89" w:hanging="10"/>
      <w:outlineLvl w:val="3"/>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paragraph" w:styleId="TOC1">
    <w:name w:val="toc 1"/>
    <w:hidden/>
    <w:uiPriority w:val="39"/>
    <w:pPr>
      <w:ind w:left="15" w:right="15"/>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623D55"/>
    <w:pPr>
      <w:ind w:left="720"/>
      <w:contextualSpacing/>
    </w:pPr>
  </w:style>
  <w:style w:type="character" w:styleId="Hyperlink">
    <w:name w:val="Hyperlink"/>
    <w:basedOn w:val="DefaultParagraphFont"/>
    <w:uiPriority w:val="99"/>
    <w:unhideWhenUsed/>
    <w:rsid w:val="008A570F"/>
    <w:rPr>
      <w:color w:val="0563C1" w:themeColor="hyperlink"/>
      <w:u w:val="single"/>
    </w:rPr>
  </w:style>
  <w:style w:type="paragraph" w:styleId="BalloonText">
    <w:name w:val="Balloon Text"/>
    <w:basedOn w:val="Normal"/>
    <w:link w:val="BalloonTextChar"/>
    <w:uiPriority w:val="99"/>
    <w:semiHidden/>
    <w:unhideWhenUsed/>
    <w:rsid w:val="00E554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542C"/>
    <w:rPr>
      <w:rFonts w:ascii="Tahoma" w:eastAsia="Times New Roman"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69" w:line="269" w:lineRule="auto"/>
      <w:ind w:left="4719" w:right="4888"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71"/>
      <w:ind w:left="89"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71"/>
      <w:ind w:left="89"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71"/>
      <w:ind w:left="89"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271"/>
      <w:ind w:left="89" w:hanging="10"/>
      <w:outlineLvl w:val="3"/>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paragraph" w:styleId="TOC1">
    <w:name w:val="toc 1"/>
    <w:hidden/>
    <w:uiPriority w:val="39"/>
    <w:pPr>
      <w:ind w:left="15" w:right="15"/>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623D55"/>
    <w:pPr>
      <w:ind w:left="720"/>
      <w:contextualSpacing/>
    </w:pPr>
  </w:style>
  <w:style w:type="character" w:styleId="Hyperlink">
    <w:name w:val="Hyperlink"/>
    <w:basedOn w:val="DefaultParagraphFont"/>
    <w:uiPriority w:val="99"/>
    <w:unhideWhenUsed/>
    <w:rsid w:val="008A570F"/>
    <w:rPr>
      <w:color w:val="0563C1" w:themeColor="hyperlink"/>
      <w:u w:val="single"/>
    </w:rPr>
  </w:style>
  <w:style w:type="paragraph" w:styleId="BalloonText">
    <w:name w:val="Balloon Text"/>
    <w:basedOn w:val="Normal"/>
    <w:link w:val="BalloonTextChar"/>
    <w:uiPriority w:val="99"/>
    <w:semiHidden/>
    <w:unhideWhenUsed/>
    <w:rsid w:val="00E554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542C"/>
    <w:rPr>
      <w:rFonts w:ascii="Tahoma" w:eastAsia="Times New Roman"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117" Type="http://schemas.openxmlformats.org/officeDocument/2006/relationships/image" Target="media/image83.png"/><Relationship Id="rId21" Type="http://schemas.openxmlformats.org/officeDocument/2006/relationships/image" Target="media/image10.png"/><Relationship Id="rId42" Type="http://schemas.openxmlformats.org/officeDocument/2006/relationships/hyperlink" Target="https://en.wikipedia.org/wiki/Davis,_California" TargetMode="External"/><Relationship Id="rId47" Type="http://schemas.openxmlformats.org/officeDocument/2006/relationships/hyperlink" Target="https://en.wikipedia.org/wiki/Floodplain" TargetMode="External"/><Relationship Id="rId63" Type="http://schemas.openxmlformats.org/officeDocument/2006/relationships/image" Target="media/image29.png"/><Relationship Id="rId68" Type="http://schemas.openxmlformats.org/officeDocument/2006/relationships/image" Target="media/image37.png"/><Relationship Id="rId84" Type="http://schemas.openxmlformats.org/officeDocument/2006/relationships/image" Target="media/image50.png"/><Relationship Id="rId89" Type="http://schemas.openxmlformats.org/officeDocument/2006/relationships/image" Target="media/image55.png"/><Relationship Id="rId112" Type="http://schemas.openxmlformats.org/officeDocument/2006/relationships/image" Target="media/image78.png"/><Relationship Id="rId16" Type="http://schemas.openxmlformats.org/officeDocument/2006/relationships/image" Target="media/image5.png"/><Relationship Id="rId107" Type="http://schemas.openxmlformats.org/officeDocument/2006/relationships/image" Target="media/image73.png"/><Relationship Id="rId11" Type="http://schemas.openxmlformats.org/officeDocument/2006/relationships/footer" Target="footer3.xml"/><Relationship Id="rId32" Type="http://schemas.openxmlformats.org/officeDocument/2006/relationships/image" Target="media/image18.jpg"/><Relationship Id="rId37" Type="http://schemas.openxmlformats.org/officeDocument/2006/relationships/hyperlink" Target="https://en.wikipedia.org/wiki/Rivers" TargetMode="External"/><Relationship Id="rId53" Type="http://schemas.openxmlformats.org/officeDocument/2006/relationships/hyperlink" Target="https://en.wikipedia.org/wiki/Flood_insurance" TargetMode="External"/><Relationship Id="rId58" Type="http://schemas.openxmlformats.org/officeDocument/2006/relationships/image" Target="media/image24.png"/><Relationship Id="rId74" Type="http://schemas.openxmlformats.org/officeDocument/2006/relationships/image" Target="media/image36.png"/><Relationship Id="rId79" Type="http://schemas.openxmlformats.org/officeDocument/2006/relationships/image" Target="media/image45.png"/><Relationship Id="rId102" Type="http://schemas.openxmlformats.org/officeDocument/2006/relationships/image" Target="media/image68.png"/><Relationship Id="rId123" Type="http://schemas.openxmlformats.org/officeDocument/2006/relationships/footer" Target="footer4.xml"/><Relationship Id="rId5" Type="http://schemas.openxmlformats.org/officeDocument/2006/relationships/webSettings" Target="webSettings.xml"/><Relationship Id="rId90" Type="http://schemas.openxmlformats.org/officeDocument/2006/relationships/image" Target="media/image56.png"/><Relationship Id="rId95" Type="http://schemas.openxmlformats.org/officeDocument/2006/relationships/image" Target="media/image61.png"/><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5.png"/><Relationship Id="rId30" Type="http://schemas.openxmlformats.org/officeDocument/2006/relationships/image" Target="media/image19.jpeg"/><Relationship Id="rId35" Type="http://schemas.openxmlformats.org/officeDocument/2006/relationships/hyperlink" Target="https://en.wikipedia.org/wiki/Rivers" TargetMode="External"/><Relationship Id="rId43" Type="http://schemas.openxmlformats.org/officeDocument/2006/relationships/hyperlink" Target="https://en.wikipedia.org/wiki/Davis,_California" TargetMode="External"/><Relationship Id="rId48" Type="http://schemas.openxmlformats.org/officeDocument/2006/relationships/hyperlink" Target="https://en.wikipedia.org/wiki/Floodplain" TargetMode="External"/><Relationship Id="rId56" Type="http://schemas.openxmlformats.org/officeDocument/2006/relationships/image" Target="media/image22.png"/><Relationship Id="rId64" Type="http://schemas.openxmlformats.org/officeDocument/2006/relationships/image" Target="media/image30.png"/><Relationship Id="rId69" Type="http://schemas.openxmlformats.org/officeDocument/2006/relationships/image" Target="media/image38.png"/><Relationship Id="rId77" Type="http://schemas.openxmlformats.org/officeDocument/2006/relationships/image" Target="media/image43.png"/><Relationship Id="rId100" Type="http://schemas.openxmlformats.org/officeDocument/2006/relationships/image" Target="media/image66.png"/><Relationship Id="rId105" Type="http://schemas.openxmlformats.org/officeDocument/2006/relationships/image" Target="media/image71.png"/><Relationship Id="rId113" Type="http://schemas.openxmlformats.org/officeDocument/2006/relationships/image" Target="media/image79.png"/><Relationship Id="rId118" Type="http://schemas.openxmlformats.org/officeDocument/2006/relationships/image" Target="media/image84.png"/><Relationship Id="rId126" Type="http://schemas.openxmlformats.org/officeDocument/2006/relationships/fontTable" Target="fontTable.xml"/><Relationship Id="rId8" Type="http://schemas.openxmlformats.org/officeDocument/2006/relationships/image" Target="media/image1.jpg"/><Relationship Id="rId51" Type="http://schemas.openxmlformats.org/officeDocument/2006/relationships/hyperlink" Target="https://en.wikipedia.org/wiki/Flood_insurance" TargetMode="External"/><Relationship Id="rId72" Type="http://schemas.openxmlformats.org/officeDocument/2006/relationships/image" Target="media/image34.png"/><Relationship Id="rId80" Type="http://schemas.openxmlformats.org/officeDocument/2006/relationships/image" Target="media/image46.png"/><Relationship Id="rId85" Type="http://schemas.openxmlformats.org/officeDocument/2006/relationships/image" Target="media/image51.png"/><Relationship Id="rId93" Type="http://schemas.openxmlformats.org/officeDocument/2006/relationships/image" Target="media/image59.png"/><Relationship Id="rId98" Type="http://schemas.openxmlformats.org/officeDocument/2006/relationships/image" Target="media/image64.png"/><Relationship Id="rId121" Type="http://schemas.openxmlformats.org/officeDocument/2006/relationships/image" Target="media/image87.png"/><Relationship Id="rId3" Type="http://schemas.microsoft.com/office/2007/relationships/stylesWithEffects" Target="stylesWithEffects.xml"/><Relationship Id="rId12" Type="http://schemas.openxmlformats.org/officeDocument/2006/relationships/hyperlink" Target="https://www.powerthesaurus.org/authorized/synonyms" TargetMode="External"/><Relationship Id="rId17" Type="http://schemas.openxmlformats.org/officeDocument/2006/relationships/image" Target="media/image6.jpg"/><Relationship Id="rId25" Type="http://schemas.openxmlformats.org/officeDocument/2006/relationships/image" Target="media/image13.jpg"/><Relationship Id="rId33" Type="http://schemas.openxmlformats.org/officeDocument/2006/relationships/hyperlink" Target="https://en.wikipedia.org/wiki/Computer_program" TargetMode="External"/><Relationship Id="rId38" Type="http://schemas.openxmlformats.org/officeDocument/2006/relationships/hyperlink" Target="https://en.wikipedia.org/wiki/United_States_Army_Corps_of_Engineers" TargetMode="External"/><Relationship Id="rId46" Type="http://schemas.openxmlformats.org/officeDocument/2006/relationships/hyperlink" Target="https://en.wikipedia.org/wiki/Hydraulic_engineering" TargetMode="External"/><Relationship Id="rId59" Type="http://schemas.openxmlformats.org/officeDocument/2006/relationships/image" Target="media/image25.png"/><Relationship Id="rId67" Type="http://schemas.openxmlformats.org/officeDocument/2006/relationships/image" Target="media/image33.png"/><Relationship Id="rId103" Type="http://schemas.openxmlformats.org/officeDocument/2006/relationships/image" Target="media/image69.png"/><Relationship Id="rId108" Type="http://schemas.openxmlformats.org/officeDocument/2006/relationships/image" Target="media/image74.jpg"/><Relationship Id="rId116" Type="http://schemas.openxmlformats.org/officeDocument/2006/relationships/image" Target="media/image82.png"/><Relationship Id="rId124" Type="http://schemas.openxmlformats.org/officeDocument/2006/relationships/footer" Target="footer5.xml"/><Relationship Id="rId20" Type="http://schemas.openxmlformats.org/officeDocument/2006/relationships/image" Target="media/image9.png"/><Relationship Id="rId41" Type="http://schemas.openxmlformats.org/officeDocument/2006/relationships/hyperlink" Target="https://en.wikipedia.org/wiki/Davis,_California" TargetMode="External"/><Relationship Id="rId54" Type="http://schemas.openxmlformats.org/officeDocument/2006/relationships/image" Target="media/image20.png"/><Relationship Id="rId62" Type="http://schemas.openxmlformats.org/officeDocument/2006/relationships/image" Target="media/image28.png"/><Relationship Id="rId70" Type="http://schemas.openxmlformats.org/officeDocument/2006/relationships/image" Target="media/image39.png"/><Relationship Id="rId75" Type="http://schemas.openxmlformats.org/officeDocument/2006/relationships/image" Target="media/image41.png"/><Relationship Id="rId83" Type="http://schemas.openxmlformats.org/officeDocument/2006/relationships/image" Target="media/image49.png"/><Relationship Id="rId88" Type="http://schemas.openxmlformats.org/officeDocument/2006/relationships/image" Target="media/image54.png"/><Relationship Id="rId91" Type="http://schemas.openxmlformats.org/officeDocument/2006/relationships/image" Target="media/image57.png"/><Relationship Id="rId96" Type="http://schemas.openxmlformats.org/officeDocument/2006/relationships/image" Target="media/image62.png"/><Relationship Id="rId111" Type="http://schemas.openxmlformats.org/officeDocument/2006/relationships/image" Target="media/image77.pn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6.jpg"/><Relationship Id="rId36" Type="http://schemas.openxmlformats.org/officeDocument/2006/relationships/hyperlink" Target="https://en.wikipedia.org/wiki/Rivers" TargetMode="External"/><Relationship Id="rId49" Type="http://schemas.openxmlformats.org/officeDocument/2006/relationships/hyperlink" Target="https://en.wikipedia.org/wiki/Floodplain" TargetMode="External"/><Relationship Id="rId57" Type="http://schemas.openxmlformats.org/officeDocument/2006/relationships/image" Target="media/image23.png"/><Relationship Id="rId106" Type="http://schemas.openxmlformats.org/officeDocument/2006/relationships/image" Target="media/image72.png"/><Relationship Id="rId114" Type="http://schemas.openxmlformats.org/officeDocument/2006/relationships/image" Target="media/image80.png"/><Relationship Id="rId119" Type="http://schemas.openxmlformats.org/officeDocument/2006/relationships/image" Target="media/image85.png"/><Relationship Id="rId127" Type="http://schemas.openxmlformats.org/officeDocument/2006/relationships/theme" Target="theme/theme1.xml"/><Relationship Id="rId10" Type="http://schemas.openxmlformats.org/officeDocument/2006/relationships/footer" Target="footer2.xml"/><Relationship Id="rId31" Type="http://schemas.openxmlformats.org/officeDocument/2006/relationships/image" Target="media/image20.jpeg"/><Relationship Id="rId44" Type="http://schemas.openxmlformats.org/officeDocument/2006/relationships/hyperlink" Target="https://en.wikipedia.org/wiki/Hydraulic_engineering" TargetMode="External"/><Relationship Id="rId52" Type="http://schemas.openxmlformats.org/officeDocument/2006/relationships/hyperlink" Target="https://en.wikipedia.org/wiki/Flood_insurance" TargetMode="External"/><Relationship Id="rId60" Type="http://schemas.openxmlformats.org/officeDocument/2006/relationships/image" Target="media/image26.png"/><Relationship Id="rId65" Type="http://schemas.openxmlformats.org/officeDocument/2006/relationships/image" Target="media/image31.png"/><Relationship Id="rId73" Type="http://schemas.openxmlformats.org/officeDocument/2006/relationships/image" Target="media/image35.png"/><Relationship Id="rId78" Type="http://schemas.openxmlformats.org/officeDocument/2006/relationships/image" Target="media/image44.png"/><Relationship Id="rId81" Type="http://schemas.openxmlformats.org/officeDocument/2006/relationships/image" Target="media/image47.png"/><Relationship Id="rId86" Type="http://schemas.openxmlformats.org/officeDocument/2006/relationships/image" Target="media/image52.png"/><Relationship Id="rId94" Type="http://schemas.openxmlformats.org/officeDocument/2006/relationships/image" Target="media/image60.png"/><Relationship Id="rId99" Type="http://schemas.openxmlformats.org/officeDocument/2006/relationships/image" Target="media/image65.png"/><Relationship Id="rId101" Type="http://schemas.openxmlformats.org/officeDocument/2006/relationships/image" Target="media/image67.png"/><Relationship Id="rId122" Type="http://schemas.openxmlformats.org/officeDocument/2006/relationships/image" Target="media/image88.jp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hyperlink" Target="https://en.wikipedia.org/wiki/United_States_Army_Corps_of_Engineers" TargetMode="External"/><Relationship Id="rId109" Type="http://schemas.openxmlformats.org/officeDocument/2006/relationships/image" Target="media/image75.png"/><Relationship Id="rId34" Type="http://schemas.openxmlformats.org/officeDocument/2006/relationships/hyperlink" Target="https://en.wikipedia.org/wiki/Computer_program" TargetMode="External"/><Relationship Id="rId50" Type="http://schemas.openxmlformats.org/officeDocument/2006/relationships/image" Target="media/image19.png"/><Relationship Id="rId55" Type="http://schemas.openxmlformats.org/officeDocument/2006/relationships/image" Target="media/image21.png"/><Relationship Id="rId76" Type="http://schemas.openxmlformats.org/officeDocument/2006/relationships/image" Target="media/image42.png"/><Relationship Id="rId97" Type="http://schemas.openxmlformats.org/officeDocument/2006/relationships/image" Target="media/image63.png"/><Relationship Id="rId104" Type="http://schemas.openxmlformats.org/officeDocument/2006/relationships/image" Target="media/image70.png"/><Relationship Id="rId120" Type="http://schemas.openxmlformats.org/officeDocument/2006/relationships/image" Target="media/image86.png"/><Relationship Id="rId125" Type="http://schemas.openxmlformats.org/officeDocument/2006/relationships/footer" Target="footer6.xml"/><Relationship Id="rId7" Type="http://schemas.openxmlformats.org/officeDocument/2006/relationships/endnotes" Target="endnotes.xml"/><Relationship Id="rId71" Type="http://schemas.openxmlformats.org/officeDocument/2006/relationships/image" Target="media/image40.png"/><Relationship Id="rId92" Type="http://schemas.openxmlformats.org/officeDocument/2006/relationships/image" Target="media/image58.png"/><Relationship Id="rId2" Type="http://schemas.openxmlformats.org/officeDocument/2006/relationships/styles" Target="styles.xml"/><Relationship Id="rId29" Type="http://schemas.openxmlformats.org/officeDocument/2006/relationships/image" Target="media/image17.jpg"/><Relationship Id="rId24" Type="http://schemas.openxmlformats.org/officeDocument/2006/relationships/image" Target="media/image12.jpg"/><Relationship Id="rId40" Type="http://schemas.openxmlformats.org/officeDocument/2006/relationships/hyperlink" Target="https://en.wikipedia.org/wiki/United_States_Army_Corps_of_Engineers" TargetMode="External"/><Relationship Id="rId45" Type="http://schemas.openxmlformats.org/officeDocument/2006/relationships/hyperlink" Target="https://en.wikipedia.org/wiki/Hydraulic_engineering" TargetMode="External"/><Relationship Id="rId66" Type="http://schemas.openxmlformats.org/officeDocument/2006/relationships/image" Target="media/image32.png"/><Relationship Id="rId87" Type="http://schemas.openxmlformats.org/officeDocument/2006/relationships/image" Target="media/image53.png"/><Relationship Id="rId110" Type="http://schemas.openxmlformats.org/officeDocument/2006/relationships/image" Target="media/image76.png"/><Relationship Id="rId115" Type="http://schemas.openxmlformats.org/officeDocument/2006/relationships/image" Target="media/image81.png"/><Relationship Id="rId61" Type="http://schemas.openxmlformats.org/officeDocument/2006/relationships/image" Target="media/image27.png"/><Relationship Id="rId82" Type="http://schemas.openxmlformats.org/officeDocument/2006/relationships/image" Target="media/image4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53</Pages>
  <Words>7710</Words>
  <Characters>43948</Characters>
  <Application>Microsoft Office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HASEEB AKHTAR</dc:creator>
  <cp:keywords/>
  <cp:lastModifiedBy>umt</cp:lastModifiedBy>
  <cp:revision>5</cp:revision>
  <cp:lastPrinted>2018-08-28T08:08:00Z</cp:lastPrinted>
  <dcterms:created xsi:type="dcterms:W3CDTF">2018-08-28T08:22:00Z</dcterms:created>
  <dcterms:modified xsi:type="dcterms:W3CDTF">2018-09-04T12:12:00Z</dcterms:modified>
</cp:coreProperties>
</file>